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3BB" w:rsidRDefault="005333BB" w:rsidP="007161E4">
      <w:pPr>
        <w:rPr>
          <w:color w:val="FF0000"/>
          <w:sz w:val="28"/>
          <w:szCs w:val="28"/>
        </w:rPr>
      </w:pPr>
      <w:r>
        <w:rPr>
          <w:color w:val="FF0000"/>
          <w:sz w:val="28"/>
          <w:szCs w:val="28"/>
        </w:rPr>
        <w:t>Примерный образец</w:t>
      </w:r>
    </w:p>
    <w:p w:rsidR="007161E4" w:rsidRPr="00836AA7" w:rsidRDefault="007161E4" w:rsidP="007161E4">
      <w:pPr>
        <w:rPr>
          <w:color w:val="FF0000"/>
          <w:sz w:val="28"/>
          <w:szCs w:val="28"/>
        </w:rPr>
      </w:pPr>
      <w:r>
        <w:rPr>
          <w:color w:val="FF0000"/>
          <w:sz w:val="28"/>
          <w:szCs w:val="28"/>
        </w:rPr>
        <w:t xml:space="preserve">Аренда </w:t>
      </w:r>
      <w:r w:rsidRPr="00836AA7">
        <w:rPr>
          <w:color w:val="FF0000"/>
          <w:sz w:val="28"/>
          <w:szCs w:val="28"/>
        </w:rPr>
        <w:t>объектов</w:t>
      </w:r>
    </w:p>
    <w:p w:rsidR="007161E4" w:rsidRDefault="007161E4" w:rsidP="007161E4">
      <w:pPr>
        <w:pStyle w:val="ConsPlusNormal"/>
        <w:ind w:left="5103"/>
        <w:rPr>
          <w:rFonts w:ascii="Times New Roman" w:hAnsi="Times New Roman" w:cs="Times New Roman"/>
          <w:color w:val="FF0000"/>
          <w:sz w:val="28"/>
          <w:szCs w:val="28"/>
        </w:rPr>
      </w:pPr>
      <w:r w:rsidRPr="00836AA7">
        <w:rPr>
          <w:rFonts w:ascii="Times New Roman" w:hAnsi="Times New Roman" w:cs="Times New Roman"/>
          <w:color w:val="FF0000"/>
          <w:sz w:val="28"/>
          <w:szCs w:val="28"/>
        </w:rPr>
        <w:t xml:space="preserve">Бланк  </w:t>
      </w:r>
      <w:r w:rsidR="005333BB">
        <w:rPr>
          <w:rFonts w:ascii="Times New Roman" w:hAnsi="Times New Roman" w:cs="Times New Roman"/>
          <w:color w:val="FF0000"/>
          <w:sz w:val="28"/>
          <w:szCs w:val="28"/>
        </w:rPr>
        <w:t>арендатора</w:t>
      </w:r>
    </w:p>
    <w:p w:rsidR="005333BB" w:rsidRDefault="005333BB" w:rsidP="007161E4">
      <w:pPr>
        <w:pStyle w:val="ConsPlusNormal"/>
        <w:ind w:left="5103"/>
        <w:rPr>
          <w:rFonts w:ascii="Times New Roman" w:hAnsi="Times New Roman" w:cs="Times New Roman"/>
          <w:color w:val="FF0000"/>
          <w:sz w:val="28"/>
          <w:szCs w:val="28"/>
        </w:rPr>
      </w:pPr>
    </w:p>
    <w:p w:rsidR="005333BB" w:rsidRPr="006B08A5" w:rsidRDefault="005333BB" w:rsidP="007161E4">
      <w:pPr>
        <w:pStyle w:val="ConsPlusNormal"/>
        <w:ind w:left="5103"/>
        <w:rPr>
          <w:rFonts w:ascii="Times New Roman" w:hAnsi="Times New Roman" w:cs="Times New Roman"/>
          <w:sz w:val="28"/>
          <w:szCs w:val="28"/>
        </w:rPr>
      </w:pPr>
    </w:p>
    <w:p w:rsidR="007161E4" w:rsidRDefault="005333BB" w:rsidP="007161E4">
      <w:pPr>
        <w:pStyle w:val="ConsPlusNormal"/>
        <w:tabs>
          <w:tab w:val="left" w:pos="4962"/>
        </w:tabs>
        <w:ind w:left="4962"/>
        <w:rPr>
          <w:rFonts w:ascii="Times New Roman" w:hAnsi="Times New Roman" w:cs="Times New Roman"/>
          <w:sz w:val="28"/>
          <w:szCs w:val="28"/>
        </w:rPr>
      </w:pPr>
      <w:r>
        <w:rPr>
          <w:rFonts w:ascii="Times New Roman" w:hAnsi="Times New Roman" w:cs="Times New Roman"/>
          <w:sz w:val="28"/>
          <w:szCs w:val="28"/>
        </w:rPr>
        <w:t>Директору</w:t>
      </w:r>
      <w:r w:rsidR="00C01E46">
        <w:rPr>
          <w:rFonts w:ascii="Times New Roman" w:hAnsi="Times New Roman" w:cs="Times New Roman"/>
          <w:sz w:val="28"/>
          <w:szCs w:val="28"/>
        </w:rPr>
        <w:t xml:space="preserve"> МБОУ </w:t>
      </w:r>
      <w:r>
        <w:rPr>
          <w:rFonts w:ascii="Times New Roman" w:hAnsi="Times New Roman" w:cs="Times New Roman"/>
          <w:sz w:val="28"/>
          <w:szCs w:val="28"/>
        </w:rPr>
        <w:t>______________</w:t>
      </w:r>
    </w:p>
    <w:p w:rsidR="005333BB" w:rsidRDefault="005333BB" w:rsidP="007161E4">
      <w:pPr>
        <w:pStyle w:val="ConsPlusNormal"/>
        <w:tabs>
          <w:tab w:val="left" w:pos="4962"/>
        </w:tabs>
        <w:ind w:left="4962"/>
        <w:rPr>
          <w:rFonts w:ascii="Times New Roman" w:hAnsi="Times New Roman" w:cs="Times New Roman"/>
          <w:sz w:val="28"/>
          <w:szCs w:val="28"/>
        </w:rPr>
      </w:pPr>
      <w:r>
        <w:rPr>
          <w:rFonts w:ascii="Times New Roman" w:hAnsi="Times New Roman" w:cs="Times New Roman"/>
          <w:sz w:val="28"/>
          <w:szCs w:val="28"/>
        </w:rPr>
        <w:t>Ф.И.О.</w:t>
      </w:r>
      <w:r w:rsidR="000A491A">
        <w:rPr>
          <w:rFonts w:ascii="Times New Roman" w:hAnsi="Times New Roman" w:cs="Times New Roman"/>
          <w:sz w:val="28"/>
          <w:szCs w:val="28"/>
        </w:rPr>
        <w:t>______________________</w:t>
      </w:r>
    </w:p>
    <w:p w:rsidR="005333BB" w:rsidRDefault="005333BB" w:rsidP="007161E4">
      <w:pPr>
        <w:pStyle w:val="ConsPlusNormal"/>
        <w:tabs>
          <w:tab w:val="left" w:pos="4962"/>
        </w:tabs>
        <w:ind w:left="4962"/>
        <w:rPr>
          <w:rFonts w:ascii="Times New Roman" w:hAnsi="Times New Roman" w:cs="Times New Roman"/>
          <w:sz w:val="28"/>
          <w:szCs w:val="28"/>
        </w:rPr>
      </w:pPr>
    </w:p>
    <w:p w:rsidR="005333BB" w:rsidRDefault="005333BB" w:rsidP="007161E4">
      <w:pPr>
        <w:pStyle w:val="ConsPlusNormal"/>
        <w:tabs>
          <w:tab w:val="left" w:pos="4962"/>
        </w:tabs>
        <w:ind w:left="4962"/>
        <w:rPr>
          <w:rFonts w:ascii="Times New Roman" w:hAnsi="Times New Roman" w:cs="Times New Roman"/>
          <w:sz w:val="28"/>
          <w:szCs w:val="28"/>
        </w:rPr>
      </w:pPr>
    </w:p>
    <w:p w:rsidR="007161E4" w:rsidRPr="006B08A5" w:rsidRDefault="007161E4" w:rsidP="007161E4">
      <w:pPr>
        <w:rPr>
          <w:sz w:val="28"/>
          <w:szCs w:val="28"/>
        </w:rPr>
      </w:pPr>
    </w:p>
    <w:p w:rsidR="007161E4" w:rsidRPr="006B08A5" w:rsidRDefault="007161E4" w:rsidP="007161E4">
      <w:pPr>
        <w:rPr>
          <w:sz w:val="28"/>
          <w:szCs w:val="28"/>
        </w:rPr>
      </w:pPr>
    </w:p>
    <w:p w:rsidR="007161E4" w:rsidRPr="006B08A5" w:rsidRDefault="007161E4" w:rsidP="007161E4">
      <w:pPr>
        <w:pStyle w:val="ConsPlusNormal"/>
        <w:jc w:val="center"/>
        <w:rPr>
          <w:rFonts w:ascii="Times New Roman" w:hAnsi="Times New Roman" w:cs="Times New Roman"/>
          <w:sz w:val="28"/>
          <w:szCs w:val="28"/>
        </w:rPr>
      </w:pPr>
    </w:p>
    <w:p w:rsidR="005333BB" w:rsidRPr="005333BB" w:rsidRDefault="007161E4" w:rsidP="007161E4">
      <w:pPr>
        <w:pStyle w:val="ConsPlusNormal"/>
        <w:jc w:val="center"/>
        <w:rPr>
          <w:rFonts w:ascii="Times New Roman" w:hAnsi="Times New Roman" w:cs="Times New Roman"/>
          <w:b/>
          <w:sz w:val="28"/>
          <w:szCs w:val="28"/>
          <w:lang w:eastAsia="ru-RU"/>
        </w:rPr>
      </w:pPr>
      <w:r w:rsidRPr="005333BB">
        <w:rPr>
          <w:rFonts w:ascii="Times New Roman" w:hAnsi="Times New Roman" w:cs="Times New Roman"/>
          <w:b/>
          <w:sz w:val="28"/>
          <w:szCs w:val="28"/>
          <w:lang w:eastAsia="ru-RU"/>
        </w:rPr>
        <w:t xml:space="preserve">Заявление </w:t>
      </w:r>
      <w:r w:rsidR="005333BB" w:rsidRPr="005333BB">
        <w:rPr>
          <w:rFonts w:ascii="Times New Roman" w:hAnsi="Times New Roman" w:cs="Times New Roman"/>
          <w:b/>
          <w:sz w:val="28"/>
          <w:szCs w:val="28"/>
          <w:lang w:eastAsia="ru-RU"/>
        </w:rPr>
        <w:t xml:space="preserve">о </w:t>
      </w:r>
      <w:r w:rsidRPr="005333BB">
        <w:rPr>
          <w:rFonts w:ascii="Times New Roman" w:hAnsi="Times New Roman" w:cs="Times New Roman"/>
          <w:b/>
          <w:sz w:val="28"/>
          <w:szCs w:val="28"/>
          <w:lang w:eastAsia="ru-RU"/>
        </w:rPr>
        <w:t>сдаче в аренду</w:t>
      </w:r>
      <w:r w:rsidR="005333BB" w:rsidRPr="005333BB">
        <w:rPr>
          <w:rFonts w:ascii="Times New Roman" w:hAnsi="Times New Roman" w:cs="Times New Roman"/>
          <w:b/>
          <w:sz w:val="28"/>
          <w:szCs w:val="28"/>
          <w:lang w:eastAsia="ru-RU"/>
        </w:rPr>
        <w:t xml:space="preserve"> временно свободных от уставной образовательной деятельности помещений</w:t>
      </w:r>
    </w:p>
    <w:p w:rsidR="005333BB" w:rsidRPr="005333BB" w:rsidRDefault="005333BB" w:rsidP="007161E4">
      <w:pPr>
        <w:pStyle w:val="ConsPlusNormal"/>
        <w:jc w:val="center"/>
        <w:rPr>
          <w:rFonts w:ascii="Times New Roman" w:hAnsi="Times New Roman" w:cs="Times New Roman"/>
          <w:b/>
          <w:sz w:val="28"/>
          <w:szCs w:val="28"/>
          <w:lang w:eastAsia="ru-RU"/>
        </w:rPr>
      </w:pPr>
    </w:p>
    <w:p w:rsidR="00C01E46" w:rsidRPr="00617AEF" w:rsidRDefault="007161E4" w:rsidP="007161E4">
      <w:pPr>
        <w:pStyle w:val="ConsPlusNonformat"/>
        <w:tabs>
          <w:tab w:val="left" w:pos="709"/>
        </w:tabs>
        <w:jc w:val="both"/>
        <w:rPr>
          <w:rFonts w:ascii="Times New Roman" w:hAnsi="Times New Roman" w:cs="Times New Roman"/>
          <w:sz w:val="28"/>
          <w:szCs w:val="28"/>
        </w:rPr>
      </w:pPr>
      <w:r w:rsidRPr="00FD4EC5">
        <w:rPr>
          <w:rFonts w:ascii="Times New Roman" w:hAnsi="Times New Roman" w:cs="Times New Roman"/>
          <w:b/>
          <w:i/>
          <w:color w:val="FF0000"/>
          <w:sz w:val="28"/>
          <w:szCs w:val="28"/>
        </w:rPr>
        <w:t xml:space="preserve"> </w:t>
      </w:r>
      <w:r w:rsidRPr="00FD4EC5">
        <w:rPr>
          <w:b/>
          <w:i/>
          <w:color w:val="FF0000"/>
        </w:rPr>
        <w:t xml:space="preserve">     </w:t>
      </w:r>
      <w:r w:rsidR="00A53965" w:rsidRPr="00A235B0">
        <w:rPr>
          <w:rFonts w:ascii="Times New Roman" w:hAnsi="Times New Roman" w:cs="Times New Roman"/>
          <w:sz w:val="28"/>
          <w:szCs w:val="28"/>
        </w:rPr>
        <w:t>_____________________________(</w:t>
      </w:r>
      <w:r w:rsidR="00A53965" w:rsidRPr="00A235B0">
        <w:rPr>
          <w:rFonts w:ascii="Times New Roman" w:hAnsi="Times New Roman" w:cs="Times New Roman"/>
          <w:i/>
          <w:sz w:val="28"/>
          <w:szCs w:val="28"/>
        </w:rPr>
        <w:t>н</w:t>
      </w:r>
      <w:r w:rsidRPr="00A235B0">
        <w:rPr>
          <w:rFonts w:ascii="Times New Roman" w:hAnsi="Times New Roman" w:cs="Times New Roman"/>
          <w:i/>
          <w:sz w:val="28"/>
          <w:szCs w:val="28"/>
        </w:rPr>
        <w:t>аименование</w:t>
      </w:r>
      <w:r w:rsidR="006479DC" w:rsidRPr="00A235B0">
        <w:rPr>
          <w:rFonts w:ascii="Times New Roman" w:hAnsi="Times New Roman" w:cs="Times New Roman"/>
          <w:i/>
          <w:sz w:val="28"/>
          <w:szCs w:val="28"/>
        </w:rPr>
        <w:t xml:space="preserve"> арендатора</w:t>
      </w:r>
      <w:r w:rsidR="00A53965" w:rsidRPr="00A235B0">
        <w:rPr>
          <w:rFonts w:ascii="Times New Roman" w:hAnsi="Times New Roman" w:cs="Times New Roman"/>
          <w:sz w:val="28"/>
          <w:szCs w:val="28"/>
        </w:rPr>
        <w:t>)</w:t>
      </w:r>
      <w:r w:rsidR="006479DC" w:rsidRPr="00A235B0">
        <w:rPr>
          <w:rFonts w:ascii="Times New Roman" w:hAnsi="Times New Roman" w:cs="Times New Roman"/>
          <w:sz w:val="28"/>
          <w:szCs w:val="28"/>
        </w:rPr>
        <w:t>,</w:t>
      </w:r>
      <w:r w:rsidR="00C01E46" w:rsidRPr="00A235B0">
        <w:rPr>
          <w:rFonts w:ascii="Times New Roman" w:hAnsi="Times New Roman" w:cs="Times New Roman"/>
          <w:sz w:val="28"/>
          <w:szCs w:val="28"/>
        </w:rPr>
        <w:t xml:space="preserve"> является коммерческой</w:t>
      </w:r>
      <w:r w:rsidR="00A235B0">
        <w:rPr>
          <w:rFonts w:ascii="Times New Roman" w:hAnsi="Times New Roman" w:cs="Times New Roman"/>
          <w:sz w:val="28"/>
          <w:szCs w:val="28"/>
        </w:rPr>
        <w:t xml:space="preserve">  </w:t>
      </w:r>
      <w:r w:rsidR="00A235B0" w:rsidRPr="00A235B0">
        <w:rPr>
          <w:rFonts w:ascii="Times New Roman" w:hAnsi="Times New Roman" w:cs="Times New Roman"/>
          <w:i/>
          <w:sz w:val="28"/>
          <w:szCs w:val="28"/>
        </w:rPr>
        <w:t xml:space="preserve">либо </w:t>
      </w:r>
      <w:r w:rsidR="00C01E46" w:rsidRPr="00A235B0">
        <w:rPr>
          <w:rFonts w:ascii="Times New Roman" w:hAnsi="Times New Roman" w:cs="Times New Roman"/>
          <w:i/>
          <w:sz w:val="28"/>
          <w:szCs w:val="28"/>
        </w:rPr>
        <w:t xml:space="preserve"> некоммерческой организацией</w:t>
      </w:r>
      <w:r w:rsidR="00C01E46" w:rsidRPr="00A235B0">
        <w:rPr>
          <w:rFonts w:ascii="Times New Roman" w:hAnsi="Times New Roman" w:cs="Times New Roman"/>
          <w:sz w:val="28"/>
          <w:szCs w:val="28"/>
        </w:rPr>
        <w:t>,</w:t>
      </w:r>
      <w:r w:rsidR="006479DC" w:rsidRPr="00A235B0">
        <w:rPr>
          <w:rFonts w:ascii="Times New Roman" w:hAnsi="Times New Roman" w:cs="Times New Roman"/>
          <w:sz w:val="28"/>
          <w:szCs w:val="28"/>
        </w:rPr>
        <w:t xml:space="preserve"> </w:t>
      </w:r>
      <w:r w:rsidR="00C01E46" w:rsidRPr="00A235B0">
        <w:rPr>
          <w:rFonts w:ascii="Times New Roman" w:hAnsi="Times New Roman" w:cs="Times New Roman"/>
          <w:sz w:val="28"/>
          <w:szCs w:val="28"/>
        </w:rPr>
        <w:t xml:space="preserve">юридический </w:t>
      </w:r>
      <w:r w:rsidR="00C01E46" w:rsidRPr="00617AEF">
        <w:rPr>
          <w:rFonts w:ascii="Times New Roman" w:hAnsi="Times New Roman" w:cs="Times New Roman"/>
          <w:sz w:val="28"/>
          <w:szCs w:val="28"/>
        </w:rPr>
        <w:t>адрес которой в</w:t>
      </w:r>
      <w:r w:rsidR="00255AAB">
        <w:rPr>
          <w:rFonts w:ascii="Times New Roman" w:hAnsi="Times New Roman" w:cs="Times New Roman"/>
          <w:sz w:val="28"/>
          <w:szCs w:val="28"/>
        </w:rPr>
        <w:t xml:space="preserve"> </w:t>
      </w:r>
      <w:r w:rsidR="00C01E46" w:rsidRPr="00617AEF">
        <w:rPr>
          <w:rFonts w:ascii="Times New Roman" w:hAnsi="Times New Roman" w:cs="Times New Roman"/>
          <w:sz w:val="28"/>
          <w:szCs w:val="28"/>
        </w:rPr>
        <w:t>г.</w:t>
      </w:r>
      <w:r w:rsidR="00A53965" w:rsidRPr="00617AEF">
        <w:rPr>
          <w:rFonts w:ascii="Times New Roman" w:hAnsi="Times New Roman" w:cs="Times New Roman"/>
          <w:sz w:val="28"/>
          <w:szCs w:val="28"/>
        </w:rPr>
        <w:t xml:space="preserve"> </w:t>
      </w:r>
      <w:r w:rsidR="00C01E46" w:rsidRPr="00617AEF">
        <w:rPr>
          <w:rFonts w:ascii="Times New Roman" w:hAnsi="Times New Roman" w:cs="Times New Roman"/>
          <w:sz w:val="28"/>
          <w:szCs w:val="28"/>
        </w:rPr>
        <w:t>Красноярске</w:t>
      </w:r>
      <w:r w:rsidR="00A53965" w:rsidRPr="00617AEF">
        <w:rPr>
          <w:rFonts w:ascii="Times New Roman" w:hAnsi="Times New Roman" w:cs="Times New Roman"/>
          <w:sz w:val="28"/>
          <w:szCs w:val="28"/>
        </w:rPr>
        <w:t>, ____</w:t>
      </w:r>
      <w:r w:rsidR="00A235B0">
        <w:rPr>
          <w:rFonts w:ascii="Times New Roman" w:hAnsi="Times New Roman" w:cs="Times New Roman"/>
          <w:sz w:val="28"/>
          <w:szCs w:val="28"/>
        </w:rPr>
        <w:t>_____________</w:t>
      </w:r>
      <w:r w:rsidR="00A53965" w:rsidRPr="00617AEF">
        <w:rPr>
          <w:rFonts w:ascii="Times New Roman" w:hAnsi="Times New Roman" w:cs="Times New Roman"/>
          <w:sz w:val="28"/>
          <w:szCs w:val="28"/>
        </w:rPr>
        <w:t>_.</w:t>
      </w:r>
    </w:p>
    <w:p w:rsidR="006479DC" w:rsidRPr="00617AEF" w:rsidRDefault="00C01E46" w:rsidP="00C01E46">
      <w:pPr>
        <w:pStyle w:val="ConsPlusNonformat"/>
        <w:tabs>
          <w:tab w:val="left" w:pos="709"/>
        </w:tabs>
        <w:ind w:firstLine="709"/>
        <w:jc w:val="both"/>
        <w:rPr>
          <w:rFonts w:ascii="Times New Roman" w:hAnsi="Times New Roman" w:cs="Times New Roman"/>
          <w:sz w:val="28"/>
          <w:szCs w:val="28"/>
        </w:rPr>
      </w:pPr>
      <w:r w:rsidRPr="00617AEF">
        <w:rPr>
          <w:rFonts w:ascii="Times New Roman" w:hAnsi="Times New Roman" w:cs="Times New Roman"/>
          <w:sz w:val="28"/>
          <w:szCs w:val="28"/>
        </w:rPr>
        <w:t>В</w:t>
      </w:r>
      <w:r w:rsidR="006479DC" w:rsidRPr="00617AEF">
        <w:rPr>
          <w:rFonts w:ascii="Times New Roman" w:hAnsi="Times New Roman" w:cs="Times New Roman"/>
          <w:sz w:val="28"/>
          <w:szCs w:val="28"/>
        </w:rPr>
        <w:t xml:space="preserve"> соответствии с данными ЕГРЮЛ</w:t>
      </w:r>
      <w:r w:rsidR="00A235B0">
        <w:rPr>
          <w:rFonts w:ascii="Times New Roman" w:hAnsi="Times New Roman" w:cs="Times New Roman"/>
          <w:sz w:val="28"/>
          <w:szCs w:val="28"/>
        </w:rPr>
        <w:t xml:space="preserve"> </w:t>
      </w:r>
      <w:r w:rsidR="00A235B0" w:rsidRPr="00A235B0">
        <w:rPr>
          <w:rFonts w:ascii="Times New Roman" w:hAnsi="Times New Roman" w:cs="Times New Roman"/>
          <w:i/>
          <w:sz w:val="28"/>
          <w:szCs w:val="28"/>
        </w:rPr>
        <w:t>(либо Е</w:t>
      </w:r>
      <w:r w:rsidR="00BD2044">
        <w:rPr>
          <w:rFonts w:ascii="Times New Roman" w:hAnsi="Times New Roman" w:cs="Times New Roman"/>
          <w:i/>
          <w:sz w:val="28"/>
          <w:szCs w:val="28"/>
        </w:rPr>
        <w:t>Г</w:t>
      </w:r>
      <w:r w:rsidR="00A235B0" w:rsidRPr="00A235B0">
        <w:rPr>
          <w:rFonts w:ascii="Times New Roman" w:hAnsi="Times New Roman" w:cs="Times New Roman"/>
          <w:i/>
          <w:sz w:val="28"/>
          <w:szCs w:val="28"/>
        </w:rPr>
        <w:t>РИП)</w:t>
      </w:r>
      <w:r w:rsidR="006479DC" w:rsidRPr="00617AEF">
        <w:rPr>
          <w:rFonts w:ascii="Times New Roman" w:hAnsi="Times New Roman" w:cs="Times New Roman"/>
          <w:sz w:val="28"/>
          <w:szCs w:val="28"/>
        </w:rPr>
        <w:t xml:space="preserve"> </w:t>
      </w:r>
      <w:r w:rsidRPr="00617AEF">
        <w:rPr>
          <w:rFonts w:ascii="Times New Roman" w:hAnsi="Times New Roman" w:cs="Times New Roman"/>
          <w:sz w:val="28"/>
          <w:szCs w:val="28"/>
        </w:rPr>
        <w:t>__</w:t>
      </w:r>
      <w:r w:rsidR="00A53965" w:rsidRPr="00617AEF">
        <w:rPr>
          <w:rFonts w:ascii="Times New Roman" w:hAnsi="Times New Roman" w:cs="Times New Roman"/>
          <w:sz w:val="28"/>
          <w:szCs w:val="28"/>
        </w:rPr>
        <w:t>_____</w:t>
      </w:r>
      <w:r w:rsidRPr="00617AEF">
        <w:rPr>
          <w:rFonts w:ascii="Times New Roman" w:hAnsi="Times New Roman" w:cs="Times New Roman"/>
          <w:sz w:val="28"/>
          <w:szCs w:val="28"/>
        </w:rPr>
        <w:t>______</w:t>
      </w:r>
      <w:r w:rsidR="00C0177D" w:rsidRPr="00617AEF">
        <w:rPr>
          <w:rFonts w:ascii="Times New Roman" w:hAnsi="Times New Roman" w:cs="Times New Roman"/>
          <w:b/>
          <w:color w:val="FF0000"/>
          <w:sz w:val="28"/>
          <w:szCs w:val="28"/>
        </w:rPr>
        <w:t xml:space="preserve"> </w:t>
      </w:r>
      <w:r w:rsidR="00C0177D" w:rsidRPr="00A235B0">
        <w:rPr>
          <w:rFonts w:ascii="Times New Roman" w:hAnsi="Times New Roman" w:cs="Times New Roman"/>
          <w:sz w:val="28"/>
          <w:szCs w:val="28"/>
        </w:rPr>
        <w:t>(</w:t>
      </w:r>
      <w:r w:rsidR="00C0177D" w:rsidRPr="00A235B0">
        <w:rPr>
          <w:rFonts w:ascii="Times New Roman" w:hAnsi="Times New Roman" w:cs="Times New Roman"/>
          <w:i/>
          <w:sz w:val="28"/>
          <w:szCs w:val="28"/>
        </w:rPr>
        <w:t>наименование арендатора</w:t>
      </w:r>
      <w:r w:rsidR="00C0177D" w:rsidRPr="00617AEF">
        <w:rPr>
          <w:rFonts w:ascii="Times New Roman" w:hAnsi="Times New Roman" w:cs="Times New Roman"/>
          <w:sz w:val="28"/>
          <w:szCs w:val="28"/>
        </w:rPr>
        <w:t>)</w:t>
      </w:r>
      <w:r w:rsidR="00414AE3" w:rsidRPr="00617AEF">
        <w:rPr>
          <w:rFonts w:ascii="Times New Roman" w:hAnsi="Times New Roman" w:cs="Times New Roman"/>
          <w:sz w:val="28"/>
          <w:szCs w:val="28"/>
        </w:rPr>
        <w:t xml:space="preserve"> </w:t>
      </w:r>
      <w:r w:rsidRPr="00617AEF">
        <w:rPr>
          <w:rFonts w:ascii="Times New Roman" w:hAnsi="Times New Roman" w:cs="Times New Roman"/>
          <w:sz w:val="28"/>
          <w:szCs w:val="28"/>
        </w:rPr>
        <w:t xml:space="preserve">(далее – </w:t>
      </w:r>
      <w:r w:rsidR="00A235B0">
        <w:rPr>
          <w:rFonts w:ascii="Times New Roman" w:hAnsi="Times New Roman" w:cs="Times New Roman"/>
          <w:sz w:val="28"/>
          <w:szCs w:val="28"/>
        </w:rPr>
        <w:t>А</w:t>
      </w:r>
      <w:r w:rsidR="006479DC" w:rsidRPr="00617AEF">
        <w:rPr>
          <w:rFonts w:ascii="Times New Roman" w:hAnsi="Times New Roman" w:cs="Times New Roman"/>
          <w:sz w:val="28"/>
          <w:szCs w:val="28"/>
        </w:rPr>
        <w:t>рендатор</w:t>
      </w:r>
      <w:r w:rsidRPr="00617AEF">
        <w:rPr>
          <w:rFonts w:ascii="Times New Roman" w:hAnsi="Times New Roman" w:cs="Times New Roman"/>
          <w:sz w:val="28"/>
          <w:szCs w:val="28"/>
        </w:rPr>
        <w:t>)</w:t>
      </w:r>
      <w:r w:rsidR="006479DC" w:rsidRPr="00617AEF">
        <w:rPr>
          <w:rFonts w:ascii="Times New Roman" w:hAnsi="Times New Roman" w:cs="Times New Roman"/>
          <w:sz w:val="28"/>
          <w:szCs w:val="28"/>
        </w:rPr>
        <w:t xml:space="preserve"> вправе осуществлять</w:t>
      </w:r>
      <w:r w:rsidR="00CE2F05" w:rsidRPr="00617AEF">
        <w:rPr>
          <w:rFonts w:ascii="Times New Roman" w:hAnsi="Times New Roman" w:cs="Times New Roman"/>
          <w:sz w:val="28"/>
          <w:szCs w:val="28"/>
        </w:rPr>
        <w:t xml:space="preserve"> следующий </w:t>
      </w:r>
      <w:r w:rsidR="006F6740">
        <w:rPr>
          <w:rFonts w:ascii="Times New Roman" w:hAnsi="Times New Roman" w:cs="Times New Roman"/>
          <w:sz w:val="28"/>
          <w:szCs w:val="28"/>
        </w:rPr>
        <w:t xml:space="preserve">основной </w:t>
      </w:r>
      <w:r w:rsidR="00CE2F05" w:rsidRPr="00617AEF">
        <w:rPr>
          <w:rFonts w:ascii="Times New Roman" w:hAnsi="Times New Roman" w:cs="Times New Roman"/>
          <w:sz w:val="28"/>
          <w:szCs w:val="28"/>
        </w:rPr>
        <w:t>вид деятельности</w:t>
      </w:r>
      <w:r w:rsidR="00A53965" w:rsidRPr="00617AEF">
        <w:rPr>
          <w:rFonts w:ascii="Times New Roman" w:hAnsi="Times New Roman" w:cs="Times New Roman"/>
          <w:sz w:val="28"/>
          <w:szCs w:val="28"/>
        </w:rPr>
        <w:t xml:space="preserve"> ________________________________</w:t>
      </w:r>
      <w:r w:rsidR="00CE2F05" w:rsidRPr="00617AEF">
        <w:rPr>
          <w:rFonts w:ascii="Times New Roman" w:hAnsi="Times New Roman" w:cs="Times New Roman"/>
          <w:sz w:val="28"/>
          <w:szCs w:val="28"/>
        </w:rPr>
        <w:t xml:space="preserve">, </w:t>
      </w:r>
      <w:r w:rsidR="00CE2F05" w:rsidRPr="00A235B0">
        <w:rPr>
          <w:rFonts w:ascii="Times New Roman" w:hAnsi="Times New Roman" w:cs="Times New Roman"/>
          <w:i/>
          <w:sz w:val="28"/>
          <w:szCs w:val="28"/>
        </w:rPr>
        <w:t>если вид деятельности подлежит лицензированию, то указать</w:t>
      </w:r>
      <w:r w:rsidR="00AD2CE9">
        <w:rPr>
          <w:rFonts w:ascii="Times New Roman" w:hAnsi="Times New Roman" w:cs="Times New Roman"/>
          <w:i/>
          <w:sz w:val="28"/>
          <w:szCs w:val="28"/>
        </w:rPr>
        <w:t xml:space="preserve"> при наличии</w:t>
      </w:r>
      <w:r w:rsidR="00CE2F05" w:rsidRPr="00617AEF">
        <w:rPr>
          <w:rFonts w:ascii="Times New Roman" w:hAnsi="Times New Roman" w:cs="Times New Roman"/>
          <w:sz w:val="28"/>
          <w:szCs w:val="28"/>
        </w:rPr>
        <w:t xml:space="preserve"> данные лицензии</w:t>
      </w:r>
      <w:r w:rsidR="00C0177D" w:rsidRPr="00617AEF">
        <w:rPr>
          <w:rFonts w:ascii="Times New Roman" w:hAnsi="Times New Roman" w:cs="Times New Roman"/>
          <w:sz w:val="28"/>
          <w:szCs w:val="28"/>
        </w:rPr>
        <w:t xml:space="preserve"> и </w:t>
      </w:r>
      <w:r w:rsidR="00A235B0">
        <w:rPr>
          <w:rFonts w:ascii="Times New Roman" w:hAnsi="Times New Roman" w:cs="Times New Roman"/>
          <w:sz w:val="28"/>
          <w:szCs w:val="28"/>
        </w:rPr>
        <w:t xml:space="preserve">наименование </w:t>
      </w:r>
      <w:r w:rsidR="00A235B0" w:rsidRPr="00AD2CE9">
        <w:rPr>
          <w:rFonts w:ascii="Times New Roman" w:hAnsi="Times New Roman" w:cs="Times New Roman"/>
          <w:sz w:val="28"/>
          <w:szCs w:val="28"/>
        </w:rPr>
        <w:t xml:space="preserve">лицензирующего </w:t>
      </w:r>
      <w:r w:rsidR="00C0177D" w:rsidRPr="00AD2CE9">
        <w:rPr>
          <w:rFonts w:ascii="Times New Roman" w:hAnsi="Times New Roman" w:cs="Times New Roman"/>
          <w:sz w:val="28"/>
          <w:szCs w:val="28"/>
        </w:rPr>
        <w:t>органа</w:t>
      </w:r>
      <w:r w:rsidR="00CE2F05" w:rsidRPr="00AD2CE9">
        <w:rPr>
          <w:rFonts w:ascii="Times New Roman" w:hAnsi="Times New Roman" w:cs="Times New Roman"/>
          <w:sz w:val="28"/>
          <w:szCs w:val="28"/>
        </w:rPr>
        <w:t>.</w:t>
      </w:r>
    </w:p>
    <w:p w:rsidR="006479DC" w:rsidRPr="00617AEF" w:rsidRDefault="006479DC" w:rsidP="006479DC">
      <w:pPr>
        <w:pStyle w:val="ConsPlusNonformat"/>
        <w:tabs>
          <w:tab w:val="left" w:pos="709"/>
        </w:tabs>
        <w:ind w:firstLine="709"/>
        <w:jc w:val="both"/>
        <w:rPr>
          <w:rFonts w:ascii="Times New Roman" w:hAnsi="Times New Roman" w:cs="Times New Roman"/>
          <w:sz w:val="28"/>
          <w:szCs w:val="28"/>
        </w:rPr>
      </w:pPr>
      <w:r w:rsidRPr="00617AEF">
        <w:rPr>
          <w:rFonts w:ascii="Times New Roman" w:hAnsi="Times New Roman" w:cs="Times New Roman"/>
          <w:sz w:val="28"/>
          <w:szCs w:val="28"/>
        </w:rPr>
        <w:t xml:space="preserve">Арендатор ходатайствует о предоставлении </w:t>
      </w:r>
      <w:r w:rsidR="006A23B3" w:rsidRPr="00617AEF">
        <w:rPr>
          <w:rFonts w:ascii="Times New Roman" w:hAnsi="Times New Roman" w:cs="Times New Roman"/>
          <w:sz w:val="28"/>
          <w:szCs w:val="28"/>
        </w:rPr>
        <w:t>впервые (</w:t>
      </w:r>
      <w:r w:rsidR="006A23B3" w:rsidRPr="00AD2CE9">
        <w:rPr>
          <w:rFonts w:ascii="Times New Roman" w:hAnsi="Times New Roman" w:cs="Times New Roman"/>
          <w:i/>
          <w:sz w:val="28"/>
          <w:szCs w:val="28"/>
        </w:rPr>
        <w:t>либо</w:t>
      </w:r>
      <w:r w:rsidR="00414AE3" w:rsidRPr="00AD2CE9">
        <w:rPr>
          <w:rFonts w:ascii="Times New Roman" w:hAnsi="Times New Roman" w:cs="Times New Roman"/>
          <w:i/>
          <w:sz w:val="28"/>
          <w:szCs w:val="28"/>
        </w:rPr>
        <w:t xml:space="preserve"> указать</w:t>
      </w:r>
      <w:r w:rsidR="00255AAB" w:rsidRPr="00AD2CE9">
        <w:rPr>
          <w:rFonts w:ascii="Times New Roman" w:hAnsi="Times New Roman" w:cs="Times New Roman"/>
          <w:i/>
          <w:sz w:val="28"/>
          <w:szCs w:val="28"/>
        </w:rPr>
        <w:t xml:space="preserve"> -</w:t>
      </w:r>
      <w:r w:rsidR="006A23B3" w:rsidRPr="00AD2CE9">
        <w:rPr>
          <w:rFonts w:ascii="Times New Roman" w:hAnsi="Times New Roman" w:cs="Times New Roman"/>
          <w:i/>
          <w:sz w:val="28"/>
          <w:szCs w:val="28"/>
        </w:rPr>
        <w:t xml:space="preserve"> в рамках продления существующих арендных правоотношений)</w:t>
      </w:r>
      <w:r w:rsidR="006A23B3" w:rsidRPr="00617AEF">
        <w:rPr>
          <w:rFonts w:ascii="Times New Roman" w:hAnsi="Times New Roman" w:cs="Times New Roman"/>
          <w:sz w:val="28"/>
          <w:szCs w:val="28"/>
        </w:rPr>
        <w:t xml:space="preserve"> </w:t>
      </w:r>
      <w:r w:rsidRPr="00617AEF">
        <w:rPr>
          <w:rFonts w:ascii="Times New Roman" w:hAnsi="Times New Roman" w:cs="Times New Roman"/>
          <w:sz w:val="28"/>
          <w:szCs w:val="28"/>
        </w:rPr>
        <w:t>в аренду временно свободных от уставной деятельности образовательной организации следующих помещений  №________,  состоящи</w:t>
      </w:r>
      <w:r w:rsidR="00255AAB">
        <w:rPr>
          <w:rFonts w:ascii="Times New Roman" w:hAnsi="Times New Roman" w:cs="Times New Roman"/>
          <w:sz w:val="28"/>
          <w:szCs w:val="28"/>
        </w:rPr>
        <w:t>х</w:t>
      </w:r>
      <w:r w:rsidRPr="00617AEF">
        <w:rPr>
          <w:rFonts w:ascii="Times New Roman" w:hAnsi="Times New Roman" w:cs="Times New Roman"/>
          <w:sz w:val="28"/>
          <w:szCs w:val="28"/>
        </w:rPr>
        <w:t xml:space="preserve"> из комнат № ___________, общей площадью _________ кв. м., расположенны</w:t>
      </w:r>
      <w:r w:rsidR="00414AE3" w:rsidRPr="00617AEF">
        <w:rPr>
          <w:rFonts w:ascii="Times New Roman" w:hAnsi="Times New Roman" w:cs="Times New Roman"/>
          <w:sz w:val="28"/>
          <w:szCs w:val="28"/>
        </w:rPr>
        <w:t>х</w:t>
      </w:r>
      <w:r w:rsidRPr="00617AEF">
        <w:rPr>
          <w:rFonts w:ascii="Times New Roman" w:hAnsi="Times New Roman" w:cs="Times New Roman"/>
          <w:sz w:val="28"/>
          <w:szCs w:val="28"/>
        </w:rPr>
        <w:t xml:space="preserve"> на _____ этаже по </w:t>
      </w:r>
      <w:r w:rsidR="00414AE3" w:rsidRPr="00617AEF">
        <w:rPr>
          <w:rFonts w:ascii="Times New Roman" w:hAnsi="Times New Roman" w:cs="Times New Roman"/>
          <w:sz w:val="28"/>
          <w:szCs w:val="28"/>
        </w:rPr>
        <w:t xml:space="preserve">                                   </w:t>
      </w:r>
      <w:r w:rsidRPr="00617AEF">
        <w:rPr>
          <w:rFonts w:ascii="Times New Roman" w:hAnsi="Times New Roman" w:cs="Times New Roman"/>
          <w:sz w:val="28"/>
          <w:szCs w:val="28"/>
        </w:rPr>
        <w:t>ул. _______ г. Красноярск</w:t>
      </w:r>
      <w:r w:rsidR="00255AAB">
        <w:rPr>
          <w:rFonts w:ascii="Times New Roman" w:hAnsi="Times New Roman" w:cs="Times New Roman"/>
          <w:sz w:val="28"/>
          <w:szCs w:val="28"/>
        </w:rPr>
        <w:t xml:space="preserve"> </w:t>
      </w:r>
      <w:r w:rsidRPr="00617AEF">
        <w:rPr>
          <w:rFonts w:ascii="Times New Roman" w:hAnsi="Times New Roman" w:cs="Times New Roman"/>
          <w:sz w:val="28"/>
          <w:szCs w:val="28"/>
        </w:rPr>
        <w:t>(далее – Помещения).</w:t>
      </w:r>
    </w:p>
    <w:p w:rsidR="007161E4" w:rsidRPr="00617AEF" w:rsidRDefault="00414AE3" w:rsidP="007161E4">
      <w:pPr>
        <w:pStyle w:val="ConsPlusNormal"/>
        <w:ind w:firstLine="709"/>
        <w:jc w:val="both"/>
        <w:rPr>
          <w:rFonts w:ascii="Times New Roman" w:hAnsi="Times New Roman" w:cs="Times New Roman"/>
          <w:sz w:val="28"/>
          <w:szCs w:val="28"/>
        </w:rPr>
      </w:pPr>
      <w:r w:rsidRPr="00617AEF">
        <w:rPr>
          <w:rFonts w:ascii="Times New Roman" w:hAnsi="Times New Roman" w:cs="Times New Roman"/>
          <w:sz w:val="28"/>
          <w:szCs w:val="28"/>
        </w:rPr>
        <w:t>Арендатор гарантирует и</w:t>
      </w:r>
      <w:r w:rsidR="00CD37F8">
        <w:rPr>
          <w:rFonts w:ascii="Times New Roman" w:hAnsi="Times New Roman" w:cs="Times New Roman"/>
          <w:sz w:val="28"/>
          <w:szCs w:val="28"/>
        </w:rPr>
        <w:t>спользование П</w:t>
      </w:r>
      <w:r w:rsidR="006A23B3" w:rsidRPr="00617AEF">
        <w:rPr>
          <w:rFonts w:ascii="Times New Roman" w:hAnsi="Times New Roman" w:cs="Times New Roman"/>
          <w:sz w:val="28"/>
          <w:szCs w:val="28"/>
        </w:rPr>
        <w:t xml:space="preserve">омещений исключительно  </w:t>
      </w:r>
      <w:r w:rsidR="007161E4" w:rsidRPr="00617AEF">
        <w:rPr>
          <w:rFonts w:ascii="Times New Roman" w:hAnsi="Times New Roman" w:cs="Times New Roman"/>
          <w:sz w:val="28"/>
          <w:szCs w:val="28"/>
        </w:rPr>
        <w:t>в целях</w:t>
      </w:r>
      <w:r w:rsidR="00255AAB">
        <w:rPr>
          <w:rFonts w:ascii="Times New Roman" w:hAnsi="Times New Roman" w:cs="Times New Roman"/>
          <w:sz w:val="28"/>
          <w:szCs w:val="28"/>
        </w:rPr>
        <w:t xml:space="preserve"> возмездного оказания услуг ______</w:t>
      </w:r>
      <w:r w:rsidR="007161E4" w:rsidRPr="00617AEF">
        <w:rPr>
          <w:rFonts w:ascii="Times New Roman" w:hAnsi="Times New Roman" w:cs="Times New Roman"/>
          <w:sz w:val="28"/>
          <w:szCs w:val="28"/>
        </w:rPr>
        <w:t xml:space="preserve"> (</w:t>
      </w:r>
      <w:r w:rsidR="006A23B3" w:rsidRPr="00CD37F8">
        <w:rPr>
          <w:rFonts w:ascii="Times New Roman" w:hAnsi="Times New Roman" w:cs="Times New Roman"/>
          <w:i/>
          <w:sz w:val="28"/>
          <w:szCs w:val="28"/>
        </w:rPr>
        <w:t xml:space="preserve">указать </w:t>
      </w:r>
      <w:r w:rsidR="00CD37F8" w:rsidRPr="00CD37F8">
        <w:rPr>
          <w:rFonts w:ascii="Times New Roman" w:hAnsi="Times New Roman" w:cs="Times New Roman"/>
          <w:i/>
          <w:sz w:val="28"/>
          <w:szCs w:val="28"/>
        </w:rPr>
        <w:t>конкретные вид</w:t>
      </w:r>
      <w:r w:rsidRPr="00CD37F8">
        <w:rPr>
          <w:rFonts w:ascii="Times New Roman" w:hAnsi="Times New Roman" w:cs="Times New Roman"/>
          <w:i/>
          <w:sz w:val="28"/>
          <w:szCs w:val="28"/>
        </w:rPr>
        <w:t xml:space="preserve">ы деятельности, которые планирует осуществлять </w:t>
      </w:r>
      <w:r w:rsidR="00255AAB" w:rsidRPr="00CD37F8">
        <w:rPr>
          <w:rFonts w:ascii="Times New Roman" w:hAnsi="Times New Roman" w:cs="Times New Roman"/>
          <w:i/>
          <w:sz w:val="28"/>
          <w:szCs w:val="28"/>
        </w:rPr>
        <w:t>А</w:t>
      </w:r>
      <w:r w:rsidRPr="00CD37F8">
        <w:rPr>
          <w:rFonts w:ascii="Times New Roman" w:hAnsi="Times New Roman" w:cs="Times New Roman"/>
          <w:i/>
          <w:sz w:val="28"/>
          <w:szCs w:val="28"/>
        </w:rPr>
        <w:t xml:space="preserve">рендатор в </w:t>
      </w:r>
      <w:r w:rsidR="00EE17BA">
        <w:rPr>
          <w:rFonts w:ascii="Times New Roman" w:hAnsi="Times New Roman" w:cs="Times New Roman"/>
          <w:i/>
          <w:sz w:val="28"/>
          <w:szCs w:val="28"/>
        </w:rPr>
        <w:t xml:space="preserve">процессе </w:t>
      </w:r>
      <w:r w:rsidR="006A23B3" w:rsidRPr="00CD37F8">
        <w:rPr>
          <w:rFonts w:ascii="Times New Roman" w:hAnsi="Times New Roman" w:cs="Times New Roman"/>
          <w:i/>
          <w:sz w:val="28"/>
          <w:szCs w:val="28"/>
        </w:rPr>
        <w:t>использования</w:t>
      </w:r>
      <w:r w:rsidRPr="00CD37F8">
        <w:rPr>
          <w:rFonts w:ascii="Times New Roman" w:hAnsi="Times New Roman" w:cs="Times New Roman"/>
          <w:i/>
          <w:sz w:val="28"/>
          <w:szCs w:val="28"/>
        </w:rPr>
        <w:t xml:space="preserve"> Помещений</w:t>
      </w:r>
      <w:r w:rsidR="007161E4" w:rsidRPr="00CD37F8">
        <w:rPr>
          <w:rFonts w:ascii="Times New Roman" w:hAnsi="Times New Roman" w:cs="Times New Roman"/>
          <w:i/>
          <w:sz w:val="28"/>
          <w:szCs w:val="28"/>
        </w:rPr>
        <w:t>)</w:t>
      </w:r>
      <w:r w:rsidR="006A23B3" w:rsidRPr="00617AEF">
        <w:rPr>
          <w:rFonts w:ascii="Times New Roman" w:hAnsi="Times New Roman" w:cs="Times New Roman"/>
          <w:sz w:val="28"/>
          <w:szCs w:val="28"/>
        </w:rPr>
        <w:t>;</w:t>
      </w:r>
    </w:p>
    <w:p w:rsidR="007161E4" w:rsidRPr="00617AEF" w:rsidRDefault="00414AE3" w:rsidP="007161E4">
      <w:pPr>
        <w:pStyle w:val="ConsPlusNormal"/>
        <w:ind w:firstLine="709"/>
        <w:jc w:val="both"/>
        <w:rPr>
          <w:rFonts w:ascii="Times New Roman" w:hAnsi="Times New Roman" w:cs="Times New Roman"/>
          <w:sz w:val="28"/>
          <w:szCs w:val="28"/>
        </w:rPr>
      </w:pPr>
      <w:r w:rsidRPr="00617AEF">
        <w:rPr>
          <w:rFonts w:ascii="Times New Roman" w:hAnsi="Times New Roman" w:cs="Times New Roman"/>
          <w:sz w:val="28"/>
          <w:szCs w:val="28"/>
        </w:rPr>
        <w:t xml:space="preserve">в течение </w:t>
      </w:r>
      <w:r w:rsidR="007161E4" w:rsidRPr="00617AEF">
        <w:rPr>
          <w:rFonts w:ascii="Times New Roman" w:hAnsi="Times New Roman" w:cs="Times New Roman"/>
          <w:sz w:val="28"/>
          <w:szCs w:val="28"/>
        </w:rPr>
        <w:t>срок</w:t>
      </w:r>
      <w:r w:rsidRPr="00617AEF">
        <w:rPr>
          <w:rFonts w:ascii="Times New Roman" w:hAnsi="Times New Roman" w:cs="Times New Roman"/>
          <w:sz w:val="28"/>
          <w:szCs w:val="28"/>
        </w:rPr>
        <w:t>а</w:t>
      </w:r>
      <w:r w:rsidR="007161E4" w:rsidRPr="00617AEF">
        <w:rPr>
          <w:rFonts w:ascii="Times New Roman" w:hAnsi="Times New Roman" w:cs="Times New Roman"/>
          <w:sz w:val="28"/>
          <w:szCs w:val="28"/>
        </w:rPr>
        <w:t xml:space="preserve"> аренды (</w:t>
      </w:r>
      <w:r w:rsidR="007161E4" w:rsidRPr="00CD37F8">
        <w:rPr>
          <w:rFonts w:ascii="Times New Roman" w:hAnsi="Times New Roman" w:cs="Times New Roman"/>
          <w:i/>
          <w:sz w:val="28"/>
          <w:szCs w:val="28"/>
        </w:rPr>
        <w:t>указать срок аренды</w:t>
      </w:r>
      <w:r w:rsidR="007161E4" w:rsidRPr="00617AEF">
        <w:rPr>
          <w:rFonts w:ascii="Times New Roman" w:hAnsi="Times New Roman" w:cs="Times New Roman"/>
          <w:sz w:val="28"/>
          <w:szCs w:val="28"/>
        </w:rPr>
        <w:t>)</w:t>
      </w:r>
      <w:r w:rsidR="006A23B3" w:rsidRPr="00617AEF">
        <w:rPr>
          <w:rFonts w:ascii="Times New Roman" w:hAnsi="Times New Roman" w:cs="Times New Roman"/>
          <w:sz w:val="28"/>
          <w:szCs w:val="28"/>
        </w:rPr>
        <w:t>;</w:t>
      </w:r>
    </w:p>
    <w:p w:rsidR="007161E4" w:rsidRPr="00617AEF" w:rsidRDefault="007F3D5C" w:rsidP="007161E4">
      <w:pPr>
        <w:pStyle w:val="ConsPlusNormal"/>
        <w:ind w:firstLine="709"/>
        <w:jc w:val="both"/>
        <w:rPr>
          <w:rFonts w:ascii="Times New Roman" w:hAnsi="Times New Roman" w:cs="Times New Roman"/>
          <w:sz w:val="28"/>
          <w:szCs w:val="28"/>
        </w:rPr>
      </w:pPr>
      <w:proofErr w:type="gramStart"/>
      <w:r w:rsidRPr="00617AEF">
        <w:rPr>
          <w:rFonts w:ascii="Times New Roman" w:hAnsi="Times New Roman" w:cs="Times New Roman"/>
          <w:sz w:val="28"/>
          <w:szCs w:val="28"/>
        </w:rPr>
        <w:t xml:space="preserve">во </w:t>
      </w:r>
      <w:r w:rsidR="007161E4" w:rsidRPr="00617AEF">
        <w:rPr>
          <w:rFonts w:ascii="Times New Roman" w:hAnsi="Times New Roman" w:cs="Times New Roman"/>
          <w:sz w:val="28"/>
          <w:szCs w:val="28"/>
        </w:rPr>
        <w:t>время его использования (</w:t>
      </w:r>
      <w:r w:rsidR="007161E4" w:rsidRPr="00CD37F8">
        <w:rPr>
          <w:rFonts w:ascii="Times New Roman" w:hAnsi="Times New Roman" w:cs="Times New Roman"/>
          <w:i/>
          <w:sz w:val="28"/>
          <w:szCs w:val="28"/>
        </w:rPr>
        <w:t>указывается предполагаемое время испо</w:t>
      </w:r>
      <w:r w:rsidR="006A23B3" w:rsidRPr="00CD37F8">
        <w:rPr>
          <w:rFonts w:ascii="Times New Roman" w:hAnsi="Times New Roman" w:cs="Times New Roman"/>
          <w:i/>
          <w:sz w:val="28"/>
          <w:szCs w:val="28"/>
        </w:rPr>
        <w:t xml:space="preserve">льзования Помещений </w:t>
      </w:r>
      <w:r w:rsidR="00255AAB" w:rsidRPr="00CD37F8">
        <w:rPr>
          <w:rFonts w:ascii="Times New Roman" w:hAnsi="Times New Roman" w:cs="Times New Roman"/>
          <w:i/>
          <w:sz w:val="28"/>
          <w:szCs w:val="28"/>
        </w:rPr>
        <w:t>А</w:t>
      </w:r>
      <w:r w:rsidR="006A23B3" w:rsidRPr="00CD37F8">
        <w:rPr>
          <w:rFonts w:ascii="Times New Roman" w:hAnsi="Times New Roman" w:cs="Times New Roman"/>
          <w:i/>
          <w:sz w:val="28"/>
          <w:szCs w:val="28"/>
        </w:rPr>
        <w:t>рендатором</w:t>
      </w:r>
      <w:r w:rsidRPr="00CD37F8">
        <w:rPr>
          <w:rFonts w:ascii="Times New Roman" w:hAnsi="Times New Roman" w:cs="Times New Roman"/>
          <w:i/>
          <w:sz w:val="28"/>
          <w:szCs w:val="28"/>
        </w:rPr>
        <w:t xml:space="preserve"> (дни недели, часы работы</w:t>
      </w:r>
      <w:r w:rsidRPr="00617AEF">
        <w:rPr>
          <w:rFonts w:ascii="Times New Roman" w:hAnsi="Times New Roman" w:cs="Times New Roman"/>
          <w:sz w:val="28"/>
          <w:szCs w:val="28"/>
        </w:rPr>
        <w:t>).</w:t>
      </w:r>
      <w:proofErr w:type="gramEnd"/>
    </w:p>
    <w:p w:rsidR="007161E4" w:rsidRPr="00617AEF" w:rsidRDefault="007161E4" w:rsidP="007161E4">
      <w:pPr>
        <w:pStyle w:val="ConsPlusNonformat"/>
        <w:jc w:val="both"/>
        <w:rPr>
          <w:rFonts w:ascii="Times New Roman" w:hAnsi="Times New Roman" w:cs="Times New Roman"/>
          <w:sz w:val="28"/>
          <w:szCs w:val="28"/>
        </w:rPr>
      </w:pPr>
      <w:r w:rsidRPr="00617AEF">
        <w:rPr>
          <w:rFonts w:ascii="Times New Roman" w:hAnsi="Times New Roman" w:cs="Times New Roman"/>
          <w:sz w:val="28"/>
          <w:szCs w:val="28"/>
        </w:rPr>
        <w:t xml:space="preserve">         </w:t>
      </w:r>
      <w:r w:rsidR="00C2302E" w:rsidRPr="00617AEF">
        <w:rPr>
          <w:rFonts w:ascii="Times New Roman" w:hAnsi="Times New Roman" w:cs="Times New Roman"/>
          <w:sz w:val="28"/>
          <w:szCs w:val="28"/>
        </w:rPr>
        <w:t xml:space="preserve">Учитывая организационно-правовую форму и виды осуществляемой деятельности, </w:t>
      </w:r>
      <w:r w:rsidR="007F3D5C" w:rsidRPr="00617AEF">
        <w:rPr>
          <w:rFonts w:ascii="Times New Roman" w:hAnsi="Times New Roman" w:cs="Times New Roman"/>
          <w:sz w:val="28"/>
          <w:szCs w:val="28"/>
        </w:rPr>
        <w:t xml:space="preserve">Арендатор вправе претендовать на получение Помещений </w:t>
      </w:r>
      <w:r w:rsidRPr="00617AEF">
        <w:rPr>
          <w:rFonts w:ascii="Times New Roman" w:hAnsi="Times New Roman" w:cs="Times New Roman"/>
          <w:sz w:val="28"/>
          <w:szCs w:val="28"/>
        </w:rPr>
        <w:t xml:space="preserve"> в аренду без  проведения торгов</w:t>
      </w:r>
      <w:r w:rsidR="006A23B3" w:rsidRPr="00617AEF">
        <w:rPr>
          <w:rFonts w:ascii="Times New Roman" w:hAnsi="Times New Roman" w:cs="Times New Roman"/>
          <w:sz w:val="28"/>
          <w:szCs w:val="28"/>
        </w:rPr>
        <w:t xml:space="preserve"> в соответствии с п. ___________ ст. 17.1. Федерального закона </w:t>
      </w:r>
      <w:r w:rsidR="007F3D5C" w:rsidRPr="00617AEF">
        <w:rPr>
          <w:rFonts w:ascii="Times New Roman" w:hAnsi="Times New Roman" w:cs="Times New Roman"/>
          <w:sz w:val="28"/>
          <w:szCs w:val="28"/>
        </w:rPr>
        <w:t xml:space="preserve">от 26.07.2006 № 135-ФЗ </w:t>
      </w:r>
      <w:r w:rsidR="006A23B3" w:rsidRPr="00617AEF">
        <w:rPr>
          <w:rFonts w:ascii="Times New Roman" w:hAnsi="Times New Roman" w:cs="Times New Roman"/>
          <w:sz w:val="28"/>
          <w:szCs w:val="28"/>
        </w:rPr>
        <w:t>«О защите конкуренции».</w:t>
      </w:r>
    </w:p>
    <w:p w:rsidR="007161E4" w:rsidRPr="00617AEF" w:rsidRDefault="006A23B3" w:rsidP="007161E4">
      <w:pPr>
        <w:pStyle w:val="ConsPlusNonformat"/>
        <w:ind w:firstLine="709"/>
        <w:jc w:val="both"/>
        <w:rPr>
          <w:rFonts w:ascii="Times New Roman" w:hAnsi="Times New Roman" w:cs="Times New Roman"/>
          <w:sz w:val="28"/>
          <w:szCs w:val="28"/>
        </w:rPr>
      </w:pPr>
      <w:r w:rsidRPr="00617AEF">
        <w:rPr>
          <w:rFonts w:ascii="Times New Roman" w:hAnsi="Times New Roman" w:cs="Times New Roman"/>
          <w:sz w:val="28"/>
          <w:szCs w:val="28"/>
        </w:rPr>
        <w:t>Про</w:t>
      </w:r>
      <w:r w:rsidR="00CD37F8">
        <w:rPr>
          <w:rFonts w:ascii="Times New Roman" w:hAnsi="Times New Roman" w:cs="Times New Roman"/>
          <w:sz w:val="28"/>
          <w:szCs w:val="28"/>
        </w:rPr>
        <w:t>шу</w:t>
      </w:r>
      <w:r w:rsidRPr="00617AEF">
        <w:rPr>
          <w:rFonts w:ascii="Times New Roman" w:hAnsi="Times New Roman" w:cs="Times New Roman"/>
          <w:sz w:val="28"/>
          <w:szCs w:val="28"/>
        </w:rPr>
        <w:t xml:space="preserve"> </w:t>
      </w:r>
      <w:r w:rsidR="007161E4" w:rsidRPr="00617AEF">
        <w:rPr>
          <w:rFonts w:ascii="Times New Roman" w:hAnsi="Times New Roman" w:cs="Times New Roman"/>
          <w:sz w:val="28"/>
          <w:szCs w:val="28"/>
        </w:rPr>
        <w:t xml:space="preserve">с </w:t>
      </w:r>
      <w:r w:rsidR="00C2302E" w:rsidRPr="00617AEF">
        <w:rPr>
          <w:rFonts w:ascii="Times New Roman" w:hAnsi="Times New Roman" w:cs="Times New Roman"/>
          <w:sz w:val="28"/>
          <w:szCs w:val="28"/>
        </w:rPr>
        <w:t>П</w:t>
      </w:r>
      <w:r w:rsidR="007161E4" w:rsidRPr="00617AEF">
        <w:rPr>
          <w:rFonts w:ascii="Times New Roman" w:hAnsi="Times New Roman" w:cs="Times New Roman"/>
          <w:sz w:val="28"/>
          <w:szCs w:val="28"/>
        </w:rPr>
        <w:t xml:space="preserve">омещением </w:t>
      </w:r>
      <w:r w:rsidRPr="00617AEF">
        <w:rPr>
          <w:rFonts w:ascii="Times New Roman" w:hAnsi="Times New Roman" w:cs="Times New Roman"/>
          <w:sz w:val="28"/>
          <w:szCs w:val="28"/>
        </w:rPr>
        <w:t xml:space="preserve">предоставить </w:t>
      </w:r>
      <w:r w:rsidR="007161E4" w:rsidRPr="00617AEF">
        <w:rPr>
          <w:rFonts w:ascii="Times New Roman" w:hAnsi="Times New Roman" w:cs="Times New Roman"/>
          <w:sz w:val="28"/>
          <w:szCs w:val="28"/>
        </w:rPr>
        <w:t xml:space="preserve">в аренду </w:t>
      </w:r>
      <w:r w:rsidRPr="00617AEF">
        <w:rPr>
          <w:rFonts w:ascii="Times New Roman" w:hAnsi="Times New Roman" w:cs="Times New Roman"/>
          <w:sz w:val="28"/>
          <w:szCs w:val="28"/>
        </w:rPr>
        <w:t xml:space="preserve">и </w:t>
      </w:r>
      <w:r w:rsidR="007161E4" w:rsidRPr="00617AEF">
        <w:rPr>
          <w:rFonts w:ascii="Times New Roman" w:hAnsi="Times New Roman" w:cs="Times New Roman"/>
          <w:sz w:val="28"/>
          <w:szCs w:val="28"/>
        </w:rPr>
        <w:t>объект</w:t>
      </w:r>
      <w:r w:rsidRPr="00617AEF">
        <w:rPr>
          <w:rFonts w:ascii="Times New Roman" w:hAnsi="Times New Roman" w:cs="Times New Roman"/>
          <w:sz w:val="28"/>
          <w:szCs w:val="28"/>
        </w:rPr>
        <w:t>ы</w:t>
      </w:r>
      <w:r w:rsidR="007161E4" w:rsidRPr="00617AEF">
        <w:rPr>
          <w:rFonts w:ascii="Times New Roman" w:hAnsi="Times New Roman" w:cs="Times New Roman"/>
          <w:sz w:val="28"/>
          <w:szCs w:val="28"/>
        </w:rPr>
        <w:t xml:space="preserve"> движимого имущества,</w:t>
      </w:r>
      <w:r w:rsidRPr="00617AEF">
        <w:rPr>
          <w:rFonts w:ascii="Times New Roman" w:hAnsi="Times New Roman" w:cs="Times New Roman"/>
          <w:sz w:val="28"/>
          <w:szCs w:val="28"/>
        </w:rPr>
        <w:t xml:space="preserve"> а именно __________________</w:t>
      </w:r>
      <w:r w:rsidR="007161E4" w:rsidRPr="00617AEF">
        <w:rPr>
          <w:rFonts w:ascii="Times New Roman" w:hAnsi="Times New Roman" w:cs="Times New Roman"/>
          <w:sz w:val="28"/>
          <w:szCs w:val="28"/>
        </w:rPr>
        <w:t xml:space="preserve"> (</w:t>
      </w:r>
      <w:r w:rsidR="007161E4" w:rsidRPr="00CD37F8">
        <w:rPr>
          <w:rFonts w:ascii="Times New Roman" w:hAnsi="Times New Roman" w:cs="Times New Roman"/>
          <w:i/>
          <w:sz w:val="28"/>
          <w:szCs w:val="28"/>
        </w:rPr>
        <w:t>либо указываются причины</w:t>
      </w:r>
      <w:r w:rsidR="00C2302E" w:rsidRPr="00CD37F8">
        <w:rPr>
          <w:rFonts w:ascii="Times New Roman" w:hAnsi="Times New Roman" w:cs="Times New Roman"/>
          <w:i/>
          <w:sz w:val="28"/>
          <w:szCs w:val="28"/>
        </w:rPr>
        <w:t>,</w:t>
      </w:r>
      <w:r w:rsidR="007161E4" w:rsidRPr="00CD37F8">
        <w:rPr>
          <w:rFonts w:ascii="Times New Roman" w:hAnsi="Times New Roman" w:cs="Times New Roman"/>
          <w:i/>
          <w:sz w:val="28"/>
          <w:szCs w:val="28"/>
        </w:rPr>
        <w:t xml:space="preserve"> по которым движимое имущество не планируется </w:t>
      </w:r>
      <w:r w:rsidR="00F660C0" w:rsidRPr="00CD37F8">
        <w:rPr>
          <w:rFonts w:ascii="Times New Roman" w:hAnsi="Times New Roman" w:cs="Times New Roman"/>
          <w:i/>
          <w:sz w:val="28"/>
          <w:szCs w:val="28"/>
        </w:rPr>
        <w:t>получ</w:t>
      </w:r>
      <w:r w:rsidR="00EE17BA">
        <w:rPr>
          <w:rFonts w:ascii="Times New Roman" w:hAnsi="Times New Roman" w:cs="Times New Roman"/>
          <w:i/>
          <w:sz w:val="28"/>
          <w:szCs w:val="28"/>
        </w:rPr>
        <w:t>а</w:t>
      </w:r>
      <w:r w:rsidR="00F660C0" w:rsidRPr="00CD37F8">
        <w:rPr>
          <w:rFonts w:ascii="Times New Roman" w:hAnsi="Times New Roman" w:cs="Times New Roman"/>
          <w:i/>
          <w:sz w:val="28"/>
          <w:szCs w:val="28"/>
        </w:rPr>
        <w:t xml:space="preserve">ть в пользование на правах </w:t>
      </w:r>
      <w:r w:rsidR="007161E4" w:rsidRPr="00CD37F8">
        <w:rPr>
          <w:rFonts w:ascii="Times New Roman" w:hAnsi="Times New Roman" w:cs="Times New Roman"/>
          <w:i/>
          <w:sz w:val="28"/>
          <w:szCs w:val="28"/>
        </w:rPr>
        <w:t>аренд</w:t>
      </w:r>
      <w:r w:rsidR="00F660C0" w:rsidRPr="00CD37F8">
        <w:rPr>
          <w:rFonts w:ascii="Times New Roman" w:hAnsi="Times New Roman" w:cs="Times New Roman"/>
          <w:i/>
          <w:sz w:val="28"/>
          <w:szCs w:val="28"/>
        </w:rPr>
        <w:t>ы</w:t>
      </w:r>
      <w:r w:rsidR="00C2302E" w:rsidRPr="00CD37F8">
        <w:rPr>
          <w:rFonts w:ascii="Times New Roman" w:hAnsi="Times New Roman" w:cs="Times New Roman"/>
          <w:i/>
          <w:sz w:val="28"/>
          <w:szCs w:val="28"/>
        </w:rPr>
        <w:t>, например</w:t>
      </w:r>
      <w:r w:rsidR="00EE17BA">
        <w:rPr>
          <w:rFonts w:ascii="Times New Roman" w:hAnsi="Times New Roman" w:cs="Times New Roman"/>
          <w:i/>
          <w:sz w:val="28"/>
          <w:szCs w:val="28"/>
        </w:rPr>
        <w:t>,</w:t>
      </w:r>
      <w:r w:rsidR="00C2302E" w:rsidRPr="00CD37F8">
        <w:rPr>
          <w:rFonts w:ascii="Times New Roman" w:hAnsi="Times New Roman" w:cs="Times New Roman"/>
          <w:i/>
          <w:sz w:val="28"/>
          <w:szCs w:val="28"/>
        </w:rPr>
        <w:t xml:space="preserve"> использование имущества в рамках осуществления </w:t>
      </w:r>
      <w:r w:rsidR="00C2302E" w:rsidRPr="00CD37F8">
        <w:rPr>
          <w:rFonts w:ascii="Times New Roman" w:hAnsi="Times New Roman" w:cs="Times New Roman"/>
          <w:i/>
          <w:sz w:val="28"/>
          <w:szCs w:val="28"/>
        </w:rPr>
        <w:lastRenderedPageBreak/>
        <w:t>деятельности Арендатора не требуется, либо предполагается использование движимого имущества Арендатора</w:t>
      </w:r>
      <w:r w:rsidR="007F6DB4" w:rsidRPr="00CD37F8">
        <w:rPr>
          <w:rFonts w:ascii="Times New Roman" w:hAnsi="Times New Roman" w:cs="Times New Roman"/>
          <w:i/>
          <w:sz w:val="28"/>
          <w:szCs w:val="28"/>
        </w:rPr>
        <w:t>, иное</w:t>
      </w:r>
      <w:r w:rsidR="007161E4" w:rsidRPr="00CD37F8">
        <w:rPr>
          <w:rFonts w:ascii="Times New Roman" w:hAnsi="Times New Roman" w:cs="Times New Roman"/>
          <w:i/>
          <w:sz w:val="28"/>
          <w:szCs w:val="28"/>
        </w:rPr>
        <w:t>)</w:t>
      </w:r>
      <w:r w:rsidR="007161E4" w:rsidRPr="00617AEF">
        <w:rPr>
          <w:rFonts w:ascii="Times New Roman" w:hAnsi="Times New Roman" w:cs="Times New Roman"/>
          <w:sz w:val="28"/>
          <w:szCs w:val="28"/>
        </w:rPr>
        <w:t>.</w:t>
      </w:r>
    </w:p>
    <w:p w:rsidR="007161E4" w:rsidRPr="00D3094F" w:rsidRDefault="00D3094F" w:rsidP="007161E4">
      <w:pPr>
        <w:pStyle w:val="ConsPlusNonformat"/>
        <w:ind w:firstLine="709"/>
        <w:jc w:val="both"/>
        <w:rPr>
          <w:rFonts w:ascii="Times New Roman" w:hAnsi="Times New Roman" w:cs="Times New Roman"/>
          <w:i/>
          <w:sz w:val="28"/>
          <w:szCs w:val="28"/>
        </w:rPr>
      </w:pPr>
      <w:proofErr w:type="gramStart"/>
      <w:r>
        <w:rPr>
          <w:rFonts w:ascii="Times New Roman" w:hAnsi="Times New Roman" w:cs="Times New Roman"/>
          <w:sz w:val="28"/>
          <w:szCs w:val="28"/>
        </w:rPr>
        <w:t>Приводится м</w:t>
      </w:r>
      <w:r w:rsidR="007161E4" w:rsidRPr="00617AEF">
        <w:rPr>
          <w:rFonts w:ascii="Times New Roman" w:hAnsi="Times New Roman" w:cs="Times New Roman"/>
          <w:sz w:val="28"/>
          <w:szCs w:val="28"/>
        </w:rPr>
        <w:t xml:space="preserve">отивированное обоснование причин, необходимости и целесообразности </w:t>
      </w:r>
      <w:r w:rsidR="00CE2F05" w:rsidRPr="00617AEF">
        <w:rPr>
          <w:rFonts w:ascii="Times New Roman" w:hAnsi="Times New Roman" w:cs="Times New Roman"/>
          <w:sz w:val="28"/>
          <w:szCs w:val="28"/>
        </w:rPr>
        <w:t xml:space="preserve">предоставления </w:t>
      </w:r>
      <w:r w:rsidR="007F6DB4">
        <w:rPr>
          <w:rFonts w:ascii="Times New Roman" w:hAnsi="Times New Roman" w:cs="Times New Roman"/>
          <w:sz w:val="28"/>
          <w:szCs w:val="28"/>
        </w:rPr>
        <w:t>П</w:t>
      </w:r>
      <w:r w:rsidR="00CE2F05" w:rsidRPr="00617AEF">
        <w:rPr>
          <w:rFonts w:ascii="Times New Roman" w:hAnsi="Times New Roman" w:cs="Times New Roman"/>
          <w:sz w:val="28"/>
          <w:szCs w:val="28"/>
        </w:rPr>
        <w:t xml:space="preserve">омещений в пользование на правах аренды </w:t>
      </w:r>
      <w:r w:rsidR="00CE2F05" w:rsidRPr="00D3094F">
        <w:rPr>
          <w:rFonts w:ascii="Times New Roman" w:hAnsi="Times New Roman" w:cs="Times New Roman"/>
          <w:i/>
          <w:sz w:val="28"/>
          <w:szCs w:val="28"/>
        </w:rPr>
        <w:t>(мероприятия по взаимодействию с образовательной организацией, со</w:t>
      </w:r>
      <w:r w:rsidR="00E12A8B" w:rsidRPr="00D3094F">
        <w:rPr>
          <w:rFonts w:ascii="Times New Roman" w:hAnsi="Times New Roman" w:cs="Times New Roman"/>
          <w:i/>
          <w:sz w:val="28"/>
          <w:szCs w:val="28"/>
        </w:rPr>
        <w:t>циальный эффект для обучающихся</w:t>
      </w:r>
      <w:r w:rsidR="00CE2F05" w:rsidRPr="00D3094F">
        <w:rPr>
          <w:rFonts w:ascii="Times New Roman" w:hAnsi="Times New Roman" w:cs="Times New Roman"/>
          <w:i/>
          <w:sz w:val="28"/>
          <w:szCs w:val="28"/>
        </w:rPr>
        <w:t>,</w:t>
      </w:r>
      <w:r w:rsidR="00E12A8B" w:rsidRPr="00D3094F">
        <w:rPr>
          <w:rFonts w:ascii="Times New Roman" w:hAnsi="Times New Roman" w:cs="Times New Roman"/>
          <w:i/>
          <w:sz w:val="28"/>
          <w:szCs w:val="28"/>
        </w:rPr>
        <w:t xml:space="preserve"> иная информация</w:t>
      </w:r>
      <w:r w:rsidR="007F6DB4" w:rsidRPr="00D3094F">
        <w:rPr>
          <w:rFonts w:ascii="Times New Roman" w:hAnsi="Times New Roman" w:cs="Times New Roman"/>
          <w:i/>
          <w:sz w:val="28"/>
          <w:szCs w:val="28"/>
        </w:rPr>
        <w:t>,</w:t>
      </w:r>
      <w:r w:rsidR="00E12A8B" w:rsidRPr="00D3094F">
        <w:rPr>
          <w:rFonts w:ascii="Times New Roman" w:hAnsi="Times New Roman" w:cs="Times New Roman"/>
          <w:i/>
          <w:sz w:val="28"/>
          <w:szCs w:val="28"/>
        </w:rPr>
        <w:t xml:space="preserve"> сообщаемая Арендатором</w:t>
      </w:r>
      <w:r w:rsidR="007F6DB4" w:rsidRPr="00D3094F">
        <w:rPr>
          <w:rFonts w:ascii="Times New Roman" w:hAnsi="Times New Roman" w:cs="Times New Roman"/>
          <w:i/>
          <w:sz w:val="28"/>
          <w:szCs w:val="28"/>
        </w:rPr>
        <w:t xml:space="preserve"> в качестве обоснования заявленного ходатайства</w:t>
      </w:r>
      <w:r w:rsidR="00CE2F05" w:rsidRPr="00D3094F">
        <w:rPr>
          <w:rFonts w:ascii="Times New Roman" w:hAnsi="Times New Roman" w:cs="Times New Roman"/>
          <w:i/>
          <w:sz w:val="28"/>
          <w:szCs w:val="28"/>
        </w:rPr>
        <w:t>).</w:t>
      </w:r>
      <w:proofErr w:type="gramEnd"/>
    </w:p>
    <w:p w:rsidR="0024339D" w:rsidRDefault="00B3426B" w:rsidP="007161E4">
      <w:pPr>
        <w:pStyle w:val="ConsPlusNonformat"/>
        <w:ind w:firstLine="709"/>
        <w:jc w:val="both"/>
        <w:rPr>
          <w:rFonts w:ascii="Times New Roman" w:hAnsi="Times New Roman" w:cs="Times New Roman"/>
          <w:sz w:val="28"/>
          <w:szCs w:val="28"/>
        </w:rPr>
      </w:pPr>
      <w:proofErr w:type="gramStart"/>
      <w:r w:rsidRPr="00617AEF">
        <w:rPr>
          <w:rFonts w:ascii="Times New Roman" w:hAnsi="Times New Roman" w:cs="Times New Roman"/>
          <w:sz w:val="28"/>
          <w:szCs w:val="28"/>
        </w:rPr>
        <w:t>Решение</w:t>
      </w:r>
      <w:r w:rsidR="0024339D" w:rsidRPr="00617AEF">
        <w:rPr>
          <w:rFonts w:ascii="Times New Roman" w:hAnsi="Times New Roman" w:cs="Times New Roman"/>
          <w:sz w:val="28"/>
          <w:szCs w:val="28"/>
        </w:rPr>
        <w:t xml:space="preserve"> Арендатора</w:t>
      </w:r>
      <w:r w:rsidRPr="00617AEF">
        <w:rPr>
          <w:rFonts w:ascii="Times New Roman" w:hAnsi="Times New Roman" w:cs="Times New Roman"/>
          <w:sz w:val="28"/>
          <w:szCs w:val="28"/>
        </w:rPr>
        <w:t xml:space="preserve"> по вопросу </w:t>
      </w:r>
      <w:r w:rsidR="0024339D" w:rsidRPr="00617AEF">
        <w:rPr>
          <w:rFonts w:ascii="Times New Roman" w:hAnsi="Times New Roman" w:cs="Times New Roman"/>
          <w:sz w:val="28"/>
          <w:szCs w:val="28"/>
        </w:rPr>
        <w:t xml:space="preserve">установления льготной </w:t>
      </w:r>
      <w:r w:rsidRPr="00617AEF">
        <w:rPr>
          <w:rFonts w:ascii="Times New Roman" w:hAnsi="Times New Roman" w:cs="Times New Roman"/>
          <w:sz w:val="28"/>
          <w:szCs w:val="28"/>
        </w:rPr>
        <w:t>оплат</w:t>
      </w:r>
      <w:r w:rsidR="0024339D" w:rsidRPr="00617AEF">
        <w:rPr>
          <w:rFonts w:ascii="Times New Roman" w:hAnsi="Times New Roman" w:cs="Times New Roman"/>
          <w:sz w:val="28"/>
          <w:szCs w:val="28"/>
        </w:rPr>
        <w:t xml:space="preserve">ы </w:t>
      </w:r>
      <w:r w:rsidRPr="00617AEF">
        <w:rPr>
          <w:rFonts w:ascii="Times New Roman" w:hAnsi="Times New Roman" w:cs="Times New Roman"/>
          <w:sz w:val="28"/>
          <w:szCs w:val="28"/>
        </w:rPr>
        <w:t>оказ</w:t>
      </w:r>
      <w:r w:rsidR="0024339D" w:rsidRPr="00617AEF">
        <w:rPr>
          <w:rFonts w:ascii="Times New Roman" w:hAnsi="Times New Roman" w:cs="Times New Roman"/>
          <w:sz w:val="28"/>
          <w:szCs w:val="28"/>
        </w:rPr>
        <w:t>ани</w:t>
      </w:r>
      <w:r w:rsidR="00CD37F8">
        <w:rPr>
          <w:rFonts w:ascii="Times New Roman" w:hAnsi="Times New Roman" w:cs="Times New Roman"/>
          <w:sz w:val="28"/>
          <w:szCs w:val="28"/>
        </w:rPr>
        <w:t>я</w:t>
      </w:r>
      <w:r w:rsidRPr="00617AEF">
        <w:rPr>
          <w:rFonts w:ascii="Times New Roman" w:hAnsi="Times New Roman" w:cs="Times New Roman"/>
          <w:sz w:val="28"/>
          <w:szCs w:val="28"/>
        </w:rPr>
        <w:t xml:space="preserve"> услуг </w:t>
      </w:r>
      <w:r w:rsidR="0024339D" w:rsidRPr="00617AEF">
        <w:rPr>
          <w:rFonts w:ascii="Times New Roman" w:hAnsi="Times New Roman" w:cs="Times New Roman"/>
          <w:sz w:val="28"/>
          <w:szCs w:val="28"/>
        </w:rPr>
        <w:t>детям из малообеспеченных и многодетных  семей, иным категориям граждан, с указанием, в случае положительного решения,</w:t>
      </w:r>
      <w:r w:rsidR="006B773A" w:rsidRPr="00617AEF">
        <w:rPr>
          <w:rFonts w:ascii="Times New Roman" w:hAnsi="Times New Roman" w:cs="Times New Roman"/>
          <w:sz w:val="28"/>
          <w:szCs w:val="28"/>
        </w:rPr>
        <w:t xml:space="preserve"> где принятое решение отражено (</w:t>
      </w:r>
      <w:r w:rsidR="006B773A" w:rsidRPr="00CD37F8">
        <w:rPr>
          <w:rFonts w:ascii="Times New Roman" w:hAnsi="Times New Roman" w:cs="Times New Roman"/>
          <w:i/>
          <w:sz w:val="28"/>
          <w:szCs w:val="28"/>
        </w:rPr>
        <w:t>в проекте договора аренды, в дополнительном соглашении к договору аренды, в договоре на оказание услуг с родителями (законными представителями) обучающихся, в ином документе</w:t>
      </w:r>
      <w:r w:rsidR="00077C85">
        <w:rPr>
          <w:rFonts w:ascii="Times New Roman" w:hAnsi="Times New Roman" w:cs="Times New Roman"/>
          <w:sz w:val="28"/>
          <w:szCs w:val="28"/>
        </w:rPr>
        <w:t>)</w:t>
      </w:r>
      <w:r w:rsidR="006B773A" w:rsidRPr="00617AEF">
        <w:rPr>
          <w:rFonts w:ascii="Times New Roman" w:hAnsi="Times New Roman" w:cs="Times New Roman"/>
          <w:sz w:val="28"/>
          <w:szCs w:val="28"/>
        </w:rPr>
        <w:t>.</w:t>
      </w:r>
      <w:proofErr w:type="gramEnd"/>
    </w:p>
    <w:p w:rsidR="00A21A2D" w:rsidRPr="003A0039" w:rsidRDefault="00A21A2D" w:rsidP="00A21A2D">
      <w:pPr>
        <w:pStyle w:val="a5"/>
        <w:ind w:firstLine="567"/>
        <w:jc w:val="both"/>
        <w:rPr>
          <w:rFonts w:ascii="Times New Roman" w:hAnsi="Times New Roman"/>
          <w:sz w:val="28"/>
          <w:szCs w:val="28"/>
        </w:rPr>
      </w:pPr>
      <w:proofErr w:type="gramStart"/>
      <w:r w:rsidRPr="00937B3F">
        <w:rPr>
          <w:rFonts w:ascii="Times New Roman" w:hAnsi="Times New Roman"/>
          <w:bCs/>
          <w:sz w:val="28"/>
          <w:szCs w:val="28"/>
        </w:rPr>
        <w:t xml:space="preserve">Решение Арендатора о возможности предоставления образовательных услуг обучающимся с использованием государственной информационной системы «Навигатор дополнительного образования Красноярского края» (указывается активная ссылка с сайта </w:t>
      </w:r>
      <w:hyperlink r:id="rId6" w:history="1">
        <w:r w:rsidRPr="00937B3F">
          <w:rPr>
            <w:rStyle w:val="a4"/>
            <w:rFonts w:ascii="Times New Roman" w:hAnsi="Times New Roman"/>
            <w:sz w:val="28"/>
            <w:szCs w:val="28"/>
          </w:rPr>
          <w:t>https://navigator.krao.ru/</w:t>
        </w:r>
      </w:hyperlink>
      <w:r w:rsidRPr="00937B3F">
        <w:rPr>
          <w:rFonts w:ascii="Times New Roman" w:hAnsi="Times New Roman"/>
          <w:sz w:val="28"/>
          <w:szCs w:val="28"/>
        </w:rPr>
        <w:t xml:space="preserve"> </w:t>
      </w:r>
      <w:r w:rsidRPr="00937B3F">
        <w:rPr>
          <w:rFonts w:ascii="Times New Roman" w:hAnsi="Times New Roman"/>
          <w:bCs/>
          <w:sz w:val="28"/>
          <w:szCs w:val="28"/>
        </w:rPr>
        <w:t>или прилагается скриншот с сайта, подтверждающие регистрацию, зачисление детей на обучение по программам дополнительного образования).</w:t>
      </w:r>
      <w:bookmarkStart w:id="0" w:name="_GoBack"/>
      <w:bookmarkEnd w:id="0"/>
      <w:r w:rsidRPr="003A0039">
        <w:rPr>
          <w:rFonts w:ascii="Times New Roman" w:hAnsi="Times New Roman"/>
          <w:bCs/>
          <w:sz w:val="28"/>
          <w:szCs w:val="28"/>
        </w:rPr>
        <w:t xml:space="preserve"> </w:t>
      </w:r>
      <w:proofErr w:type="gramEnd"/>
    </w:p>
    <w:p w:rsidR="00CE2F05" w:rsidRPr="00617AEF" w:rsidRDefault="00CE2F05" w:rsidP="007161E4">
      <w:pPr>
        <w:pStyle w:val="ConsPlusNonformat"/>
        <w:ind w:firstLine="709"/>
        <w:jc w:val="both"/>
        <w:rPr>
          <w:rFonts w:ascii="Times New Roman" w:hAnsi="Times New Roman" w:cs="Times New Roman"/>
          <w:sz w:val="28"/>
          <w:szCs w:val="28"/>
        </w:rPr>
      </w:pPr>
      <w:r w:rsidRPr="00617AEF">
        <w:rPr>
          <w:rFonts w:ascii="Times New Roman" w:hAnsi="Times New Roman" w:cs="Times New Roman"/>
          <w:sz w:val="28"/>
          <w:szCs w:val="28"/>
        </w:rPr>
        <w:t xml:space="preserve">Деятельность в помещениях, предоставляемых в аренду, будут осуществлять следующие работники </w:t>
      </w:r>
      <w:r w:rsidR="006B773A" w:rsidRPr="00617AEF">
        <w:rPr>
          <w:rFonts w:ascii="Times New Roman" w:hAnsi="Times New Roman" w:cs="Times New Roman"/>
          <w:sz w:val="28"/>
          <w:szCs w:val="28"/>
        </w:rPr>
        <w:t>А</w:t>
      </w:r>
      <w:r w:rsidRPr="00617AEF">
        <w:rPr>
          <w:rFonts w:ascii="Times New Roman" w:hAnsi="Times New Roman" w:cs="Times New Roman"/>
          <w:sz w:val="28"/>
          <w:szCs w:val="28"/>
        </w:rPr>
        <w:t>рендатора</w:t>
      </w:r>
      <w:r w:rsidR="00CD37F8">
        <w:rPr>
          <w:rFonts w:ascii="Times New Roman" w:hAnsi="Times New Roman" w:cs="Times New Roman"/>
          <w:sz w:val="28"/>
          <w:szCs w:val="28"/>
        </w:rPr>
        <w:t>:</w:t>
      </w:r>
      <w:r w:rsidRPr="00617AEF">
        <w:rPr>
          <w:rFonts w:ascii="Times New Roman" w:hAnsi="Times New Roman" w:cs="Times New Roman"/>
          <w:sz w:val="28"/>
          <w:szCs w:val="28"/>
        </w:rPr>
        <w:t xml:space="preserve"> (</w:t>
      </w:r>
      <w:r w:rsidRPr="00FE6086">
        <w:rPr>
          <w:rFonts w:ascii="Times New Roman" w:hAnsi="Times New Roman" w:cs="Times New Roman"/>
          <w:i/>
          <w:sz w:val="28"/>
          <w:szCs w:val="28"/>
        </w:rPr>
        <w:t>Ф.И.О.</w:t>
      </w:r>
      <w:r w:rsidR="00CD37F8" w:rsidRPr="00FE6086">
        <w:rPr>
          <w:rFonts w:ascii="Times New Roman" w:hAnsi="Times New Roman" w:cs="Times New Roman"/>
          <w:i/>
          <w:sz w:val="28"/>
          <w:szCs w:val="28"/>
        </w:rPr>
        <w:t>, Ф.И.О.,</w:t>
      </w:r>
      <w:r w:rsidRPr="00FE6086">
        <w:rPr>
          <w:rFonts w:ascii="Times New Roman" w:hAnsi="Times New Roman" w:cs="Times New Roman"/>
          <w:i/>
          <w:sz w:val="28"/>
          <w:szCs w:val="28"/>
        </w:rPr>
        <w:t>),</w:t>
      </w:r>
      <w:r w:rsidRPr="00CD37F8">
        <w:rPr>
          <w:rFonts w:ascii="Times New Roman" w:hAnsi="Times New Roman" w:cs="Times New Roman"/>
          <w:sz w:val="28"/>
          <w:szCs w:val="28"/>
        </w:rPr>
        <w:t xml:space="preserve"> которые имеют соответствующее образование, позволяющее осуществлять занятия с детьми,  в</w:t>
      </w:r>
      <w:r w:rsidRPr="00617AEF">
        <w:rPr>
          <w:rFonts w:ascii="Times New Roman" w:hAnsi="Times New Roman" w:cs="Times New Roman"/>
          <w:sz w:val="28"/>
          <w:szCs w:val="28"/>
        </w:rPr>
        <w:t xml:space="preserve"> отношении которых отсутствуют запреты и ограничения,</w:t>
      </w:r>
      <w:r w:rsidR="006B773A" w:rsidRPr="00617AEF">
        <w:rPr>
          <w:rFonts w:ascii="Times New Roman" w:hAnsi="Times New Roman" w:cs="Times New Roman"/>
          <w:sz w:val="28"/>
          <w:szCs w:val="28"/>
        </w:rPr>
        <w:t xml:space="preserve"> предусмотренны</w:t>
      </w:r>
      <w:r w:rsidR="007F223B" w:rsidRPr="00617AEF">
        <w:rPr>
          <w:rFonts w:ascii="Times New Roman" w:hAnsi="Times New Roman" w:cs="Times New Roman"/>
          <w:sz w:val="28"/>
          <w:szCs w:val="28"/>
        </w:rPr>
        <w:t>е</w:t>
      </w:r>
      <w:r w:rsidR="006B773A" w:rsidRPr="00617AEF">
        <w:rPr>
          <w:rFonts w:ascii="Times New Roman" w:hAnsi="Times New Roman" w:cs="Times New Roman"/>
          <w:sz w:val="28"/>
          <w:szCs w:val="28"/>
        </w:rPr>
        <w:t xml:space="preserve"> трудовым законодательством,</w:t>
      </w:r>
      <w:r w:rsidRPr="00617AEF">
        <w:rPr>
          <w:rFonts w:ascii="Times New Roman" w:hAnsi="Times New Roman" w:cs="Times New Roman"/>
          <w:sz w:val="28"/>
          <w:szCs w:val="28"/>
        </w:rPr>
        <w:t xml:space="preserve"> а так</w:t>
      </w:r>
      <w:r w:rsidR="00EE17BA">
        <w:rPr>
          <w:rFonts w:ascii="Times New Roman" w:hAnsi="Times New Roman" w:cs="Times New Roman"/>
          <w:sz w:val="28"/>
          <w:szCs w:val="28"/>
        </w:rPr>
        <w:t>ж</w:t>
      </w:r>
      <w:r w:rsidRPr="00617AEF">
        <w:rPr>
          <w:rFonts w:ascii="Times New Roman" w:hAnsi="Times New Roman" w:cs="Times New Roman"/>
          <w:sz w:val="28"/>
          <w:szCs w:val="28"/>
        </w:rPr>
        <w:t xml:space="preserve">е </w:t>
      </w:r>
      <w:r w:rsidR="006B773A" w:rsidRPr="00617AEF">
        <w:rPr>
          <w:rFonts w:ascii="Times New Roman" w:hAnsi="Times New Roman" w:cs="Times New Roman"/>
          <w:sz w:val="28"/>
          <w:szCs w:val="28"/>
        </w:rPr>
        <w:t xml:space="preserve">отсутствуют </w:t>
      </w:r>
      <w:r w:rsidRPr="00617AEF">
        <w:rPr>
          <w:rFonts w:ascii="Times New Roman" w:hAnsi="Times New Roman" w:cs="Times New Roman"/>
          <w:sz w:val="28"/>
          <w:szCs w:val="28"/>
        </w:rPr>
        <w:t>противопоказания по состоянию здоровья.</w:t>
      </w:r>
    </w:p>
    <w:p w:rsidR="00CE2F05" w:rsidRPr="00617AEF" w:rsidRDefault="00422C9A" w:rsidP="007161E4">
      <w:pPr>
        <w:pStyle w:val="ConsPlusNonformat"/>
        <w:ind w:firstLine="709"/>
        <w:jc w:val="both"/>
        <w:rPr>
          <w:rFonts w:ascii="Times New Roman" w:hAnsi="Times New Roman" w:cs="Times New Roman"/>
          <w:sz w:val="28"/>
          <w:szCs w:val="28"/>
        </w:rPr>
      </w:pPr>
      <w:proofErr w:type="gramStart"/>
      <w:r w:rsidRPr="00617AEF">
        <w:rPr>
          <w:rFonts w:ascii="Times New Roman" w:hAnsi="Times New Roman" w:cs="Times New Roman"/>
          <w:sz w:val="28"/>
          <w:szCs w:val="28"/>
        </w:rPr>
        <w:t xml:space="preserve">Настоящим обращением, выступая в качестве </w:t>
      </w:r>
      <w:r w:rsidR="002A61BC" w:rsidRPr="00617AEF">
        <w:rPr>
          <w:rFonts w:ascii="Times New Roman" w:hAnsi="Times New Roman" w:cs="Times New Roman"/>
          <w:sz w:val="28"/>
          <w:szCs w:val="28"/>
        </w:rPr>
        <w:t>А</w:t>
      </w:r>
      <w:r w:rsidRPr="00617AEF">
        <w:rPr>
          <w:rFonts w:ascii="Times New Roman" w:hAnsi="Times New Roman" w:cs="Times New Roman"/>
          <w:sz w:val="28"/>
          <w:szCs w:val="28"/>
        </w:rPr>
        <w:t xml:space="preserve">рендатора, гарантирую, что от всех </w:t>
      </w:r>
      <w:r w:rsidR="002A61BC" w:rsidRPr="00617AEF">
        <w:rPr>
          <w:rFonts w:ascii="Times New Roman" w:hAnsi="Times New Roman" w:cs="Times New Roman"/>
          <w:sz w:val="28"/>
          <w:szCs w:val="28"/>
        </w:rPr>
        <w:t xml:space="preserve">трудоустроенных </w:t>
      </w:r>
      <w:r w:rsidRPr="00617AEF">
        <w:rPr>
          <w:rFonts w:ascii="Times New Roman" w:hAnsi="Times New Roman" w:cs="Times New Roman"/>
          <w:sz w:val="28"/>
          <w:szCs w:val="28"/>
        </w:rPr>
        <w:t>работников,</w:t>
      </w:r>
      <w:r w:rsidR="002A61BC" w:rsidRPr="00617AEF">
        <w:rPr>
          <w:rFonts w:ascii="Times New Roman" w:hAnsi="Times New Roman" w:cs="Times New Roman"/>
          <w:sz w:val="28"/>
          <w:szCs w:val="28"/>
        </w:rPr>
        <w:t xml:space="preserve"> </w:t>
      </w:r>
      <w:r w:rsidRPr="00617AEF">
        <w:rPr>
          <w:rFonts w:ascii="Times New Roman" w:hAnsi="Times New Roman" w:cs="Times New Roman"/>
          <w:sz w:val="28"/>
          <w:szCs w:val="28"/>
        </w:rPr>
        <w:t xml:space="preserve"> указанных в нас</w:t>
      </w:r>
      <w:r w:rsidR="002A61BC" w:rsidRPr="00617AEF">
        <w:rPr>
          <w:rFonts w:ascii="Times New Roman" w:hAnsi="Times New Roman" w:cs="Times New Roman"/>
          <w:sz w:val="28"/>
          <w:szCs w:val="28"/>
        </w:rPr>
        <w:t>тояще</w:t>
      </w:r>
      <w:r w:rsidRPr="00617AEF">
        <w:rPr>
          <w:rFonts w:ascii="Times New Roman" w:hAnsi="Times New Roman" w:cs="Times New Roman"/>
          <w:sz w:val="28"/>
          <w:szCs w:val="28"/>
        </w:rPr>
        <w:t>м заявлении</w:t>
      </w:r>
      <w:r w:rsidR="002A61BC" w:rsidRPr="00617AEF">
        <w:rPr>
          <w:rFonts w:ascii="Times New Roman" w:hAnsi="Times New Roman" w:cs="Times New Roman"/>
          <w:sz w:val="28"/>
          <w:szCs w:val="28"/>
        </w:rPr>
        <w:t>,</w:t>
      </w:r>
      <w:r w:rsidRPr="00617AEF">
        <w:rPr>
          <w:rFonts w:ascii="Times New Roman" w:hAnsi="Times New Roman" w:cs="Times New Roman"/>
          <w:sz w:val="28"/>
          <w:szCs w:val="28"/>
        </w:rPr>
        <w:t xml:space="preserve"> </w:t>
      </w:r>
      <w:r w:rsidR="00132EE8">
        <w:rPr>
          <w:rFonts w:ascii="Times New Roman" w:hAnsi="Times New Roman" w:cs="Times New Roman"/>
          <w:sz w:val="28"/>
          <w:szCs w:val="28"/>
        </w:rPr>
        <w:t xml:space="preserve">в </w:t>
      </w:r>
      <w:r w:rsidR="00132EE8" w:rsidRPr="00132EE8">
        <w:rPr>
          <w:rFonts w:ascii="Times New Roman" w:hAnsi="Times New Roman" w:cs="Times New Roman"/>
          <w:sz w:val="28"/>
          <w:szCs w:val="28"/>
        </w:rPr>
        <w:t>соответствии с Фе</w:t>
      </w:r>
      <w:r w:rsidR="009902CB">
        <w:rPr>
          <w:rFonts w:ascii="Times New Roman" w:hAnsi="Times New Roman" w:cs="Times New Roman"/>
          <w:sz w:val="28"/>
          <w:szCs w:val="28"/>
        </w:rPr>
        <w:t xml:space="preserve">деральным законом от 27.07.2006 </w:t>
      </w:r>
      <w:r w:rsidR="00132EE8" w:rsidRPr="00132EE8">
        <w:rPr>
          <w:rFonts w:ascii="Times New Roman" w:hAnsi="Times New Roman" w:cs="Times New Roman"/>
          <w:sz w:val="28"/>
          <w:szCs w:val="28"/>
        </w:rPr>
        <w:t xml:space="preserve">№ 152-ФЗ «О персональных данных» </w:t>
      </w:r>
      <w:r w:rsidRPr="00132EE8">
        <w:rPr>
          <w:rFonts w:ascii="Times New Roman" w:hAnsi="Times New Roman" w:cs="Times New Roman"/>
          <w:sz w:val="28"/>
          <w:szCs w:val="28"/>
        </w:rPr>
        <w:t>мною</w:t>
      </w:r>
      <w:r w:rsidRPr="00617AEF">
        <w:rPr>
          <w:rFonts w:ascii="Times New Roman" w:hAnsi="Times New Roman" w:cs="Times New Roman"/>
          <w:sz w:val="28"/>
          <w:szCs w:val="28"/>
        </w:rPr>
        <w:t xml:space="preserve"> получены согласия на обработку </w:t>
      </w:r>
      <w:r w:rsidR="00840457" w:rsidRPr="00617AEF">
        <w:rPr>
          <w:rFonts w:ascii="Times New Roman" w:hAnsi="Times New Roman" w:cs="Times New Roman"/>
          <w:sz w:val="28"/>
          <w:szCs w:val="28"/>
        </w:rPr>
        <w:t xml:space="preserve">их </w:t>
      </w:r>
      <w:r w:rsidRPr="00617AEF">
        <w:rPr>
          <w:rFonts w:ascii="Times New Roman" w:hAnsi="Times New Roman" w:cs="Times New Roman"/>
          <w:sz w:val="28"/>
          <w:szCs w:val="28"/>
        </w:rPr>
        <w:t>персональных данных</w:t>
      </w:r>
      <w:r w:rsidR="002A61BC" w:rsidRPr="00617AEF">
        <w:rPr>
          <w:rFonts w:ascii="Times New Roman" w:hAnsi="Times New Roman" w:cs="Times New Roman"/>
          <w:sz w:val="28"/>
          <w:szCs w:val="28"/>
        </w:rPr>
        <w:t>,</w:t>
      </w:r>
      <w:r w:rsidR="00077C85">
        <w:rPr>
          <w:rFonts w:ascii="Times New Roman" w:hAnsi="Times New Roman" w:cs="Times New Roman"/>
          <w:sz w:val="28"/>
          <w:szCs w:val="28"/>
        </w:rPr>
        <w:t xml:space="preserve"> указанных в настоящем заявлении и в прилагаемых к нему документах,</w:t>
      </w:r>
      <w:r w:rsidR="002A61BC" w:rsidRPr="00617AEF">
        <w:rPr>
          <w:rFonts w:ascii="Times New Roman" w:hAnsi="Times New Roman" w:cs="Times New Roman"/>
          <w:sz w:val="28"/>
          <w:szCs w:val="28"/>
        </w:rPr>
        <w:t xml:space="preserve"> в том числе на </w:t>
      </w:r>
      <w:r w:rsidR="00077C85">
        <w:rPr>
          <w:rFonts w:ascii="Times New Roman" w:hAnsi="Times New Roman" w:cs="Times New Roman"/>
          <w:sz w:val="28"/>
          <w:szCs w:val="28"/>
        </w:rPr>
        <w:t xml:space="preserve">их </w:t>
      </w:r>
      <w:r w:rsidR="00840457" w:rsidRPr="00617AEF">
        <w:rPr>
          <w:rFonts w:ascii="Times New Roman" w:hAnsi="Times New Roman" w:cs="Times New Roman"/>
          <w:sz w:val="28"/>
          <w:szCs w:val="28"/>
        </w:rPr>
        <w:t>передачу третьим лицам</w:t>
      </w:r>
      <w:r w:rsidR="00132EE8">
        <w:rPr>
          <w:rFonts w:ascii="Times New Roman" w:hAnsi="Times New Roman" w:cs="Times New Roman"/>
          <w:sz w:val="28"/>
          <w:szCs w:val="28"/>
        </w:rPr>
        <w:t xml:space="preserve">: муниципальным образовательным организациям города, </w:t>
      </w:r>
      <w:r w:rsidR="00840457" w:rsidRPr="00617AEF">
        <w:rPr>
          <w:rFonts w:ascii="Times New Roman" w:hAnsi="Times New Roman" w:cs="Times New Roman"/>
          <w:sz w:val="28"/>
          <w:szCs w:val="28"/>
        </w:rPr>
        <w:t xml:space="preserve"> главно</w:t>
      </w:r>
      <w:r w:rsidR="00132EE8">
        <w:rPr>
          <w:rFonts w:ascii="Times New Roman" w:hAnsi="Times New Roman" w:cs="Times New Roman"/>
          <w:sz w:val="28"/>
          <w:szCs w:val="28"/>
        </w:rPr>
        <w:t>му</w:t>
      </w:r>
      <w:r w:rsidR="00840457" w:rsidRPr="00617AEF">
        <w:rPr>
          <w:rFonts w:ascii="Times New Roman" w:hAnsi="Times New Roman" w:cs="Times New Roman"/>
          <w:sz w:val="28"/>
          <w:szCs w:val="28"/>
        </w:rPr>
        <w:t xml:space="preserve"> управлени</w:t>
      </w:r>
      <w:r w:rsidR="00132EE8">
        <w:rPr>
          <w:rFonts w:ascii="Times New Roman" w:hAnsi="Times New Roman" w:cs="Times New Roman"/>
          <w:sz w:val="28"/>
          <w:szCs w:val="28"/>
        </w:rPr>
        <w:t>ю</w:t>
      </w:r>
      <w:r w:rsidR="00840457" w:rsidRPr="00617AEF">
        <w:rPr>
          <w:rFonts w:ascii="Times New Roman" w:hAnsi="Times New Roman" w:cs="Times New Roman"/>
          <w:sz w:val="28"/>
          <w:szCs w:val="28"/>
        </w:rPr>
        <w:t xml:space="preserve"> образования</w:t>
      </w:r>
      <w:proofErr w:type="gramEnd"/>
      <w:r w:rsidR="00840457" w:rsidRPr="00617AEF">
        <w:rPr>
          <w:rFonts w:ascii="Times New Roman" w:hAnsi="Times New Roman" w:cs="Times New Roman"/>
          <w:sz w:val="28"/>
          <w:szCs w:val="28"/>
        </w:rPr>
        <w:t xml:space="preserve"> администрации города и администрации города</w:t>
      </w:r>
      <w:r w:rsidR="002A61BC" w:rsidRPr="00617AEF">
        <w:rPr>
          <w:rFonts w:ascii="Times New Roman" w:hAnsi="Times New Roman" w:cs="Times New Roman"/>
          <w:sz w:val="28"/>
          <w:szCs w:val="28"/>
        </w:rPr>
        <w:t xml:space="preserve"> Красноярска</w:t>
      </w:r>
      <w:r w:rsidR="00077C85">
        <w:rPr>
          <w:rFonts w:ascii="Times New Roman" w:hAnsi="Times New Roman" w:cs="Times New Roman"/>
          <w:sz w:val="28"/>
          <w:szCs w:val="28"/>
        </w:rPr>
        <w:t xml:space="preserve"> в целях </w:t>
      </w:r>
      <w:proofErr w:type="gramStart"/>
      <w:r w:rsidR="00077C85">
        <w:rPr>
          <w:rFonts w:ascii="Times New Roman" w:hAnsi="Times New Roman" w:cs="Times New Roman"/>
          <w:sz w:val="28"/>
          <w:szCs w:val="28"/>
        </w:rPr>
        <w:t xml:space="preserve">проведения оценки последствий </w:t>
      </w:r>
      <w:r w:rsidR="00132EE8">
        <w:rPr>
          <w:rFonts w:ascii="Times New Roman" w:hAnsi="Times New Roman" w:cs="Times New Roman"/>
          <w:sz w:val="28"/>
          <w:szCs w:val="28"/>
        </w:rPr>
        <w:t xml:space="preserve">принятия </w:t>
      </w:r>
      <w:r w:rsidR="00077C85">
        <w:rPr>
          <w:rFonts w:ascii="Times New Roman" w:hAnsi="Times New Roman" w:cs="Times New Roman"/>
          <w:sz w:val="28"/>
          <w:szCs w:val="28"/>
        </w:rPr>
        <w:t>решения</w:t>
      </w:r>
      <w:proofErr w:type="gramEnd"/>
      <w:r w:rsidR="00077C85">
        <w:rPr>
          <w:rFonts w:ascii="Times New Roman" w:hAnsi="Times New Roman" w:cs="Times New Roman"/>
          <w:sz w:val="28"/>
          <w:szCs w:val="28"/>
        </w:rPr>
        <w:t xml:space="preserve"> о сдаче в аренду объекта социальной инфраструктуры для детей</w:t>
      </w:r>
      <w:r w:rsidR="00840457" w:rsidRPr="00617AEF">
        <w:rPr>
          <w:rFonts w:ascii="Times New Roman" w:hAnsi="Times New Roman" w:cs="Times New Roman"/>
          <w:sz w:val="28"/>
          <w:szCs w:val="28"/>
        </w:rPr>
        <w:t>.</w:t>
      </w:r>
    </w:p>
    <w:p w:rsidR="00CD59BE" w:rsidRPr="00617AEF" w:rsidRDefault="00840457" w:rsidP="00CD59BE">
      <w:pPr>
        <w:widowControl w:val="0"/>
        <w:shd w:val="clear" w:color="auto" w:fill="FFFFFF"/>
        <w:autoSpaceDE w:val="0"/>
        <w:autoSpaceDN w:val="0"/>
        <w:adjustRightInd w:val="0"/>
        <w:ind w:firstLine="709"/>
        <w:jc w:val="both"/>
        <w:rPr>
          <w:rFonts w:eastAsia="Calibri"/>
          <w:sz w:val="28"/>
          <w:szCs w:val="28"/>
        </w:rPr>
      </w:pPr>
      <w:proofErr w:type="gramStart"/>
      <w:r w:rsidRPr="00617AEF">
        <w:rPr>
          <w:sz w:val="28"/>
          <w:szCs w:val="28"/>
        </w:rPr>
        <w:t xml:space="preserve">В настоящем заявлении выражаю свое согласие </w:t>
      </w:r>
      <w:r w:rsidR="00CD59BE" w:rsidRPr="00617AEF">
        <w:rPr>
          <w:sz w:val="28"/>
          <w:szCs w:val="28"/>
        </w:rPr>
        <w:t>оператору МБОУ _________ (</w:t>
      </w:r>
      <w:r w:rsidR="00CD59BE" w:rsidRPr="00FE6086">
        <w:rPr>
          <w:i/>
          <w:sz w:val="28"/>
          <w:szCs w:val="28"/>
        </w:rPr>
        <w:t>адрес, индекс</w:t>
      </w:r>
      <w:r w:rsidR="00CD59BE" w:rsidRPr="00617AEF">
        <w:rPr>
          <w:sz w:val="28"/>
          <w:szCs w:val="28"/>
        </w:rPr>
        <w:t>) в соответствии со статьей 9 Федерального закона</w:t>
      </w:r>
      <w:r w:rsidR="009F3120">
        <w:rPr>
          <w:sz w:val="28"/>
          <w:szCs w:val="28"/>
        </w:rPr>
        <w:t xml:space="preserve">                    </w:t>
      </w:r>
      <w:r w:rsidR="00CD59BE" w:rsidRPr="00617AEF">
        <w:rPr>
          <w:sz w:val="28"/>
          <w:szCs w:val="28"/>
        </w:rPr>
        <w:t xml:space="preserve"> от 27.07.2006  № 152-ФЗ «О персональных данных» на автоматизированную, а также без использования средств автоматизации обработку и использование моих персональных данных</w:t>
      </w:r>
      <w:r w:rsidR="00DF74F2" w:rsidRPr="00617AEF">
        <w:rPr>
          <w:sz w:val="28"/>
          <w:szCs w:val="28"/>
        </w:rPr>
        <w:t xml:space="preserve"> (Фамилия Имя Отчество, дата и место рождения, регистрация по месту жительства либо пребывания,</w:t>
      </w:r>
      <w:r w:rsidR="00061D38">
        <w:rPr>
          <w:sz w:val="28"/>
          <w:szCs w:val="28"/>
        </w:rPr>
        <w:t xml:space="preserve"> паспортные данные, </w:t>
      </w:r>
      <w:r w:rsidR="00DF74F2" w:rsidRPr="00617AEF">
        <w:rPr>
          <w:sz w:val="28"/>
          <w:szCs w:val="28"/>
        </w:rPr>
        <w:t>сведения об образовании, о состоянии здоровья, о наличии</w:t>
      </w:r>
      <w:proofErr w:type="gramEnd"/>
      <w:r w:rsidR="00DF74F2" w:rsidRPr="00617AEF">
        <w:rPr>
          <w:sz w:val="28"/>
          <w:szCs w:val="28"/>
        </w:rPr>
        <w:t xml:space="preserve"> либо </w:t>
      </w:r>
      <w:proofErr w:type="gramStart"/>
      <w:r w:rsidR="00DF74F2" w:rsidRPr="00617AEF">
        <w:rPr>
          <w:sz w:val="28"/>
          <w:szCs w:val="28"/>
        </w:rPr>
        <w:t>отсутствии</w:t>
      </w:r>
      <w:proofErr w:type="gramEnd"/>
      <w:r w:rsidR="00DF74F2" w:rsidRPr="00617AEF">
        <w:rPr>
          <w:sz w:val="28"/>
          <w:szCs w:val="28"/>
        </w:rPr>
        <w:t xml:space="preserve"> уголовного прес</w:t>
      </w:r>
      <w:r w:rsidR="00A6261B" w:rsidRPr="00617AEF">
        <w:rPr>
          <w:sz w:val="28"/>
          <w:szCs w:val="28"/>
        </w:rPr>
        <w:t xml:space="preserve">ледования и </w:t>
      </w:r>
      <w:r w:rsidR="00DF74F2" w:rsidRPr="00617AEF">
        <w:rPr>
          <w:sz w:val="28"/>
          <w:szCs w:val="28"/>
        </w:rPr>
        <w:t>судимости</w:t>
      </w:r>
      <w:r w:rsidR="00A6261B" w:rsidRPr="00617AEF">
        <w:rPr>
          <w:sz w:val="28"/>
          <w:szCs w:val="28"/>
        </w:rPr>
        <w:t>)</w:t>
      </w:r>
      <w:r w:rsidR="00CD59BE" w:rsidRPr="00617AEF">
        <w:rPr>
          <w:sz w:val="28"/>
          <w:szCs w:val="28"/>
        </w:rPr>
        <w:t>, содержащихся в настоящем заявлении и в прилагаемых к нему документам</w:t>
      </w:r>
      <w:r w:rsidR="00980708" w:rsidRPr="00617AEF">
        <w:rPr>
          <w:sz w:val="28"/>
          <w:szCs w:val="28"/>
        </w:rPr>
        <w:t xml:space="preserve"> в целях проведения оценки последствий решений</w:t>
      </w:r>
      <w:r w:rsidR="00CC303F" w:rsidRPr="00617AEF">
        <w:rPr>
          <w:sz w:val="28"/>
          <w:szCs w:val="28"/>
        </w:rPr>
        <w:t xml:space="preserve"> о сдаче в аренду объекта социальной инфраструктуры для детей</w:t>
      </w:r>
      <w:r w:rsidR="00CD59BE" w:rsidRPr="00617AEF">
        <w:rPr>
          <w:sz w:val="28"/>
          <w:szCs w:val="28"/>
        </w:rPr>
        <w:t xml:space="preserve">. </w:t>
      </w:r>
      <w:r w:rsidR="00CD59BE" w:rsidRPr="00617AEF">
        <w:rPr>
          <w:sz w:val="28"/>
          <w:szCs w:val="28"/>
        </w:rPr>
        <w:lastRenderedPageBreak/>
        <w:t>Согласе</w:t>
      </w:r>
      <w:proofErr w:type="gramStart"/>
      <w:r w:rsidR="00CD59BE" w:rsidRPr="00617AEF">
        <w:rPr>
          <w:sz w:val="28"/>
          <w:szCs w:val="28"/>
        </w:rPr>
        <w:t>н(</w:t>
      </w:r>
      <w:proofErr w:type="gramEnd"/>
      <w:r w:rsidR="00CD59BE" w:rsidRPr="000242A3">
        <w:rPr>
          <w:i/>
          <w:sz w:val="28"/>
          <w:szCs w:val="28"/>
        </w:rPr>
        <w:t>на</w:t>
      </w:r>
      <w:r w:rsidR="00CD59BE" w:rsidRPr="00617AEF">
        <w:rPr>
          <w:sz w:val="28"/>
          <w:szCs w:val="28"/>
        </w:rPr>
        <w:t>) на представление моих персональных данных, для достижения указанной выше цели третьим лицам</w:t>
      </w:r>
      <w:r w:rsidR="005E5F95">
        <w:rPr>
          <w:sz w:val="28"/>
          <w:szCs w:val="28"/>
        </w:rPr>
        <w:t xml:space="preserve">: </w:t>
      </w:r>
      <w:r w:rsidR="005E5F95" w:rsidRPr="00617AEF">
        <w:rPr>
          <w:sz w:val="28"/>
          <w:szCs w:val="28"/>
        </w:rPr>
        <w:t>главно</w:t>
      </w:r>
      <w:r w:rsidR="005E5F95">
        <w:rPr>
          <w:sz w:val="28"/>
          <w:szCs w:val="28"/>
        </w:rPr>
        <w:t>му</w:t>
      </w:r>
      <w:r w:rsidR="005E5F95" w:rsidRPr="00617AEF">
        <w:rPr>
          <w:sz w:val="28"/>
          <w:szCs w:val="28"/>
        </w:rPr>
        <w:t xml:space="preserve"> управлени</w:t>
      </w:r>
      <w:r w:rsidR="005E5F95">
        <w:rPr>
          <w:sz w:val="28"/>
          <w:szCs w:val="28"/>
        </w:rPr>
        <w:t>ю</w:t>
      </w:r>
      <w:r w:rsidR="005E5F95" w:rsidRPr="00617AEF">
        <w:rPr>
          <w:sz w:val="28"/>
          <w:szCs w:val="28"/>
        </w:rPr>
        <w:t xml:space="preserve"> образования администрации города и администрации города Красноярска</w:t>
      </w:r>
      <w:r w:rsidR="00CD59BE" w:rsidRPr="00617AEF">
        <w:rPr>
          <w:sz w:val="28"/>
          <w:szCs w:val="28"/>
        </w:rPr>
        <w:t>, в том числе представл</w:t>
      </w:r>
      <w:r w:rsidR="00CC303F" w:rsidRPr="00617AEF">
        <w:rPr>
          <w:sz w:val="28"/>
          <w:szCs w:val="28"/>
        </w:rPr>
        <w:t>ение</w:t>
      </w:r>
      <w:r w:rsidR="00CD59BE" w:rsidRPr="00617AEF">
        <w:rPr>
          <w:sz w:val="28"/>
          <w:szCs w:val="28"/>
        </w:rPr>
        <w:t xml:space="preserve"> третьим лицам документ</w:t>
      </w:r>
      <w:r w:rsidR="00CC303F" w:rsidRPr="00617AEF">
        <w:rPr>
          <w:sz w:val="28"/>
          <w:szCs w:val="28"/>
        </w:rPr>
        <w:t>ов</w:t>
      </w:r>
      <w:r w:rsidR="00CD59BE" w:rsidRPr="00617AEF">
        <w:rPr>
          <w:sz w:val="28"/>
          <w:szCs w:val="28"/>
        </w:rPr>
        <w:t>, содержащи</w:t>
      </w:r>
      <w:r w:rsidR="00CC303F" w:rsidRPr="00617AEF">
        <w:rPr>
          <w:sz w:val="28"/>
          <w:szCs w:val="28"/>
        </w:rPr>
        <w:t>х</w:t>
      </w:r>
      <w:r w:rsidR="00CD59BE" w:rsidRPr="00617AEF">
        <w:rPr>
          <w:sz w:val="28"/>
          <w:szCs w:val="28"/>
        </w:rPr>
        <w:t xml:space="preserve"> информацию о </w:t>
      </w:r>
      <w:r w:rsidR="00CC303F" w:rsidRPr="00617AEF">
        <w:rPr>
          <w:sz w:val="28"/>
          <w:szCs w:val="28"/>
        </w:rPr>
        <w:t xml:space="preserve">моих </w:t>
      </w:r>
      <w:r w:rsidR="00CD59BE" w:rsidRPr="00617AEF">
        <w:rPr>
          <w:sz w:val="28"/>
          <w:szCs w:val="28"/>
        </w:rPr>
        <w:t>персональных данных. Настоящее согласие действует бессрочно, до момента отзыва мною данного согласия, котор</w:t>
      </w:r>
      <w:r w:rsidR="00EE17BA">
        <w:rPr>
          <w:sz w:val="28"/>
          <w:szCs w:val="28"/>
        </w:rPr>
        <w:t>ый</w:t>
      </w:r>
      <w:r w:rsidR="00CD59BE" w:rsidRPr="00617AEF">
        <w:rPr>
          <w:sz w:val="28"/>
          <w:szCs w:val="28"/>
        </w:rPr>
        <w:t xml:space="preserve"> я вправе осуществить посредством составления соответствующего письменного документа и его направления мной в адрес оператора по почте заказным письмом с уведомлением о вручении либо </w:t>
      </w:r>
      <w:r w:rsidR="00CC303F" w:rsidRPr="00617AEF">
        <w:rPr>
          <w:sz w:val="28"/>
          <w:szCs w:val="28"/>
        </w:rPr>
        <w:t xml:space="preserve">путем личного </w:t>
      </w:r>
      <w:r w:rsidR="00CD59BE" w:rsidRPr="00617AEF">
        <w:rPr>
          <w:sz w:val="28"/>
          <w:szCs w:val="28"/>
        </w:rPr>
        <w:t>вручен</w:t>
      </w:r>
      <w:r w:rsidR="00CC303F" w:rsidRPr="00617AEF">
        <w:rPr>
          <w:sz w:val="28"/>
          <w:szCs w:val="28"/>
        </w:rPr>
        <w:t>ия</w:t>
      </w:r>
      <w:r w:rsidR="00CD59BE" w:rsidRPr="00617AEF">
        <w:rPr>
          <w:sz w:val="28"/>
          <w:szCs w:val="28"/>
        </w:rPr>
        <w:t xml:space="preserve"> под расписку представителю оператора.</w:t>
      </w:r>
    </w:p>
    <w:p w:rsidR="00840457" w:rsidRPr="0096568B" w:rsidRDefault="00840457" w:rsidP="007161E4">
      <w:pPr>
        <w:pStyle w:val="ConsPlusNonformat"/>
        <w:ind w:firstLine="709"/>
        <w:jc w:val="both"/>
        <w:rPr>
          <w:rFonts w:ascii="Times New Roman" w:hAnsi="Times New Roman" w:cs="Times New Roman"/>
          <w:i/>
          <w:sz w:val="28"/>
          <w:szCs w:val="28"/>
        </w:rPr>
      </w:pPr>
    </w:p>
    <w:p w:rsidR="00840457" w:rsidRPr="0096568B" w:rsidRDefault="00840457" w:rsidP="007161E4">
      <w:pPr>
        <w:pStyle w:val="ConsPlusNonformat"/>
        <w:ind w:firstLine="709"/>
        <w:jc w:val="both"/>
        <w:rPr>
          <w:rFonts w:ascii="Times New Roman" w:hAnsi="Times New Roman" w:cs="Times New Roman"/>
          <w:i/>
          <w:sz w:val="28"/>
          <w:szCs w:val="28"/>
        </w:rPr>
      </w:pPr>
    </w:p>
    <w:p w:rsidR="00CE2F05" w:rsidRPr="0096568B" w:rsidRDefault="00CE2F05" w:rsidP="007161E4">
      <w:pPr>
        <w:pStyle w:val="ConsPlusNonformat"/>
        <w:ind w:firstLine="709"/>
        <w:jc w:val="both"/>
        <w:rPr>
          <w:rFonts w:ascii="Times New Roman" w:hAnsi="Times New Roman" w:cs="Times New Roman"/>
          <w:i/>
          <w:sz w:val="28"/>
          <w:szCs w:val="28"/>
        </w:rPr>
      </w:pPr>
    </w:p>
    <w:p w:rsidR="007F223B" w:rsidRDefault="007161E4" w:rsidP="007F223B">
      <w:pPr>
        <w:pStyle w:val="ConsPlusNormal"/>
        <w:ind w:firstLine="540"/>
        <w:jc w:val="both"/>
        <w:rPr>
          <w:rFonts w:ascii="Times New Roman" w:hAnsi="Times New Roman" w:cs="Times New Roman"/>
          <w:sz w:val="28"/>
          <w:szCs w:val="28"/>
        </w:rPr>
      </w:pPr>
      <w:r w:rsidRPr="006B08A5">
        <w:rPr>
          <w:rFonts w:ascii="Times New Roman" w:hAnsi="Times New Roman" w:cs="Times New Roman"/>
          <w:sz w:val="28"/>
          <w:szCs w:val="28"/>
        </w:rPr>
        <w:t xml:space="preserve">Приложение: </w:t>
      </w:r>
    </w:p>
    <w:p w:rsidR="007F223B" w:rsidRDefault="007F223B" w:rsidP="007F22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w:t>
      </w:r>
      <w:r w:rsidRPr="003B157E">
        <w:rPr>
          <w:rFonts w:ascii="Times New Roman" w:hAnsi="Times New Roman" w:cs="Times New Roman"/>
          <w:sz w:val="24"/>
          <w:szCs w:val="24"/>
        </w:rPr>
        <w:t>) копия документа, удостоверяющего личность гражданина</w:t>
      </w:r>
      <w:r w:rsidR="00BD2044">
        <w:rPr>
          <w:rFonts w:ascii="Times New Roman" w:hAnsi="Times New Roman" w:cs="Times New Roman"/>
          <w:sz w:val="24"/>
          <w:szCs w:val="24"/>
        </w:rPr>
        <w:t xml:space="preserve">, </w:t>
      </w:r>
      <w:r w:rsidR="005C7B40">
        <w:rPr>
          <w:rFonts w:ascii="Times New Roman" w:hAnsi="Times New Roman" w:cs="Times New Roman"/>
          <w:sz w:val="24"/>
          <w:szCs w:val="24"/>
        </w:rPr>
        <w:t xml:space="preserve">индивидуального предпринимателя </w:t>
      </w:r>
      <w:r w:rsidR="00D111E4">
        <w:rPr>
          <w:rFonts w:ascii="Times New Roman" w:hAnsi="Times New Roman" w:cs="Times New Roman"/>
          <w:sz w:val="24"/>
          <w:szCs w:val="24"/>
        </w:rPr>
        <w:t>–</w:t>
      </w:r>
      <w:r w:rsidR="005C7B40">
        <w:rPr>
          <w:rFonts w:ascii="Times New Roman" w:hAnsi="Times New Roman" w:cs="Times New Roman"/>
          <w:sz w:val="24"/>
          <w:szCs w:val="24"/>
        </w:rPr>
        <w:t xml:space="preserve"> </w:t>
      </w:r>
      <w:r w:rsidRPr="003B157E">
        <w:rPr>
          <w:rFonts w:ascii="Times New Roman" w:hAnsi="Times New Roman" w:cs="Times New Roman"/>
          <w:sz w:val="24"/>
          <w:szCs w:val="24"/>
        </w:rPr>
        <w:t>арендатора</w:t>
      </w:r>
      <w:r w:rsidR="00D111E4">
        <w:rPr>
          <w:rFonts w:ascii="Times New Roman" w:hAnsi="Times New Roman" w:cs="Times New Roman"/>
          <w:sz w:val="24"/>
          <w:szCs w:val="24"/>
        </w:rPr>
        <w:t>;</w:t>
      </w:r>
    </w:p>
    <w:p w:rsidR="007F223B" w:rsidRDefault="00BD2044" w:rsidP="007F22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007F223B" w:rsidRPr="003B157E">
        <w:rPr>
          <w:rFonts w:ascii="Times New Roman" w:hAnsi="Times New Roman" w:cs="Times New Roman"/>
          <w:sz w:val="24"/>
          <w:szCs w:val="24"/>
        </w:rPr>
        <w:t>) выписка из Единого государственного реестра юридических лиц (для юридического лица — арендатора);</w:t>
      </w:r>
    </w:p>
    <w:p w:rsidR="007F223B" w:rsidRDefault="00BD2044" w:rsidP="007F22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007F223B" w:rsidRPr="003B157E">
        <w:rPr>
          <w:rFonts w:ascii="Times New Roman" w:hAnsi="Times New Roman" w:cs="Times New Roman"/>
          <w:sz w:val="24"/>
          <w:szCs w:val="24"/>
        </w:rPr>
        <w:t>) выписк</w:t>
      </w:r>
      <w:r w:rsidR="00DB7DCC">
        <w:rPr>
          <w:rFonts w:ascii="Times New Roman" w:hAnsi="Times New Roman" w:cs="Times New Roman"/>
          <w:sz w:val="24"/>
          <w:szCs w:val="24"/>
        </w:rPr>
        <w:t>а</w:t>
      </w:r>
      <w:r w:rsidR="007F223B" w:rsidRPr="003B157E">
        <w:rPr>
          <w:rFonts w:ascii="Times New Roman" w:hAnsi="Times New Roman" w:cs="Times New Roman"/>
          <w:sz w:val="24"/>
          <w:szCs w:val="24"/>
        </w:rPr>
        <w:t xml:space="preserve"> из Единого государственного реестра индивидуальных предпринимателей (для индивидуальног</w:t>
      </w:r>
      <w:r w:rsidR="00D111E4">
        <w:rPr>
          <w:rFonts w:ascii="Times New Roman" w:hAnsi="Times New Roman" w:cs="Times New Roman"/>
          <w:sz w:val="24"/>
          <w:szCs w:val="24"/>
        </w:rPr>
        <w:t>о предпринимателя — арендатора);</w:t>
      </w:r>
    </w:p>
    <w:p w:rsidR="007F223B" w:rsidRDefault="00BD2044" w:rsidP="007F22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007F223B" w:rsidRPr="003B157E">
        <w:rPr>
          <w:rFonts w:ascii="Times New Roman" w:hAnsi="Times New Roman" w:cs="Times New Roman"/>
          <w:sz w:val="24"/>
          <w:szCs w:val="24"/>
        </w:rPr>
        <w:t>)</w:t>
      </w:r>
      <w:r w:rsidR="00D700F4">
        <w:rPr>
          <w:rFonts w:ascii="Times New Roman" w:hAnsi="Times New Roman" w:cs="Times New Roman"/>
          <w:sz w:val="24"/>
          <w:szCs w:val="24"/>
        </w:rPr>
        <w:t xml:space="preserve"> копии справок</w:t>
      </w:r>
      <w:r w:rsidR="007F223B" w:rsidRPr="003B157E">
        <w:rPr>
          <w:rFonts w:ascii="Times New Roman" w:hAnsi="Times New Roman" w:cs="Times New Roman"/>
          <w:sz w:val="24"/>
          <w:szCs w:val="24"/>
        </w:rPr>
        <w:t xml:space="preserve"> об отсутств</w:t>
      </w:r>
      <w:proofErr w:type="gramStart"/>
      <w:r w:rsidR="007F223B" w:rsidRPr="003B157E">
        <w:rPr>
          <w:rFonts w:ascii="Times New Roman" w:hAnsi="Times New Roman" w:cs="Times New Roman"/>
          <w:sz w:val="24"/>
          <w:szCs w:val="24"/>
        </w:rPr>
        <w:t>ии у а</w:t>
      </w:r>
      <w:proofErr w:type="gramEnd"/>
      <w:r w:rsidR="007F223B" w:rsidRPr="003B157E">
        <w:rPr>
          <w:rFonts w:ascii="Times New Roman" w:hAnsi="Times New Roman" w:cs="Times New Roman"/>
          <w:sz w:val="24"/>
          <w:szCs w:val="24"/>
        </w:rPr>
        <w:t>рендатор</w:t>
      </w:r>
      <w:r w:rsidR="00D111E4">
        <w:rPr>
          <w:rFonts w:ascii="Times New Roman" w:hAnsi="Times New Roman" w:cs="Times New Roman"/>
          <w:sz w:val="24"/>
          <w:szCs w:val="24"/>
        </w:rPr>
        <w:t>а</w:t>
      </w:r>
      <w:r w:rsidR="007F223B" w:rsidRPr="003B157E">
        <w:rPr>
          <w:rFonts w:ascii="Times New Roman" w:hAnsi="Times New Roman" w:cs="Times New Roman"/>
          <w:sz w:val="24"/>
          <w:szCs w:val="24"/>
        </w:rPr>
        <w:t xml:space="preserve"> и лиц, которые будут осуществлять от их имени трудо</w:t>
      </w:r>
      <w:r w:rsidR="00D700F4">
        <w:rPr>
          <w:rFonts w:ascii="Times New Roman" w:hAnsi="Times New Roman" w:cs="Times New Roman"/>
          <w:sz w:val="24"/>
          <w:szCs w:val="24"/>
        </w:rPr>
        <w:t>вую деятельность  в помещениях образовательной организации</w:t>
      </w:r>
      <w:r w:rsidR="007F223B" w:rsidRPr="003B157E">
        <w:rPr>
          <w:rFonts w:ascii="Times New Roman" w:hAnsi="Times New Roman" w:cs="Times New Roman"/>
          <w:sz w:val="24"/>
          <w:szCs w:val="24"/>
        </w:rPr>
        <w:t>, запретов и ограничений, предусм</w:t>
      </w:r>
      <w:r w:rsidR="00D111E4">
        <w:rPr>
          <w:rFonts w:ascii="Times New Roman" w:hAnsi="Times New Roman" w:cs="Times New Roman"/>
          <w:sz w:val="24"/>
          <w:szCs w:val="24"/>
        </w:rPr>
        <w:t>отренных ст.ст.331, 351.1 ТК РФ, документов об о</w:t>
      </w:r>
      <w:r w:rsidR="00A71562">
        <w:rPr>
          <w:rFonts w:ascii="Times New Roman" w:hAnsi="Times New Roman" w:cs="Times New Roman"/>
          <w:sz w:val="24"/>
          <w:szCs w:val="24"/>
        </w:rPr>
        <w:t xml:space="preserve">бразовании и </w:t>
      </w:r>
      <w:r w:rsidR="00DB7DCC">
        <w:rPr>
          <w:rFonts w:ascii="Times New Roman" w:hAnsi="Times New Roman" w:cs="Times New Roman"/>
          <w:sz w:val="24"/>
          <w:szCs w:val="24"/>
        </w:rPr>
        <w:t xml:space="preserve">о </w:t>
      </w:r>
      <w:r w:rsidR="00A21A2D">
        <w:rPr>
          <w:rFonts w:ascii="Times New Roman" w:hAnsi="Times New Roman" w:cs="Times New Roman"/>
          <w:sz w:val="24"/>
          <w:szCs w:val="24"/>
        </w:rPr>
        <w:t>состоянии здоровья;</w:t>
      </w:r>
    </w:p>
    <w:p w:rsidR="00A21A2D" w:rsidRPr="00A21A2D" w:rsidRDefault="00A21A2D" w:rsidP="007F223B">
      <w:pPr>
        <w:pStyle w:val="ConsPlusNormal"/>
        <w:ind w:firstLine="540"/>
        <w:jc w:val="both"/>
        <w:rPr>
          <w:rFonts w:ascii="Times New Roman" w:hAnsi="Times New Roman" w:cs="Times New Roman"/>
          <w:sz w:val="24"/>
          <w:szCs w:val="24"/>
        </w:rPr>
      </w:pPr>
      <w:r w:rsidRPr="00937B3F">
        <w:rPr>
          <w:rFonts w:ascii="Times New Roman" w:hAnsi="Times New Roman" w:cs="Times New Roman"/>
          <w:sz w:val="24"/>
          <w:szCs w:val="24"/>
        </w:rPr>
        <w:t xml:space="preserve">5) </w:t>
      </w:r>
      <w:r w:rsidRPr="00937B3F">
        <w:rPr>
          <w:rFonts w:ascii="Times New Roman" w:hAnsi="Times New Roman"/>
          <w:bCs/>
          <w:sz w:val="24"/>
          <w:szCs w:val="24"/>
        </w:rPr>
        <w:t xml:space="preserve">скриншот с сайта </w:t>
      </w:r>
      <w:hyperlink r:id="rId7" w:history="1">
        <w:r w:rsidRPr="00937B3F">
          <w:rPr>
            <w:rStyle w:val="a4"/>
            <w:rFonts w:ascii="Times New Roman" w:hAnsi="Times New Roman"/>
            <w:sz w:val="24"/>
            <w:szCs w:val="24"/>
          </w:rPr>
          <w:t>https://navigator.krao.ru/</w:t>
        </w:r>
      </w:hyperlink>
      <w:r w:rsidRPr="00937B3F">
        <w:rPr>
          <w:rFonts w:ascii="Times New Roman" w:hAnsi="Times New Roman"/>
          <w:bCs/>
          <w:sz w:val="24"/>
          <w:szCs w:val="24"/>
        </w:rPr>
        <w:t xml:space="preserve">, </w:t>
      </w:r>
      <w:proofErr w:type="gramStart"/>
      <w:r w:rsidRPr="00937B3F">
        <w:rPr>
          <w:rFonts w:ascii="Times New Roman" w:hAnsi="Times New Roman"/>
          <w:bCs/>
          <w:sz w:val="24"/>
          <w:szCs w:val="24"/>
        </w:rPr>
        <w:t>подтверждающий</w:t>
      </w:r>
      <w:proofErr w:type="gramEnd"/>
      <w:r w:rsidRPr="00937B3F">
        <w:rPr>
          <w:rFonts w:ascii="Times New Roman" w:hAnsi="Times New Roman"/>
          <w:bCs/>
          <w:sz w:val="24"/>
          <w:szCs w:val="24"/>
        </w:rPr>
        <w:t xml:space="preserve"> регистрацию, зачисление детей на обучение по программам дополнительного образования (при на</w:t>
      </w:r>
      <w:r w:rsidR="004A293B" w:rsidRPr="00937B3F">
        <w:rPr>
          <w:rFonts w:ascii="Times New Roman" w:hAnsi="Times New Roman"/>
          <w:bCs/>
          <w:sz w:val="24"/>
          <w:szCs w:val="24"/>
        </w:rPr>
        <w:t>л</w:t>
      </w:r>
      <w:r w:rsidRPr="00937B3F">
        <w:rPr>
          <w:rFonts w:ascii="Times New Roman" w:hAnsi="Times New Roman"/>
          <w:bCs/>
          <w:sz w:val="24"/>
          <w:szCs w:val="24"/>
        </w:rPr>
        <w:t>ичии).</w:t>
      </w:r>
    </w:p>
    <w:p w:rsidR="007161E4" w:rsidRPr="006B08A5" w:rsidRDefault="007161E4" w:rsidP="007161E4">
      <w:pPr>
        <w:pStyle w:val="ConsPlusNonformat"/>
        <w:rPr>
          <w:rFonts w:ascii="Times New Roman" w:hAnsi="Times New Roman" w:cs="Times New Roman"/>
          <w:sz w:val="28"/>
          <w:szCs w:val="28"/>
        </w:rPr>
      </w:pPr>
    </w:p>
    <w:p w:rsidR="007161E4" w:rsidRPr="006B08A5" w:rsidRDefault="007161E4" w:rsidP="007161E4">
      <w:pPr>
        <w:pStyle w:val="ConsPlusNonformat"/>
        <w:rPr>
          <w:rFonts w:ascii="Times New Roman" w:hAnsi="Times New Roman" w:cs="Times New Roman"/>
          <w:sz w:val="28"/>
          <w:szCs w:val="28"/>
        </w:rPr>
      </w:pPr>
    </w:p>
    <w:p w:rsidR="007161E4" w:rsidRDefault="00F22C55" w:rsidP="007161E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Арендатор                                                             </w:t>
      </w:r>
      <w:r w:rsidR="009F3120">
        <w:rPr>
          <w:rFonts w:ascii="Times New Roman" w:hAnsi="Times New Roman" w:cs="Times New Roman"/>
          <w:sz w:val="28"/>
          <w:szCs w:val="28"/>
        </w:rPr>
        <w:t xml:space="preserve">               </w:t>
      </w:r>
      <w:r>
        <w:rPr>
          <w:rFonts w:ascii="Times New Roman" w:hAnsi="Times New Roman" w:cs="Times New Roman"/>
          <w:sz w:val="28"/>
          <w:szCs w:val="28"/>
        </w:rPr>
        <w:t xml:space="preserve">   Ф.И.О.</w:t>
      </w:r>
    </w:p>
    <w:p w:rsidR="00F22C55" w:rsidRDefault="00F22C55" w:rsidP="007161E4">
      <w:pPr>
        <w:pStyle w:val="ConsPlusNormal"/>
        <w:ind w:firstLine="540"/>
        <w:jc w:val="both"/>
        <w:rPr>
          <w:rFonts w:ascii="Times New Roman" w:hAnsi="Times New Roman" w:cs="Times New Roman"/>
          <w:sz w:val="28"/>
          <w:szCs w:val="28"/>
        </w:rPr>
      </w:pPr>
    </w:p>
    <w:p w:rsidR="00F22C55" w:rsidRPr="006B08A5" w:rsidRDefault="00F22C55" w:rsidP="007161E4">
      <w:pPr>
        <w:pStyle w:val="ConsPlusNormal"/>
        <w:ind w:firstLine="540"/>
        <w:jc w:val="both"/>
        <w:rPr>
          <w:rFonts w:ascii="Times New Roman" w:hAnsi="Times New Roman" w:cs="Times New Roman"/>
          <w:sz w:val="28"/>
          <w:szCs w:val="28"/>
        </w:rPr>
      </w:pPr>
    </w:p>
    <w:p w:rsidR="007161E4" w:rsidRDefault="00F22C55" w:rsidP="007161E4">
      <w:pPr>
        <w:pStyle w:val="ConsPlusNonformat"/>
        <w:rPr>
          <w:rFonts w:ascii="Times New Roman" w:hAnsi="Times New Roman" w:cs="Times New Roman"/>
          <w:sz w:val="24"/>
          <w:szCs w:val="24"/>
        </w:rPr>
      </w:pPr>
      <w:r w:rsidRPr="009F3120">
        <w:rPr>
          <w:rFonts w:ascii="Times New Roman" w:hAnsi="Times New Roman" w:cs="Times New Roman"/>
          <w:sz w:val="24"/>
          <w:szCs w:val="24"/>
        </w:rPr>
        <w:t>М.П. при наличии</w:t>
      </w:r>
    </w:p>
    <w:p w:rsidR="005E5F95" w:rsidRPr="009F3120" w:rsidRDefault="005E5F95" w:rsidP="007161E4">
      <w:pPr>
        <w:pStyle w:val="ConsPlusNonformat"/>
        <w:rPr>
          <w:rFonts w:ascii="Times New Roman" w:hAnsi="Times New Roman" w:cs="Times New Roman"/>
          <w:sz w:val="24"/>
          <w:szCs w:val="24"/>
        </w:rPr>
      </w:pPr>
    </w:p>
    <w:p w:rsidR="007161E4" w:rsidRPr="009F3120" w:rsidRDefault="007161E4" w:rsidP="007161E4">
      <w:pPr>
        <w:autoSpaceDE w:val="0"/>
        <w:autoSpaceDN w:val="0"/>
        <w:adjustRightInd w:val="0"/>
        <w:jc w:val="both"/>
        <w:rPr>
          <w:lang w:eastAsia="ru-RU"/>
        </w:rPr>
      </w:pPr>
    </w:p>
    <w:p w:rsidR="0037602E" w:rsidRDefault="0037602E">
      <w:pPr>
        <w:suppressAutoHyphens w:val="0"/>
        <w:ind w:firstLine="709"/>
        <w:jc w:val="both"/>
        <w:rPr>
          <w:lang w:eastAsia="ru-RU"/>
        </w:rPr>
      </w:pPr>
      <w:r>
        <w:rPr>
          <w:lang w:eastAsia="ru-RU"/>
        </w:rPr>
        <w:br w:type="page"/>
      </w:r>
    </w:p>
    <w:p w:rsidR="007161E4" w:rsidRPr="001E7581" w:rsidRDefault="001E7581" w:rsidP="001E7581">
      <w:pPr>
        <w:spacing w:after="1" w:line="240" w:lineRule="atLeast"/>
        <w:ind w:firstLine="540"/>
        <w:jc w:val="both"/>
        <w:rPr>
          <w:b/>
          <w:sz w:val="28"/>
          <w:szCs w:val="28"/>
          <w:lang w:eastAsia="ru-RU"/>
        </w:rPr>
      </w:pPr>
      <w:r w:rsidRPr="001E7581">
        <w:rPr>
          <w:b/>
          <w:sz w:val="28"/>
          <w:szCs w:val="28"/>
        </w:rPr>
        <w:lastRenderedPageBreak/>
        <w:t xml:space="preserve">Федеральный закон от 26.07.2006 </w:t>
      </w:r>
      <w:r>
        <w:rPr>
          <w:b/>
          <w:sz w:val="28"/>
          <w:szCs w:val="28"/>
        </w:rPr>
        <w:t>№</w:t>
      </w:r>
      <w:r w:rsidRPr="001E7581">
        <w:rPr>
          <w:b/>
          <w:sz w:val="28"/>
          <w:szCs w:val="28"/>
        </w:rPr>
        <w:t xml:space="preserve"> 135-ФЗ «О защите конкуренции»</w:t>
      </w:r>
    </w:p>
    <w:p w:rsidR="007161E4" w:rsidRPr="006B08A5" w:rsidRDefault="007161E4" w:rsidP="007161E4">
      <w:pPr>
        <w:autoSpaceDE w:val="0"/>
        <w:autoSpaceDN w:val="0"/>
        <w:adjustRightInd w:val="0"/>
        <w:jc w:val="both"/>
        <w:rPr>
          <w:lang w:eastAsia="ru-RU"/>
        </w:rPr>
      </w:pPr>
    </w:p>
    <w:p w:rsidR="00B3426B" w:rsidRDefault="00B3426B" w:rsidP="00B3426B">
      <w:pPr>
        <w:suppressAutoHyphens w:val="0"/>
        <w:autoSpaceDE w:val="0"/>
        <w:autoSpaceDN w:val="0"/>
        <w:adjustRightInd w:val="0"/>
        <w:ind w:firstLine="540"/>
        <w:jc w:val="both"/>
        <w:rPr>
          <w:rFonts w:eastAsiaTheme="minorHAnsi"/>
          <w:i/>
          <w:iCs/>
          <w:sz w:val="28"/>
          <w:szCs w:val="28"/>
          <w:lang w:eastAsia="en-US"/>
        </w:rPr>
      </w:pPr>
    </w:p>
    <w:p w:rsidR="002B3F3D" w:rsidRDefault="002B3F3D" w:rsidP="002B3F3D">
      <w:pPr>
        <w:suppressAutoHyphens w:val="0"/>
        <w:autoSpaceDE w:val="0"/>
        <w:autoSpaceDN w:val="0"/>
        <w:adjustRightInd w:val="0"/>
        <w:ind w:firstLine="540"/>
        <w:jc w:val="both"/>
        <w:outlineLvl w:val="0"/>
        <w:rPr>
          <w:rFonts w:eastAsiaTheme="minorHAnsi"/>
          <w:b/>
          <w:bCs/>
          <w:lang w:eastAsia="en-US"/>
        </w:rPr>
      </w:pPr>
      <w:bookmarkStart w:id="1" w:name="Par3"/>
      <w:bookmarkStart w:id="2" w:name="Par0"/>
      <w:bookmarkEnd w:id="1"/>
      <w:bookmarkEnd w:id="2"/>
      <w:r>
        <w:rPr>
          <w:rFonts w:eastAsiaTheme="minorHAnsi"/>
          <w:b/>
          <w:bCs/>
          <w:lang w:eastAsia="en-US"/>
        </w:rPr>
        <w:t>Статья 17.1. Особенности порядка заключения договоров в отношении государственного и муниципального имущества</w:t>
      </w:r>
    </w:p>
    <w:p w:rsidR="004A293B" w:rsidRDefault="004A293B" w:rsidP="004A293B">
      <w:pPr>
        <w:suppressAutoHyphens w:val="0"/>
        <w:autoSpaceDE w:val="0"/>
        <w:autoSpaceDN w:val="0"/>
        <w:adjustRightInd w:val="0"/>
        <w:ind w:firstLine="540"/>
        <w:jc w:val="both"/>
        <w:rPr>
          <w:rFonts w:eastAsiaTheme="minorHAnsi"/>
          <w:lang w:eastAsia="en-US"/>
        </w:rPr>
      </w:pPr>
      <w:r>
        <w:rPr>
          <w:rFonts w:eastAsiaTheme="minorHAnsi"/>
          <w:lang w:eastAsia="en-US"/>
        </w:rPr>
        <w:t xml:space="preserve">(в ред. Федерального </w:t>
      </w:r>
      <w:hyperlink r:id="rId8" w:history="1">
        <w:r>
          <w:rPr>
            <w:rFonts w:eastAsiaTheme="minorHAnsi"/>
            <w:color w:val="0000FF"/>
            <w:lang w:eastAsia="en-US"/>
          </w:rPr>
          <w:t>закона</w:t>
        </w:r>
      </w:hyperlink>
      <w:r>
        <w:rPr>
          <w:rFonts w:eastAsiaTheme="minorHAnsi"/>
          <w:lang w:eastAsia="en-US"/>
        </w:rPr>
        <w:t xml:space="preserve"> от 17.07.2009 N 173-ФЗ)</w:t>
      </w:r>
    </w:p>
    <w:p w:rsidR="004A293B" w:rsidRDefault="004A293B" w:rsidP="004A293B">
      <w:pPr>
        <w:suppressAutoHyphens w:val="0"/>
        <w:autoSpaceDE w:val="0"/>
        <w:autoSpaceDN w:val="0"/>
        <w:adjustRightInd w:val="0"/>
        <w:ind w:firstLine="540"/>
        <w:jc w:val="both"/>
        <w:rPr>
          <w:rFonts w:eastAsiaTheme="minorHAnsi"/>
          <w:lang w:eastAsia="en-US"/>
        </w:rPr>
      </w:pPr>
    </w:p>
    <w:p w:rsidR="004A293B" w:rsidRDefault="004A293B" w:rsidP="004A293B">
      <w:pPr>
        <w:suppressAutoHyphens w:val="0"/>
        <w:autoSpaceDE w:val="0"/>
        <w:autoSpaceDN w:val="0"/>
        <w:adjustRightInd w:val="0"/>
        <w:ind w:firstLine="540"/>
        <w:jc w:val="both"/>
        <w:rPr>
          <w:rFonts w:eastAsiaTheme="minorHAnsi"/>
          <w:lang w:eastAsia="en-US"/>
        </w:rPr>
      </w:pPr>
      <w:bookmarkStart w:id="3" w:name="Par4"/>
      <w:bookmarkEnd w:id="3"/>
      <w:r>
        <w:rPr>
          <w:rFonts w:eastAsiaTheme="minorHAnsi"/>
          <w:lang w:eastAsia="en-US"/>
        </w:rPr>
        <w:t xml:space="preserve">1. </w:t>
      </w:r>
      <w:proofErr w:type="gramStart"/>
      <w:r>
        <w:rPr>
          <w:rFonts w:eastAsiaTheme="minorHAnsi"/>
          <w:lang w:eastAsia="en-US"/>
        </w:rPr>
        <w:t>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не закрепленного на праве хозяйственного ведения или оперативного управления, может быть осуществлено только по результатам проведения конкурсов или аукционов на право заключения этих договоров, за исключением предоставления указанных прав на такое имущество:</w:t>
      </w:r>
      <w:proofErr w:type="gramEnd"/>
    </w:p>
    <w:p w:rsidR="004A293B" w:rsidRDefault="004A293B" w:rsidP="004A293B">
      <w:pPr>
        <w:suppressAutoHyphens w:val="0"/>
        <w:autoSpaceDE w:val="0"/>
        <w:autoSpaceDN w:val="0"/>
        <w:adjustRightInd w:val="0"/>
        <w:spacing w:before="240"/>
        <w:ind w:firstLine="540"/>
        <w:jc w:val="both"/>
        <w:rPr>
          <w:rFonts w:eastAsiaTheme="minorHAnsi"/>
          <w:lang w:eastAsia="en-US"/>
        </w:rPr>
      </w:pPr>
      <w:bookmarkStart w:id="4" w:name="Par5"/>
      <w:bookmarkEnd w:id="4"/>
      <w:r>
        <w:rPr>
          <w:rFonts w:eastAsiaTheme="minorHAnsi"/>
          <w:lang w:eastAsia="en-US"/>
        </w:rPr>
        <w:t>1) 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этим имуществом, актов Президента Российской Федерации, актов Правительства Российской Федерации, решений суда, вступивших в законную силу;</w:t>
      </w:r>
    </w:p>
    <w:p w:rsidR="004A293B" w:rsidRDefault="004A293B" w:rsidP="004A293B">
      <w:pPr>
        <w:suppressAutoHyphens w:val="0"/>
        <w:autoSpaceDE w:val="0"/>
        <w:autoSpaceDN w:val="0"/>
        <w:adjustRightInd w:val="0"/>
        <w:spacing w:before="240"/>
        <w:ind w:firstLine="540"/>
        <w:jc w:val="both"/>
        <w:rPr>
          <w:rFonts w:eastAsiaTheme="minorHAnsi"/>
          <w:lang w:eastAsia="en-US"/>
        </w:rPr>
      </w:pPr>
      <w:r>
        <w:rPr>
          <w:rFonts w:eastAsiaTheme="minorHAnsi"/>
          <w:lang w:eastAsia="en-US"/>
        </w:rPr>
        <w:t>2) государственным органам, органам местного самоуправления, а также государственным внебюджетным фондам, Центральному банку Российской Федерации;</w:t>
      </w:r>
    </w:p>
    <w:p w:rsidR="004A293B" w:rsidRDefault="004A293B" w:rsidP="004A293B">
      <w:pPr>
        <w:suppressAutoHyphens w:val="0"/>
        <w:autoSpaceDE w:val="0"/>
        <w:autoSpaceDN w:val="0"/>
        <w:adjustRightInd w:val="0"/>
        <w:spacing w:before="240"/>
        <w:ind w:firstLine="540"/>
        <w:jc w:val="both"/>
        <w:rPr>
          <w:rFonts w:eastAsiaTheme="minorHAnsi"/>
          <w:lang w:eastAsia="en-US"/>
        </w:rPr>
      </w:pPr>
      <w:r>
        <w:rPr>
          <w:rFonts w:eastAsiaTheme="minorHAnsi"/>
          <w:lang w:eastAsia="en-US"/>
        </w:rPr>
        <w:t>3) государственным и муниципальным учреждениям;</w:t>
      </w:r>
    </w:p>
    <w:p w:rsidR="004A293B" w:rsidRDefault="004A293B" w:rsidP="004A293B">
      <w:pPr>
        <w:suppressAutoHyphens w:val="0"/>
        <w:autoSpaceDE w:val="0"/>
        <w:autoSpaceDN w:val="0"/>
        <w:adjustRightInd w:val="0"/>
        <w:jc w:val="both"/>
        <w:rPr>
          <w:rFonts w:eastAsiaTheme="minorHAnsi"/>
          <w:lang w:eastAsia="en-US"/>
        </w:rPr>
      </w:pPr>
      <w:r>
        <w:rPr>
          <w:rFonts w:eastAsiaTheme="minorHAnsi"/>
          <w:lang w:eastAsia="en-US"/>
        </w:rPr>
        <w:t xml:space="preserve">(в ред. Федерального </w:t>
      </w:r>
      <w:hyperlink r:id="rId9" w:history="1">
        <w:r>
          <w:rPr>
            <w:rFonts w:eastAsiaTheme="minorHAnsi"/>
            <w:color w:val="0000FF"/>
            <w:lang w:eastAsia="en-US"/>
          </w:rPr>
          <w:t>закона</w:t>
        </w:r>
      </w:hyperlink>
      <w:r>
        <w:rPr>
          <w:rFonts w:eastAsiaTheme="minorHAnsi"/>
          <w:lang w:eastAsia="en-US"/>
        </w:rPr>
        <w:t xml:space="preserve"> от 06.12.2011 N 401-ФЗ)</w:t>
      </w:r>
    </w:p>
    <w:p w:rsidR="004A293B" w:rsidRDefault="004A293B" w:rsidP="004A293B">
      <w:pPr>
        <w:suppressAutoHyphens w:val="0"/>
        <w:autoSpaceDE w:val="0"/>
        <w:autoSpaceDN w:val="0"/>
        <w:adjustRightInd w:val="0"/>
        <w:spacing w:before="240"/>
        <w:ind w:firstLine="540"/>
        <w:jc w:val="both"/>
        <w:rPr>
          <w:rFonts w:eastAsiaTheme="minorHAnsi"/>
          <w:lang w:eastAsia="en-US"/>
        </w:rPr>
      </w:pPr>
      <w:proofErr w:type="gramStart"/>
      <w:r>
        <w:rPr>
          <w:rFonts w:eastAsiaTheme="minorHAnsi"/>
          <w:lang w:eastAsia="en-US"/>
        </w:rPr>
        <w:t>4) некоммерческим организациям, созданным в форме ассоциаций и союзов, религиозных и общественных организаций (объединений) (в том числе политическим партиям, общественным движениям, общественным фондам, общественным учреждениям, органам общественной самодеятельности, профессиональным союзам, их объединениям (ассоциациям), первичным профсоюзным организациям), объединений работодателей, товариществ собственников жилья, социально ориентированным некоммерческим организациям при условии осуществления ими деятельности, направленной на решение социальных проблем, развитие гражданского общества в Российской</w:t>
      </w:r>
      <w:proofErr w:type="gramEnd"/>
      <w:r>
        <w:rPr>
          <w:rFonts w:eastAsiaTheme="minorHAnsi"/>
          <w:lang w:eastAsia="en-US"/>
        </w:rPr>
        <w:t xml:space="preserve"> Федерации, а также других видов деятельности, предусмотренных </w:t>
      </w:r>
      <w:hyperlink r:id="rId10" w:history="1">
        <w:r>
          <w:rPr>
            <w:rFonts w:eastAsiaTheme="minorHAnsi"/>
            <w:color w:val="0000FF"/>
            <w:lang w:eastAsia="en-US"/>
          </w:rPr>
          <w:t>статьей 31.1</w:t>
        </w:r>
      </w:hyperlink>
      <w:r>
        <w:rPr>
          <w:rFonts w:eastAsiaTheme="minorHAnsi"/>
          <w:lang w:eastAsia="en-US"/>
        </w:rPr>
        <w:t xml:space="preserve"> Федерального закона от 12 января 1996 года N 7-ФЗ "О некоммерческих организациях";</w:t>
      </w:r>
    </w:p>
    <w:p w:rsidR="004A293B" w:rsidRDefault="004A293B" w:rsidP="004A293B">
      <w:pPr>
        <w:suppressAutoHyphens w:val="0"/>
        <w:autoSpaceDE w:val="0"/>
        <w:autoSpaceDN w:val="0"/>
        <w:adjustRightInd w:val="0"/>
        <w:jc w:val="both"/>
        <w:rPr>
          <w:rFonts w:eastAsiaTheme="minorHAnsi"/>
          <w:lang w:eastAsia="en-US"/>
        </w:rPr>
      </w:pPr>
      <w:r>
        <w:rPr>
          <w:rFonts w:eastAsiaTheme="minorHAnsi"/>
          <w:lang w:eastAsia="en-US"/>
        </w:rPr>
        <w:t xml:space="preserve">(в ред. Федерального </w:t>
      </w:r>
      <w:hyperlink r:id="rId11" w:history="1">
        <w:r>
          <w:rPr>
            <w:rFonts w:eastAsiaTheme="minorHAnsi"/>
            <w:color w:val="0000FF"/>
            <w:lang w:eastAsia="en-US"/>
          </w:rPr>
          <w:t>закона</w:t>
        </w:r>
      </w:hyperlink>
      <w:r>
        <w:rPr>
          <w:rFonts w:eastAsiaTheme="minorHAnsi"/>
          <w:lang w:eastAsia="en-US"/>
        </w:rPr>
        <w:t xml:space="preserve"> от 05.04.2010 N 40-ФЗ)</w:t>
      </w:r>
    </w:p>
    <w:p w:rsidR="004A293B" w:rsidRDefault="004A293B" w:rsidP="004A293B">
      <w:pPr>
        <w:suppressAutoHyphens w:val="0"/>
        <w:autoSpaceDE w:val="0"/>
        <w:autoSpaceDN w:val="0"/>
        <w:adjustRightInd w:val="0"/>
        <w:spacing w:before="240"/>
        <w:ind w:firstLine="540"/>
        <w:jc w:val="both"/>
        <w:rPr>
          <w:rFonts w:eastAsiaTheme="minorHAnsi"/>
          <w:lang w:eastAsia="en-US"/>
        </w:rPr>
      </w:pPr>
      <w:r>
        <w:rPr>
          <w:rFonts w:eastAsiaTheme="minorHAnsi"/>
          <w:lang w:eastAsia="en-US"/>
        </w:rPr>
        <w:t>5) адвокатским, нотариальным, торгово-промышленным палатам;</w:t>
      </w:r>
    </w:p>
    <w:p w:rsidR="004A293B" w:rsidRDefault="004A293B" w:rsidP="004A293B">
      <w:pPr>
        <w:suppressAutoHyphens w:val="0"/>
        <w:autoSpaceDE w:val="0"/>
        <w:autoSpaceDN w:val="0"/>
        <w:adjustRightInd w:val="0"/>
        <w:spacing w:before="240"/>
        <w:ind w:firstLine="540"/>
        <w:jc w:val="both"/>
        <w:rPr>
          <w:rFonts w:eastAsiaTheme="minorHAnsi"/>
          <w:lang w:eastAsia="en-US"/>
        </w:rPr>
      </w:pPr>
      <w:r>
        <w:rPr>
          <w:rFonts w:eastAsiaTheme="minorHAnsi"/>
          <w:lang w:eastAsia="en-US"/>
        </w:rPr>
        <w:t>6) медицинским организациям, организациям, осуществляющим образовательную деятельность;</w:t>
      </w:r>
    </w:p>
    <w:p w:rsidR="004A293B" w:rsidRDefault="004A293B" w:rsidP="004A293B">
      <w:pPr>
        <w:suppressAutoHyphens w:val="0"/>
        <w:autoSpaceDE w:val="0"/>
        <w:autoSpaceDN w:val="0"/>
        <w:adjustRightInd w:val="0"/>
        <w:jc w:val="both"/>
        <w:rPr>
          <w:rFonts w:eastAsiaTheme="minorHAnsi"/>
          <w:lang w:eastAsia="en-US"/>
        </w:rPr>
      </w:pPr>
      <w:r>
        <w:rPr>
          <w:rFonts w:eastAsiaTheme="minorHAnsi"/>
          <w:lang w:eastAsia="en-US"/>
        </w:rPr>
        <w:t xml:space="preserve">(п. 6 в ред. Федерального </w:t>
      </w:r>
      <w:hyperlink r:id="rId12" w:history="1">
        <w:r>
          <w:rPr>
            <w:rFonts w:eastAsiaTheme="minorHAnsi"/>
            <w:color w:val="0000FF"/>
            <w:lang w:eastAsia="en-US"/>
          </w:rPr>
          <w:t>закона</w:t>
        </w:r>
      </w:hyperlink>
      <w:r>
        <w:rPr>
          <w:rFonts w:eastAsiaTheme="minorHAnsi"/>
          <w:lang w:eastAsia="en-US"/>
        </w:rPr>
        <w:t xml:space="preserve"> от 02.07.2013 N 185-ФЗ)</w:t>
      </w:r>
    </w:p>
    <w:p w:rsidR="004A293B" w:rsidRDefault="004A293B" w:rsidP="004A293B">
      <w:pPr>
        <w:suppressAutoHyphens w:val="0"/>
        <w:autoSpaceDE w:val="0"/>
        <w:autoSpaceDN w:val="0"/>
        <w:adjustRightInd w:val="0"/>
        <w:spacing w:before="240"/>
        <w:ind w:firstLine="540"/>
        <w:jc w:val="both"/>
        <w:rPr>
          <w:rFonts w:eastAsiaTheme="minorHAnsi"/>
          <w:lang w:eastAsia="en-US"/>
        </w:rPr>
      </w:pPr>
      <w:r>
        <w:rPr>
          <w:rFonts w:eastAsiaTheme="minorHAnsi"/>
          <w:lang w:eastAsia="en-US"/>
        </w:rPr>
        <w:t>7) для размещения сетей связи, объектов почтовой связи;</w:t>
      </w:r>
    </w:p>
    <w:p w:rsidR="004A293B" w:rsidRDefault="004A293B" w:rsidP="004A293B">
      <w:pPr>
        <w:suppressAutoHyphens w:val="0"/>
        <w:autoSpaceDE w:val="0"/>
        <w:autoSpaceDN w:val="0"/>
        <w:adjustRightInd w:val="0"/>
        <w:jc w:val="both"/>
        <w:rPr>
          <w:rFonts w:eastAsiaTheme="minorHAnsi"/>
          <w:lang w:eastAsia="en-US"/>
        </w:rPr>
      </w:pPr>
      <w:r>
        <w:rPr>
          <w:rFonts w:eastAsiaTheme="minorHAnsi"/>
          <w:lang w:eastAsia="en-US"/>
        </w:rPr>
        <w:t xml:space="preserve">(п. 7 в ред. Федерального </w:t>
      </w:r>
      <w:hyperlink r:id="rId13" w:history="1">
        <w:r>
          <w:rPr>
            <w:rFonts w:eastAsiaTheme="minorHAnsi"/>
            <w:color w:val="0000FF"/>
            <w:lang w:eastAsia="en-US"/>
          </w:rPr>
          <w:t>закона</w:t>
        </w:r>
      </w:hyperlink>
      <w:r>
        <w:rPr>
          <w:rFonts w:eastAsiaTheme="minorHAnsi"/>
          <w:lang w:eastAsia="en-US"/>
        </w:rPr>
        <w:t xml:space="preserve"> от 06.12.2011 N 401-ФЗ)</w:t>
      </w:r>
    </w:p>
    <w:p w:rsidR="004A293B" w:rsidRDefault="004A293B" w:rsidP="004A293B">
      <w:pPr>
        <w:suppressAutoHyphens w:val="0"/>
        <w:autoSpaceDE w:val="0"/>
        <w:autoSpaceDN w:val="0"/>
        <w:adjustRightInd w:val="0"/>
        <w:spacing w:before="240"/>
        <w:ind w:firstLine="540"/>
        <w:jc w:val="both"/>
        <w:rPr>
          <w:rFonts w:eastAsiaTheme="minorHAnsi"/>
          <w:lang w:eastAsia="en-US"/>
        </w:rPr>
      </w:pPr>
      <w:proofErr w:type="gramStart"/>
      <w:r>
        <w:rPr>
          <w:rFonts w:eastAsiaTheme="minorHAnsi"/>
          <w:lang w:eastAsia="en-US"/>
        </w:rPr>
        <w:t xml:space="preserve">8) 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 лицу, которому присвоен статус единой теплоснабжающей организации в ценовых зонах теплоснабжения в соответствии с Федеральным </w:t>
      </w:r>
      <w:hyperlink r:id="rId14" w:history="1">
        <w:r>
          <w:rPr>
            <w:rFonts w:eastAsiaTheme="minorHAnsi"/>
            <w:color w:val="0000FF"/>
            <w:lang w:eastAsia="en-US"/>
          </w:rPr>
          <w:t>законом</w:t>
        </w:r>
      </w:hyperlink>
      <w:r>
        <w:rPr>
          <w:rFonts w:eastAsiaTheme="minorHAnsi"/>
          <w:lang w:eastAsia="en-US"/>
        </w:rPr>
        <w:t xml:space="preserve"> от 27 </w:t>
      </w:r>
      <w:r>
        <w:rPr>
          <w:rFonts w:eastAsiaTheme="minorHAnsi"/>
          <w:lang w:eastAsia="en-US"/>
        </w:rPr>
        <w:lastRenderedPageBreak/>
        <w:t>июля 2010 года N</w:t>
      </w:r>
      <w:proofErr w:type="gramEnd"/>
      <w:r>
        <w:rPr>
          <w:rFonts w:eastAsiaTheme="minorHAnsi"/>
          <w:lang w:eastAsia="en-US"/>
        </w:rPr>
        <w:t xml:space="preserve"> 190-ФЗ "О теплоснабжении", лицу, которому присвоен статус системообразующей территориальной сетевой организации в соответствии с Федеральным </w:t>
      </w:r>
      <w:hyperlink r:id="rId15" w:history="1">
        <w:r>
          <w:rPr>
            <w:rFonts w:eastAsiaTheme="minorHAnsi"/>
            <w:color w:val="0000FF"/>
            <w:lang w:eastAsia="en-US"/>
          </w:rPr>
          <w:t>законом</w:t>
        </w:r>
      </w:hyperlink>
      <w:r>
        <w:rPr>
          <w:rFonts w:eastAsiaTheme="minorHAnsi"/>
          <w:lang w:eastAsia="en-US"/>
        </w:rPr>
        <w:t xml:space="preserve"> от 26 марта 2003 года N 35-ФЗ "Об электроэнергетике";</w:t>
      </w:r>
    </w:p>
    <w:p w:rsidR="004A293B" w:rsidRDefault="004A293B" w:rsidP="004A293B">
      <w:pPr>
        <w:suppressAutoHyphens w:val="0"/>
        <w:autoSpaceDE w:val="0"/>
        <w:autoSpaceDN w:val="0"/>
        <w:adjustRightInd w:val="0"/>
        <w:jc w:val="both"/>
        <w:rPr>
          <w:rFonts w:eastAsiaTheme="minorHAnsi"/>
          <w:lang w:eastAsia="en-US"/>
        </w:rPr>
      </w:pPr>
      <w:r>
        <w:rPr>
          <w:rFonts w:eastAsiaTheme="minorHAnsi"/>
          <w:lang w:eastAsia="en-US"/>
        </w:rPr>
        <w:t xml:space="preserve">(в ред. Федеральных законов от 29.07.2017 </w:t>
      </w:r>
      <w:hyperlink r:id="rId16" w:history="1">
        <w:r>
          <w:rPr>
            <w:rFonts w:eastAsiaTheme="minorHAnsi"/>
            <w:color w:val="0000FF"/>
            <w:lang w:eastAsia="en-US"/>
          </w:rPr>
          <w:t>N 279-ФЗ</w:t>
        </w:r>
      </w:hyperlink>
      <w:r>
        <w:rPr>
          <w:rFonts w:eastAsiaTheme="minorHAnsi"/>
          <w:lang w:eastAsia="en-US"/>
        </w:rPr>
        <w:t xml:space="preserve">, от 13.07.2024 </w:t>
      </w:r>
      <w:hyperlink r:id="rId17" w:history="1">
        <w:r>
          <w:rPr>
            <w:rFonts w:eastAsiaTheme="minorHAnsi"/>
            <w:color w:val="0000FF"/>
            <w:lang w:eastAsia="en-US"/>
          </w:rPr>
          <w:t>N 185-ФЗ</w:t>
        </w:r>
      </w:hyperlink>
      <w:r>
        <w:rPr>
          <w:rFonts w:eastAsiaTheme="minorHAnsi"/>
          <w:lang w:eastAsia="en-US"/>
        </w:rPr>
        <w:t>)</w:t>
      </w:r>
    </w:p>
    <w:p w:rsidR="004A293B" w:rsidRDefault="004A293B" w:rsidP="004A293B">
      <w:pPr>
        <w:suppressAutoHyphens w:val="0"/>
        <w:autoSpaceDE w:val="0"/>
        <w:autoSpaceDN w:val="0"/>
        <w:adjustRightInd w:val="0"/>
        <w:spacing w:before="240"/>
        <w:ind w:firstLine="540"/>
        <w:jc w:val="both"/>
        <w:rPr>
          <w:rFonts w:eastAsiaTheme="minorHAnsi"/>
          <w:lang w:eastAsia="en-US"/>
        </w:rPr>
      </w:pPr>
      <w:r>
        <w:rPr>
          <w:rFonts w:eastAsiaTheme="minorHAnsi"/>
          <w:lang w:eastAsia="en-US"/>
        </w:rPr>
        <w:t xml:space="preserve">9) в порядке, установленном </w:t>
      </w:r>
      <w:hyperlink r:id="rId18" w:history="1">
        <w:r>
          <w:rPr>
            <w:rFonts w:eastAsiaTheme="minorHAnsi"/>
            <w:color w:val="0000FF"/>
            <w:lang w:eastAsia="en-US"/>
          </w:rPr>
          <w:t>главой 5</w:t>
        </w:r>
      </w:hyperlink>
      <w:r>
        <w:rPr>
          <w:rFonts w:eastAsiaTheme="minorHAnsi"/>
          <w:lang w:eastAsia="en-US"/>
        </w:rPr>
        <w:t xml:space="preserve"> настоящего Федерального закона;</w:t>
      </w:r>
    </w:p>
    <w:p w:rsidR="004A293B" w:rsidRDefault="004A293B" w:rsidP="004A293B">
      <w:pPr>
        <w:suppressAutoHyphens w:val="0"/>
        <w:autoSpaceDE w:val="0"/>
        <w:autoSpaceDN w:val="0"/>
        <w:adjustRightInd w:val="0"/>
        <w:spacing w:before="240"/>
        <w:ind w:firstLine="540"/>
        <w:jc w:val="both"/>
        <w:rPr>
          <w:rFonts w:eastAsiaTheme="minorHAnsi"/>
          <w:lang w:eastAsia="en-US"/>
        </w:rPr>
      </w:pPr>
      <w:proofErr w:type="gramStart"/>
      <w:r>
        <w:rPr>
          <w:rFonts w:eastAsiaTheme="minorHAnsi"/>
          <w:lang w:eastAsia="en-US"/>
        </w:rPr>
        <w:t xml:space="preserve">10) лицу, с которым заключен государственный или муниципальный контракт по результатам конкурса или аукциона, проведенных в соответствии с Федеральным </w:t>
      </w:r>
      <w:hyperlink r:id="rId19" w:history="1">
        <w:r>
          <w:rPr>
            <w:rFonts w:eastAsiaTheme="minorHAnsi"/>
            <w:color w:val="0000FF"/>
            <w:lang w:eastAsia="en-US"/>
          </w:rPr>
          <w:t>законом</w:t>
        </w:r>
      </w:hyperlink>
      <w:r>
        <w:rPr>
          <w:rFonts w:eastAsiaTheme="minorHAnsi"/>
          <w:lang w:eastAsia="en-US"/>
        </w:rPr>
        <w:t xml:space="preserve"> от 5 апреля 2013 года N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государственного или муниципального</w:t>
      </w:r>
      <w:proofErr w:type="gramEnd"/>
      <w:r>
        <w:rPr>
          <w:rFonts w:eastAsiaTheme="minorHAnsi"/>
          <w:lang w:eastAsia="en-US"/>
        </w:rPr>
        <w:t xml:space="preserve"> </w:t>
      </w:r>
      <w:proofErr w:type="gramStart"/>
      <w:r>
        <w:rPr>
          <w:rFonts w:eastAsiaTheme="minorHAnsi"/>
          <w:lang w:eastAsia="en-US"/>
        </w:rPr>
        <w:t xml:space="preserve">контракта, либо лицу, с которым государственным или муниципальным автономным учреждением заключен договор по результатам конкурса или аукциона, проведенных в соответствии с Федеральным </w:t>
      </w:r>
      <w:hyperlink r:id="rId20" w:history="1">
        <w:r>
          <w:rPr>
            <w:rFonts w:eastAsiaTheme="minorHAnsi"/>
            <w:color w:val="0000FF"/>
            <w:lang w:eastAsia="en-US"/>
          </w:rPr>
          <w:t>законом</w:t>
        </w:r>
      </w:hyperlink>
      <w:r>
        <w:rPr>
          <w:rFonts w:eastAsiaTheme="minorHAnsi"/>
          <w:lang w:eastAsia="en-US"/>
        </w:rPr>
        <w:t xml:space="preserve"> от 18 июля 2011 года N 223-ФЗ "О закупках товаров, работ, услуг отдельными видами юридических лиц", если предоставление указанных прав было предусмотрено документацией о закупке для целей исполнения этого договора.</w:t>
      </w:r>
      <w:proofErr w:type="gramEnd"/>
      <w:r>
        <w:rPr>
          <w:rFonts w:eastAsiaTheme="minorHAnsi"/>
          <w:lang w:eastAsia="en-US"/>
        </w:rPr>
        <w:t xml:space="preserve"> Срок предоставления указанных прав на такое имущество не может превышать срок исполнения государственного или муниципального контракта либо договора;</w:t>
      </w:r>
    </w:p>
    <w:p w:rsidR="004A293B" w:rsidRDefault="004A293B" w:rsidP="004A293B">
      <w:pPr>
        <w:suppressAutoHyphens w:val="0"/>
        <w:autoSpaceDE w:val="0"/>
        <w:autoSpaceDN w:val="0"/>
        <w:adjustRightInd w:val="0"/>
        <w:jc w:val="both"/>
        <w:rPr>
          <w:rFonts w:eastAsiaTheme="minorHAnsi"/>
          <w:lang w:eastAsia="en-US"/>
        </w:rPr>
      </w:pPr>
      <w:r>
        <w:rPr>
          <w:rFonts w:eastAsiaTheme="minorHAnsi"/>
          <w:lang w:eastAsia="en-US"/>
        </w:rPr>
        <w:t xml:space="preserve">(в ред. Федеральных законов от 28.12.2013 </w:t>
      </w:r>
      <w:hyperlink r:id="rId21" w:history="1">
        <w:r>
          <w:rPr>
            <w:rFonts w:eastAsiaTheme="minorHAnsi"/>
            <w:color w:val="0000FF"/>
            <w:lang w:eastAsia="en-US"/>
          </w:rPr>
          <w:t>N 396-ФЗ</w:t>
        </w:r>
      </w:hyperlink>
      <w:r>
        <w:rPr>
          <w:rFonts w:eastAsiaTheme="minorHAnsi"/>
          <w:lang w:eastAsia="en-US"/>
        </w:rPr>
        <w:t xml:space="preserve">, от 04.06.2018 </w:t>
      </w:r>
      <w:hyperlink r:id="rId22" w:history="1">
        <w:r>
          <w:rPr>
            <w:rFonts w:eastAsiaTheme="minorHAnsi"/>
            <w:color w:val="0000FF"/>
            <w:lang w:eastAsia="en-US"/>
          </w:rPr>
          <w:t>N 135-ФЗ</w:t>
        </w:r>
      </w:hyperlink>
      <w:r>
        <w:rPr>
          <w:rFonts w:eastAsiaTheme="minorHAnsi"/>
          <w:lang w:eastAsia="en-US"/>
        </w:rPr>
        <w:t>)</w:t>
      </w:r>
    </w:p>
    <w:p w:rsidR="004A293B" w:rsidRDefault="004A293B" w:rsidP="004A293B">
      <w:pPr>
        <w:suppressAutoHyphens w:val="0"/>
        <w:autoSpaceDE w:val="0"/>
        <w:autoSpaceDN w:val="0"/>
        <w:adjustRightInd w:val="0"/>
        <w:spacing w:before="240"/>
        <w:ind w:firstLine="540"/>
        <w:jc w:val="both"/>
        <w:rPr>
          <w:rFonts w:eastAsiaTheme="minorHAnsi"/>
          <w:lang w:eastAsia="en-US"/>
        </w:rPr>
      </w:pPr>
      <w:r>
        <w:rPr>
          <w:rFonts w:eastAsiaTheme="minorHAnsi"/>
          <w:lang w:eastAsia="en-US"/>
        </w:rPr>
        <w:t>11) на срок не более чем тридцать календарных дней в течение шести последовательных календарных месяцев (предоставление указанных прав на такое имущество одному лицу на совокупный срок более чем тридцать календарных дней в течение шести последовательных календарных месяцев без проведения конкурсов или аукционов запрещается);</w:t>
      </w:r>
    </w:p>
    <w:p w:rsidR="004A293B" w:rsidRDefault="004A293B" w:rsidP="004A293B">
      <w:pPr>
        <w:suppressAutoHyphens w:val="0"/>
        <w:autoSpaceDE w:val="0"/>
        <w:autoSpaceDN w:val="0"/>
        <w:adjustRightInd w:val="0"/>
        <w:spacing w:before="240"/>
        <w:ind w:firstLine="540"/>
        <w:jc w:val="both"/>
        <w:rPr>
          <w:rFonts w:eastAsiaTheme="minorHAnsi"/>
          <w:lang w:eastAsia="en-US"/>
        </w:rPr>
      </w:pPr>
      <w:r>
        <w:rPr>
          <w:rFonts w:eastAsiaTheme="minorHAnsi"/>
          <w:lang w:eastAsia="en-US"/>
        </w:rPr>
        <w:t xml:space="preserve">12) взамен недвижимого имущества, </w:t>
      </w:r>
      <w:proofErr w:type="gramStart"/>
      <w:r>
        <w:rPr>
          <w:rFonts w:eastAsiaTheme="minorHAnsi"/>
          <w:lang w:eastAsia="en-US"/>
        </w:rPr>
        <w:t>права</w:t>
      </w:r>
      <w:proofErr w:type="gramEnd"/>
      <w:r>
        <w:rPr>
          <w:rFonts w:eastAsiaTheme="minorHAnsi"/>
          <w:lang w:eastAsia="en-US"/>
        </w:rPr>
        <w:t xml:space="preserve"> в отношении которого прекращаются в связи со сносом или с реконструкцией здания, строения,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организациям, осуществляющим образовательную деятельность, медицинским организациям. При этом недвижимое имущество, права на которое предоставляются, должно быть равнозначным ранее имевшемуся недвижимому имуществу по месту расположения, площади и определяемой в соответствии с законодательством Российской Федерации, регулирующим оценочную деятельность, стоимости. </w:t>
      </w:r>
      <w:hyperlink r:id="rId23" w:history="1">
        <w:r>
          <w:rPr>
            <w:rFonts w:eastAsiaTheme="minorHAnsi"/>
            <w:color w:val="0000FF"/>
            <w:lang w:eastAsia="en-US"/>
          </w:rPr>
          <w:t>Условия</w:t>
        </w:r>
      </w:hyperlink>
      <w:r>
        <w:rPr>
          <w:rFonts w:eastAsiaTheme="minorHAnsi"/>
          <w:lang w:eastAsia="en-US"/>
        </w:rPr>
        <w:t>, при которых недвижимое имущество признается равнозначным ранее имевшемуся недвижимому имуществу, устанавливаются федеральным антимонопольным органом;</w:t>
      </w:r>
    </w:p>
    <w:p w:rsidR="004A293B" w:rsidRDefault="004A293B" w:rsidP="004A293B">
      <w:pPr>
        <w:suppressAutoHyphens w:val="0"/>
        <w:autoSpaceDE w:val="0"/>
        <w:autoSpaceDN w:val="0"/>
        <w:adjustRightInd w:val="0"/>
        <w:jc w:val="both"/>
        <w:rPr>
          <w:rFonts w:eastAsiaTheme="minorHAnsi"/>
          <w:lang w:eastAsia="en-US"/>
        </w:rPr>
      </w:pPr>
      <w:r>
        <w:rPr>
          <w:rFonts w:eastAsiaTheme="minorHAnsi"/>
          <w:lang w:eastAsia="en-US"/>
        </w:rPr>
        <w:t xml:space="preserve">(в ред. Федеральных законов от 06.12.2011 </w:t>
      </w:r>
      <w:hyperlink r:id="rId24" w:history="1">
        <w:r>
          <w:rPr>
            <w:rFonts w:eastAsiaTheme="minorHAnsi"/>
            <w:color w:val="0000FF"/>
            <w:lang w:eastAsia="en-US"/>
          </w:rPr>
          <w:t>N 401-ФЗ</w:t>
        </w:r>
      </w:hyperlink>
      <w:r>
        <w:rPr>
          <w:rFonts w:eastAsiaTheme="minorHAnsi"/>
          <w:lang w:eastAsia="en-US"/>
        </w:rPr>
        <w:t xml:space="preserve">, от 02.07.2013 </w:t>
      </w:r>
      <w:hyperlink r:id="rId25" w:history="1">
        <w:r>
          <w:rPr>
            <w:rFonts w:eastAsiaTheme="minorHAnsi"/>
            <w:color w:val="0000FF"/>
            <w:lang w:eastAsia="en-US"/>
          </w:rPr>
          <w:t>N 185-ФЗ</w:t>
        </w:r>
      </w:hyperlink>
      <w:r>
        <w:rPr>
          <w:rFonts w:eastAsiaTheme="minorHAnsi"/>
          <w:lang w:eastAsia="en-US"/>
        </w:rPr>
        <w:t>)</w:t>
      </w:r>
    </w:p>
    <w:p w:rsidR="004A293B" w:rsidRDefault="004A293B" w:rsidP="004A293B">
      <w:pPr>
        <w:suppressAutoHyphens w:val="0"/>
        <w:autoSpaceDE w:val="0"/>
        <w:autoSpaceDN w:val="0"/>
        <w:adjustRightInd w:val="0"/>
        <w:spacing w:before="240"/>
        <w:ind w:firstLine="540"/>
        <w:jc w:val="both"/>
        <w:rPr>
          <w:rFonts w:eastAsiaTheme="minorHAnsi"/>
          <w:lang w:eastAsia="en-US"/>
        </w:rPr>
      </w:pPr>
      <w:proofErr w:type="gramStart"/>
      <w:r>
        <w:rPr>
          <w:rFonts w:eastAsiaTheme="minorHAnsi"/>
          <w:lang w:eastAsia="en-US"/>
        </w:rPr>
        <w:t>13) правопреемнику 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связано с приватизированным имуществом и отнесено федеральными законами к объектам гражданских прав, оборот которых не допускается, или к объектам, которые могут находиться только в государственной или муниципальной собственности;</w:t>
      </w:r>
      <w:proofErr w:type="gramEnd"/>
    </w:p>
    <w:p w:rsidR="004A293B" w:rsidRDefault="004A293B" w:rsidP="004A293B">
      <w:pPr>
        <w:suppressAutoHyphens w:val="0"/>
        <w:autoSpaceDE w:val="0"/>
        <w:autoSpaceDN w:val="0"/>
        <w:adjustRightInd w:val="0"/>
        <w:spacing w:before="240"/>
        <w:ind w:firstLine="540"/>
        <w:jc w:val="both"/>
        <w:rPr>
          <w:rFonts w:eastAsiaTheme="minorHAnsi"/>
          <w:lang w:eastAsia="en-US"/>
        </w:rPr>
      </w:pPr>
      <w:r>
        <w:rPr>
          <w:rFonts w:eastAsiaTheme="minorHAnsi"/>
          <w:lang w:eastAsia="en-US"/>
        </w:rPr>
        <w:t xml:space="preserve">14) являющееся частью или частями помещения, здания, строения или сооружения, если общая площадь передаваемого </w:t>
      </w:r>
      <w:hyperlink r:id="rId26" w:history="1">
        <w:r>
          <w:rPr>
            <w:rFonts w:eastAsiaTheme="minorHAnsi"/>
            <w:color w:val="0000FF"/>
            <w:lang w:eastAsia="en-US"/>
          </w:rPr>
          <w:t>имущества</w:t>
        </w:r>
      </w:hyperlink>
      <w:r>
        <w:rPr>
          <w:rFonts w:eastAsiaTheme="minorHAnsi"/>
          <w:lang w:eastAsia="en-US"/>
        </w:rPr>
        <w:t xml:space="preserve"> составляет не более чем двадцать квадратных метров и не превышает десять процентов площади соответствующего помещения, здания, строения или сооружения, права на которые принадлежат лицу, передающему такое имущество;</w:t>
      </w:r>
    </w:p>
    <w:p w:rsidR="004A293B" w:rsidRDefault="004A293B" w:rsidP="004A293B">
      <w:pPr>
        <w:suppressAutoHyphens w:val="0"/>
        <w:autoSpaceDE w:val="0"/>
        <w:autoSpaceDN w:val="0"/>
        <w:adjustRightInd w:val="0"/>
        <w:jc w:val="both"/>
        <w:rPr>
          <w:rFonts w:eastAsiaTheme="minorHAnsi"/>
          <w:lang w:eastAsia="en-US"/>
        </w:rPr>
      </w:pPr>
      <w:r>
        <w:rPr>
          <w:rFonts w:eastAsiaTheme="minorHAnsi"/>
          <w:lang w:eastAsia="en-US"/>
        </w:rPr>
        <w:lastRenderedPageBreak/>
        <w:t xml:space="preserve">(п. 14 </w:t>
      </w:r>
      <w:proofErr w:type="gramStart"/>
      <w:r>
        <w:rPr>
          <w:rFonts w:eastAsiaTheme="minorHAnsi"/>
          <w:lang w:eastAsia="en-US"/>
        </w:rPr>
        <w:t>введен</w:t>
      </w:r>
      <w:proofErr w:type="gramEnd"/>
      <w:r>
        <w:rPr>
          <w:rFonts w:eastAsiaTheme="minorHAnsi"/>
          <w:lang w:eastAsia="en-US"/>
        </w:rPr>
        <w:t xml:space="preserve"> Федеральным </w:t>
      </w:r>
      <w:hyperlink r:id="rId27" w:history="1">
        <w:r>
          <w:rPr>
            <w:rFonts w:eastAsiaTheme="minorHAnsi"/>
            <w:color w:val="0000FF"/>
            <w:lang w:eastAsia="en-US"/>
          </w:rPr>
          <w:t>законом</w:t>
        </w:r>
      </w:hyperlink>
      <w:r>
        <w:rPr>
          <w:rFonts w:eastAsiaTheme="minorHAnsi"/>
          <w:lang w:eastAsia="en-US"/>
        </w:rPr>
        <w:t xml:space="preserve"> от 06.12.2011 N 401-ФЗ)</w:t>
      </w:r>
    </w:p>
    <w:p w:rsidR="004A293B" w:rsidRDefault="004A293B" w:rsidP="004A293B">
      <w:pPr>
        <w:suppressAutoHyphens w:val="0"/>
        <w:autoSpaceDE w:val="0"/>
        <w:autoSpaceDN w:val="0"/>
        <w:adjustRightInd w:val="0"/>
        <w:spacing w:before="240"/>
        <w:ind w:firstLine="540"/>
        <w:jc w:val="both"/>
        <w:rPr>
          <w:rFonts w:eastAsiaTheme="minorHAnsi"/>
          <w:lang w:eastAsia="en-US"/>
        </w:rPr>
      </w:pPr>
      <w:proofErr w:type="gramStart"/>
      <w:r>
        <w:rPr>
          <w:rFonts w:eastAsiaTheme="minorHAnsi"/>
          <w:lang w:eastAsia="en-US"/>
        </w:rPr>
        <w:t>15) лицу, подавшему единственную заявку на участие в конкурсе или аукционе, в случае, если указанная заявка соответствует требованиям и условиям, предусмотренным конкурсной документацией или документацией об аукционе, а также лицу, признанному единственным участником конкурса или аукциона,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w:t>
      </w:r>
      <w:proofErr w:type="gramEnd"/>
      <w:r>
        <w:rPr>
          <w:rFonts w:eastAsiaTheme="minorHAnsi"/>
          <w:lang w:eastAsia="en-US"/>
        </w:rPr>
        <w:t xml:space="preserve"> не </w:t>
      </w:r>
      <w:proofErr w:type="gramStart"/>
      <w:r>
        <w:rPr>
          <w:rFonts w:eastAsiaTheme="minorHAnsi"/>
          <w:lang w:eastAsia="en-US"/>
        </w:rPr>
        <w:t>менее начальной</w:t>
      </w:r>
      <w:proofErr w:type="gramEnd"/>
      <w:r>
        <w:rPr>
          <w:rFonts w:eastAsiaTheme="minorHAnsi"/>
          <w:lang w:eastAsia="en-US"/>
        </w:rPr>
        <w:t xml:space="preserve"> (минимальной) цены договора (лота), указанной в извещении о проведении конкурса или аукциона. При этом для организатора торгов заключение предусмотренных настоящей частью договоров в этих случаях является обязательным;</w:t>
      </w:r>
    </w:p>
    <w:p w:rsidR="004A293B" w:rsidRDefault="004A293B" w:rsidP="004A293B">
      <w:pPr>
        <w:suppressAutoHyphens w:val="0"/>
        <w:autoSpaceDE w:val="0"/>
        <w:autoSpaceDN w:val="0"/>
        <w:adjustRightInd w:val="0"/>
        <w:jc w:val="both"/>
        <w:rPr>
          <w:rFonts w:eastAsiaTheme="minorHAnsi"/>
          <w:lang w:eastAsia="en-US"/>
        </w:rPr>
      </w:pPr>
      <w:r>
        <w:rPr>
          <w:rFonts w:eastAsiaTheme="minorHAnsi"/>
          <w:lang w:eastAsia="en-US"/>
        </w:rPr>
        <w:t xml:space="preserve">(п. 15 </w:t>
      </w:r>
      <w:proofErr w:type="gramStart"/>
      <w:r>
        <w:rPr>
          <w:rFonts w:eastAsiaTheme="minorHAnsi"/>
          <w:lang w:eastAsia="en-US"/>
        </w:rPr>
        <w:t>введен</w:t>
      </w:r>
      <w:proofErr w:type="gramEnd"/>
      <w:r>
        <w:rPr>
          <w:rFonts w:eastAsiaTheme="minorHAnsi"/>
          <w:lang w:eastAsia="en-US"/>
        </w:rPr>
        <w:t xml:space="preserve"> Федеральным </w:t>
      </w:r>
      <w:hyperlink r:id="rId28" w:history="1">
        <w:r>
          <w:rPr>
            <w:rFonts w:eastAsiaTheme="minorHAnsi"/>
            <w:color w:val="0000FF"/>
            <w:lang w:eastAsia="en-US"/>
          </w:rPr>
          <w:t>законом</w:t>
        </w:r>
      </w:hyperlink>
      <w:r>
        <w:rPr>
          <w:rFonts w:eastAsiaTheme="minorHAnsi"/>
          <w:lang w:eastAsia="en-US"/>
        </w:rPr>
        <w:t xml:space="preserve"> от 06.12.2011 N 401-ФЗ)</w:t>
      </w:r>
    </w:p>
    <w:p w:rsidR="004A293B" w:rsidRDefault="004A293B" w:rsidP="004A293B">
      <w:pPr>
        <w:suppressAutoHyphens w:val="0"/>
        <w:autoSpaceDE w:val="0"/>
        <w:autoSpaceDN w:val="0"/>
        <w:adjustRightInd w:val="0"/>
        <w:spacing w:before="240"/>
        <w:ind w:firstLine="540"/>
        <w:jc w:val="both"/>
        <w:rPr>
          <w:rFonts w:eastAsiaTheme="minorHAnsi"/>
          <w:lang w:eastAsia="en-US"/>
        </w:rPr>
      </w:pPr>
      <w:proofErr w:type="gramStart"/>
      <w:r>
        <w:rPr>
          <w:rFonts w:eastAsiaTheme="minorHAnsi"/>
          <w:lang w:eastAsia="en-US"/>
        </w:rPr>
        <w:t xml:space="preserve">16) передаваемое в субаренду или в безвозмездное пользование лицом, которому права владения и (или) пользования в отношении государственного или муниципального имущества предоставлены по результатам проведения торгов или в случае, если такие торги признаны несостоявшимися, либо в случае, если указанные права предоставлены на основании государственного или муниципального контракта или на основании </w:t>
      </w:r>
      <w:hyperlink w:anchor="Par5" w:history="1">
        <w:r>
          <w:rPr>
            <w:rFonts w:eastAsiaTheme="minorHAnsi"/>
            <w:color w:val="0000FF"/>
            <w:lang w:eastAsia="en-US"/>
          </w:rPr>
          <w:t>пункта 1</w:t>
        </w:r>
      </w:hyperlink>
      <w:r>
        <w:rPr>
          <w:rFonts w:eastAsiaTheme="minorHAnsi"/>
          <w:lang w:eastAsia="en-US"/>
        </w:rPr>
        <w:t xml:space="preserve"> настоящей части;</w:t>
      </w:r>
      <w:proofErr w:type="gramEnd"/>
    </w:p>
    <w:p w:rsidR="004A293B" w:rsidRDefault="004A293B" w:rsidP="004A293B">
      <w:pPr>
        <w:suppressAutoHyphens w:val="0"/>
        <w:autoSpaceDE w:val="0"/>
        <w:autoSpaceDN w:val="0"/>
        <w:adjustRightInd w:val="0"/>
        <w:jc w:val="both"/>
        <w:rPr>
          <w:rFonts w:eastAsiaTheme="minorHAnsi"/>
          <w:lang w:eastAsia="en-US"/>
        </w:rPr>
      </w:pPr>
      <w:r>
        <w:rPr>
          <w:rFonts w:eastAsiaTheme="minorHAnsi"/>
          <w:lang w:eastAsia="en-US"/>
        </w:rPr>
        <w:t xml:space="preserve">(п. 16 </w:t>
      </w:r>
      <w:proofErr w:type="gramStart"/>
      <w:r>
        <w:rPr>
          <w:rFonts w:eastAsiaTheme="minorHAnsi"/>
          <w:lang w:eastAsia="en-US"/>
        </w:rPr>
        <w:t>введен</w:t>
      </w:r>
      <w:proofErr w:type="gramEnd"/>
      <w:r>
        <w:rPr>
          <w:rFonts w:eastAsiaTheme="minorHAnsi"/>
          <w:lang w:eastAsia="en-US"/>
        </w:rPr>
        <w:t xml:space="preserve"> Федеральным </w:t>
      </w:r>
      <w:hyperlink r:id="rId29" w:history="1">
        <w:r>
          <w:rPr>
            <w:rFonts w:eastAsiaTheme="minorHAnsi"/>
            <w:color w:val="0000FF"/>
            <w:lang w:eastAsia="en-US"/>
          </w:rPr>
          <w:t>законом</w:t>
        </w:r>
      </w:hyperlink>
      <w:r>
        <w:rPr>
          <w:rFonts w:eastAsiaTheme="minorHAnsi"/>
          <w:lang w:eastAsia="en-US"/>
        </w:rPr>
        <w:t xml:space="preserve"> от 06.12.2011 N 401-ФЗ)</w:t>
      </w:r>
    </w:p>
    <w:p w:rsidR="004A293B" w:rsidRDefault="004A293B" w:rsidP="004A293B">
      <w:pPr>
        <w:suppressAutoHyphens w:val="0"/>
        <w:autoSpaceDE w:val="0"/>
        <w:autoSpaceDN w:val="0"/>
        <w:adjustRightInd w:val="0"/>
        <w:spacing w:before="240"/>
        <w:ind w:firstLine="540"/>
        <w:jc w:val="both"/>
        <w:rPr>
          <w:rFonts w:eastAsiaTheme="minorHAnsi"/>
          <w:lang w:eastAsia="en-US"/>
        </w:rPr>
      </w:pPr>
      <w:r>
        <w:rPr>
          <w:rFonts w:eastAsiaTheme="minorHAnsi"/>
          <w:lang w:eastAsia="en-US"/>
        </w:rPr>
        <w:t xml:space="preserve">17) публично-правовой </w:t>
      </w:r>
      <w:hyperlink r:id="rId30" w:history="1">
        <w:r>
          <w:rPr>
            <w:rFonts w:eastAsiaTheme="minorHAnsi"/>
            <w:color w:val="0000FF"/>
            <w:lang w:eastAsia="en-US"/>
          </w:rPr>
          <w:t>компании</w:t>
        </w:r>
      </w:hyperlink>
      <w:r>
        <w:rPr>
          <w:rFonts w:eastAsiaTheme="minorHAnsi"/>
          <w:lang w:eastAsia="en-US"/>
        </w:rPr>
        <w:t xml:space="preserve"> "Единый заказчик в сфере строительства" в случае, если такое имущество передается в целях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w:t>
      </w:r>
    </w:p>
    <w:p w:rsidR="004A293B" w:rsidRDefault="004A293B" w:rsidP="004A293B">
      <w:pPr>
        <w:suppressAutoHyphens w:val="0"/>
        <w:autoSpaceDE w:val="0"/>
        <w:autoSpaceDN w:val="0"/>
        <w:adjustRightInd w:val="0"/>
        <w:jc w:val="both"/>
        <w:rPr>
          <w:rFonts w:eastAsiaTheme="minorHAnsi"/>
          <w:lang w:eastAsia="en-US"/>
        </w:rPr>
      </w:pPr>
      <w:r>
        <w:rPr>
          <w:rFonts w:eastAsiaTheme="minorHAnsi"/>
          <w:lang w:eastAsia="en-US"/>
        </w:rPr>
        <w:t xml:space="preserve">(п. 17 </w:t>
      </w:r>
      <w:proofErr w:type="gramStart"/>
      <w:r>
        <w:rPr>
          <w:rFonts w:eastAsiaTheme="minorHAnsi"/>
          <w:lang w:eastAsia="en-US"/>
        </w:rPr>
        <w:t>введен</w:t>
      </w:r>
      <w:proofErr w:type="gramEnd"/>
      <w:r>
        <w:rPr>
          <w:rFonts w:eastAsiaTheme="minorHAnsi"/>
          <w:lang w:eastAsia="en-US"/>
        </w:rPr>
        <w:t xml:space="preserve"> Федеральным </w:t>
      </w:r>
      <w:hyperlink r:id="rId31" w:history="1">
        <w:r>
          <w:rPr>
            <w:rFonts w:eastAsiaTheme="minorHAnsi"/>
            <w:color w:val="0000FF"/>
            <w:lang w:eastAsia="en-US"/>
          </w:rPr>
          <w:t>законом</w:t>
        </w:r>
      </w:hyperlink>
      <w:r>
        <w:rPr>
          <w:rFonts w:eastAsiaTheme="minorHAnsi"/>
          <w:lang w:eastAsia="en-US"/>
        </w:rPr>
        <w:t xml:space="preserve"> от 22.12.2020 N 435-ФЗ)</w:t>
      </w:r>
    </w:p>
    <w:p w:rsidR="004A293B" w:rsidRDefault="004A293B" w:rsidP="004A293B">
      <w:pPr>
        <w:suppressAutoHyphens w:val="0"/>
        <w:autoSpaceDE w:val="0"/>
        <w:autoSpaceDN w:val="0"/>
        <w:adjustRightInd w:val="0"/>
        <w:spacing w:before="240"/>
        <w:ind w:firstLine="540"/>
        <w:jc w:val="both"/>
        <w:rPr>
          <w:rFonts w:eastAsiaTheme="minorHAnsi"/>
          <w:lang w:eastAsia="en-US"/>
        </w:rPr>
      </w:pPr>
      <w:bookmarkStart w:id="5" w:name="Par33"/>
      <w:bookmarkEnd w:id="5"/>
      <w:r>
        <w:rPr>
          <w:rFonts w:eastAsiaTheme="minorHAnsi"/>
          <w:lang w:eastAsia="en-US"/>
        </w:rPr>
        <w:t xml:space="preserve">2. Указанный в </w:t>
      </w:r>
      <w:hyperlink w:anchor="Par4" w:history="1">
        <w:r>
          <w:rPr>
            <w:rFonts w:eastAsiaTheme="minorHAnsi"/>
            <w:color w:val="0000FF"/>
            <w:lang w:eastAsia="en-US"/>
          </w:rPr>
          <w:t>части 1</w:t>
        </w:r>
      </w:hyperlink>
      <w:r>
        <w:rPr>
          <w:rFonts w:eastAsiaTheme="minorHAnsi"/>
          <w:lang w:eastAsia="en-US"/>
        </w:rPr>
        <w:t xml:space="preserve"> настоящей статьи порядок заключения договоров не распространяется на имущество, распоряжение которым осуществляется в соответствии с Земельным </w:t>
      </w:r>
      <w:hyperlink r:id="rId32" w:history="1">
        <w:r>
          <w:rPr>
            <w:rFonts w:eastAsiaTheme="minorHAnsi"/>
            <w:color w:val="0000FF"/>
            <w:lang w:eastAsia="en-US"/>
          </w:rPr>
          <w:t>кодексом</w:t>
        </w:r>
      </w:hyperlink>
      <w:r>
        <w:rPr>
          <w:rFonts w:eastAsiaTheme="minorHAnsi"/>
          <w:lang w:eastAsia="en-US"/>
        </w:rPr>
        <w:t xml:space="preserve"> Российской Федерации, Водным </w:t>
      </w:r>
      <w:hyperlink r:id="rId33" w:history="1">
        <w:r>
          <w:rPr>
            <w:rFonts w:eastAsiaTheme="minorHAnsi"/>
            <w:color w:val="0000FF"/>
            <w:lang w:eastAsia="en-US"/>
          </w:rPr>
          <w:t>кодексом</w:t>
        </w:r>
      </w:hyperlink>
      <w:r>
        <w:rPr>
          <w:rFonts w:eastAsiaTheme="minorHAnsi"/>
          <w:lang w:eastAsia="en-US"/>
        </w:rPr>
        <w:t xml:space="preserve"> Российской Федерации, Лесным </w:t>
      </w:r>
      <w:hyperlink r:id="rId34" w:history="1">
        <w:r>
          <w:rPr>
            <w:rFonts w:eastAsiaTheme="minorHAnsi"/>
            <w:color w:val="0000FF"/>
            <w:lang w:eastAsia="en-US"/>
          </w:rPr>
          <w:t>кодексом</w:t>
        </w:r>
      </w:hyperlink>
      <w:r>
        <w:rPr>
          <w:rFonts w:eastAsiaTheme="minorHAnsi"/>
          <w:lang w:eastAsia="en-US"/>
        </w:rPr>
        <w:t xml:space="preserve"> Российской Федерации, </w:t>
      </w:r>
      <w:hyperlink r:id="rId35" w:history="1">
        <w:r>
          <w:rPr>
            <w:rFonts w:eastAsiaTheme="minorHAnsi"/>
            <w:color w:val="0000FF"/>
            <w:lang w:eastAsia="en-US"/>
          </w:rPr>
          <w:t>законодательством</w:t>
        </w:r>
      </w:hyperlink>
      <w:r>
        <w:rPr>
          <w:rFonts w:eastAsiaTheme="minorHAnsi"/>
          <w:lang w:eastAsia="en-US"/>
        </w:rPr>
        <w:t xml:space="preserve"> Российской Федерации о недрах, </w:t>
      </w:r>
      <w:hyperlink r:id="rId36" w:history="1">
        <w:r>
          <w:rPr>
            <w:rFonts w:eastAsiaTheme="minorHAnsi"/>
            <w:color w:val="0000FF"/>
            <w:lang w:eastAsia="en-US"/>
          </w:rPr>
          <w:t>законодательством</w:t>
        </w:r>
      </w:hyperlink>
      <w:r>
        <w:rPr>
          <w:rFonts w:eastAsiaTheme="minorHAnsi"/>
          <w:lang w:eastAsia="en-US"/>
        </w:rPr>
        <w:t xml:space="preserve"> Российской Федерации о концессионных соглашениях, законодательством Российской Федерации о государственно-частном партнерстве, </w:t>
      </w:r>
      <w:proofErr w:type="spellStart"/>
      <w:r>
        <w:rPr>
          <w:rFonts w:eastAsiaTheme="minorHAnsi"/>
          <w:lang w:eastAsia="en-US"/>
        </w:rPr>
        <w:t>муниципально</w:t>
      </w:r>
      <w:proofErr w:type="spellEnd"/>
      <w:r>
        <w:rPr>
          <w:rFonts w:eastAsiaTheme="minorHAnsi"/>
          <w:lang w:eastAsia="en-US"/>
        </w:rPr>
        <w:t>-частном партнерстве.</w:t>
      </w:r>
    </w:p>
    <w:p w:rsidR="004A293B" w:rsidRDefault="004A293B" w:rsidP="004A293B">
      <w:pPr>
        <w:suppressAutoHyphens w:val="0"/>
        <w:autoSpaceDE w:val="0"/>
        <w:autoSpaceDN w:val="0"/>
        <w:adjustRightInd w:val="0"/>
        <w:jc w:val="both"/>
        <w:rPr>
          <w:rFonts w:eastAsiaTheme="minorHAnsi"/>
          <w:lang w:eastAsia="en-US"/>
        </w:rPr>
      </w:pPr>
      <w:r>
        <w:rPr>
          <w:rFonts w:eastAsiaTheme="minorHAnsi"/>
          <w:lang w:eastAsia="en-US"/>
        </w:rPr>
        <w:t xml:space="preserve">(в ред. Федерального </w:t>
      </w:r>
      <w:hyperlink r:id="rId37" w:history="1">
        <w:r>
          <w:rPr>
            <w:rFonts w:eastAsiaTheme="minorHAnsi"/>
            <w:color w:val="0000FF"/>
            <w:lang w:eastAsia="en-US"/>
          </w:rPr>
          <w:t>закона</w:t>
        </w:r>
      </w:hyperlink>
      <w:r>
        <w:rPr>
          <w:rFonts w:eastAsiaTheme="minorHAnsi"/>
          <w:lang w:eastAsia="en-US"/>
        </w:rPr>
        <w:t xml:space="preserve"> от 13.07.2015 N 224-ФЗ)</w:t>
      </w:r>
    </w:p>
    <w:p w:rsidR="004A293B" w:rsidRDefault="004A293B" w:rsidP="004A293B">
      <w:pPr>
        <w:suppressAutoHyphens w:val="0"/>
        <w:autoSpaceDE w:val="0"/>
        <w:autoSpaceDN w:val="0"/>
        <w:adjustRightInd w:val="0"/>
        <w:spacing w:before="240"/>
        <w:ind w:firstLine="540"/>
        <w:jc w:val="both"/>
        <w:rPr>
          <w:rFonts w:eastAsiaTheme="minorHAnsi"/>
          <w:lang w:eastAsia="en-US"/>
        </w:rPr>
      </w:pPr>
      <w:bookmarkStart w:id="6" w:name="Par35"/>
      <w:bookmarkEnd w:id="6"/>
      <w:r>
        <w:rPr>
          <w:rFonts w:eastAsiaTheme="minorHAnsi"/>
          <w:lang w:eastAsia="en-US"/>
        </w:rPr>
        <w:t xml:space="preserve">3. В порядке, предусмотренном </w:t>
      </w:r>
      <w:hyperlink w:anchor="Par4" w:history="1">
        <w:r>
          <w:rPr>
            <w:rFonts w:eastAsiaTheme="minorHAnsi"/>
            <w:color w:val="0000FF"/>
            <w:lang w:eastAsia="en-US"/>
          </w:rPr>
          <w:t>частью 1</w:t>
        </w:r>
      </w:hyperlink>
      <w:r>
        <w:rPr>
          <w:rFonts w:eastAsiaTheme="minorHAnsi"/>
          <w:lang w:eastAsia="en-US"/>
        </w:rPr>
        <w:t xml:space="preserve"> настоящей статьи, осуществляется заключение договоров аренды, договоров безвозмездного пользования, иных договоров, предусматривающих переход прав владения и (или) пользования в отношении:</w:t>
      </w:r>
    </w:p>
    <w:p w:rsidR="004A293B" w:rsidRDefault="004A293B" w:rsidP="004A293B">
      <w:pPr>
        <w:suppressAutoHyphens w:val="0"/>
        <w:autoSpaceDE w:val="0"/>
        <w:autoSpaceDN w:val="0"/>
        <w:adjustRightInd w:val="0"/>
        <w:spacing w:before="240"/>
        <w:ind w:firstLine="540"/>
        <w:jc w:val="both"/>
        <w:rPr>
          <w:rFonts w:eastAsiaTheme="minorHAnsi"/>
          <w:lang w:eastAsia="en-US"/>
        </w:rPr>
      </w:pPr>
      <w:r>
        <w:rPr>
          <w:rFonts w:eastAsiaTheme="minorHAnsi"/>
          <w:lang w:eastAsia="en-US"/>
        </w:rPr>
        <w:t>1) государственного или муниципального недвижимого имущества, которое принадлежит на праве хозяйственного ведения либо оперативного управления государственным или муниципальным унитарным предприятиям;</w:t>
      </w:r>
    </w:p>
    <w:p w:rsidR="004A293B" w:rsidRDefault="004A293B" w:rsidP="004A293B">
      <w:pPr>
        <w:suppressAutoHyphens w:val="0"/>
        <w:autoSpaceDE w:val="0"/>
        <w:autoSpaceDN w:val="0"/>
        <w:adjustRightInd w:val="0"/>
        <w:spacing w:before="240"/>
        <w:ind w:firstLine="540"/>
        <w:jc w:val="both"/>
        <w:rPr>
          <w:rFonts w:eastAsiaTheme="minorHAnsi"/>
          <w:lang w:eastAsia="en-US"/>
        </w:rPr>
      </w:pPr>
      <w:r>
        <w:rPr>
          <w:rFonts w:eastAsiaTheme="minorHAnsi"/>
          <w:lang w:eastAsia="en-US"/>
        </w:rPr>
        <w:t>2) государственного или муниципального недвижимого имущества, закрепленного на праве оперативного управления за государственными или муниципальными автономными учреждениями;</w:t>
      </w:r>
    </w:p>
    <w:p w:rsidR="004A293B" w:rsidRDefault="004A293B" w:rsidP="004A293B">
      <w:pPr>
        <w:suppressAutoHyphens w:val="0"/>
        <w:autoSpaceDE w:val="0"/>
        <w:autoSpaceDN w:val="0"/>
        <w:adjustRightInd w:val="0"/>
        <w:spacing w:before="240"/>
        <w:ind w:firstLine="540"/>
        <w:jc w:val="both"/>
        <w:rPr>
          <w:rFonts w:eastAsiaTheme="minorHAnsi"/>
          <w:lang w:eastAsia="en-US"/>
        </w:rPr>
      </w:pPr>
      <w:r>
        <w:rPr>
          <w:rFonts w:eastAsiaTheme="minorHAnsi"/>
          <w:lang w:eastAsia="en-US"/>
        </w:rPr>
        <w:t>3) государственного или муниципального имущества, которое принадлежит на праве оперативного управления государственным или муниципальным бюджетным и казенным учреждениям, государственным органам, органам местного самоуправления.</w:t>
      </w:r>
    </w:p>
    <w:p w:rsidR="004A293B" w:rsidRDefault="004A293B" w:rsidP="004A293B">
      <w:pPr>
        <w:suppressAutoHyphens w:val="0"/>
        <w:autoSpaceDE w:val="0"/>
        <w:autoSpaceDN w:val="0"/>
        <w:adjustRightInd w:val="0"/>
        <w:jc w:val="both"/>
        <w:rPr>
          <w:rFonts w:eastAsiaTheme="minorHAnsi"/>
          <w:lang w:eastAsia="en-US"/>
        </w:rPr>
      </w:pPr>
      <w:r>
        <w:rPr>
          <w:rFonts w:eastAsiaTheme="minorHAnsi"/>
          <w:lang w:eastAsia="en-US"/>
        </w:rPr>
        <w:t xml:space="preserve">(в ред. Федеральных законов от 08.05.2010 </w:t>
      </w:r>
      <w:hyperlink r:id="rId38" w:history="1">
        <w:r>
          <w:rPr>
            <w:rFonts w:eastAsiaTheme="minorHAnsi"/>
            <w:color w:val="0000FF"/>
            <w:lang w:eastAsia="en-US"/>
          </w:rPr>
          <w:t>N 83-ФЗ</w:t>
        </w:r>
      </w:hyperlink>
      <w:r>
        <w:rPr>
          <w:rFonts w:eastAsiaTheme="minorHAnsi"/>
          <w:lang w:eastAsia="en-US"/>
        </w:rPr>
        <w:t xml:space="preserve">, от 06.12.2011 </w:t>
      </w:r>
      <w:hyperlink r:id="rId39" w:history="1">
        <w:r>
          <w:rPr>
            <w:rFonts w:eastAsiaTheme="minorHAnsi"/>
            <w:color w:val="0000FF"/>
            <w:lang w:eastAsia="en-US"/>
          </w:rPr>
          <w:t>N 401-ФЗ</w:t>
        </w:r>
      </w:hyperlink>
      <w:r>
        <w:rPr>
          <w:rFonts w:eastAsiaTheme="minorHAnsi"/>
          <w:lang w:eastAsia="en-US"/>
        </w:rPr>
        <w:t>)</w:t>
      </w:r>
    </w:p>
    <w:p w:rsidR="004A293B" w:rsidRDefault="004A293B" w:rsidP="004A293B">
      <w:pPr>
        <w:suppressAutoHyphens w:val="0"/>
        <w:autoSpaceDE w:val="0"/>
        <w:autoSpaceDN w:val="0"/>
        <w:adjustRightInd w:val="0"/>
        <w:spacing w:before="240"/>
        <w:ind w:firstLine="540"/>
        <w:jc w:val="both"/>
        <w:rPr>
          <w:rFonts w:eastAsiaTheme="minorHAnsi"/>
          <w:lang w:eastAsia="en-US"/>
        </w:rPr>
      </w:pPr>
      <w:bookmarkStart w:id="7" w:name="Par40"/>
      <w:bookmarkEnd w:id="7"/>
      <w:r>
        <w:rPr>
          <w:rFonts w:eastAsiaTheme="minorHAnsi"/>
          <w:lang w:eastAsia="en-US"/>
        </w:rPr>
        <w:lastRenderedPageBreak/>
        <w:t xml:space="preserve">3.1. Заключение договоров аренды в отношении государственного или муниципального имущества государственных или муниципальных образовательных организаций, являющихся бюджетными учреждениями, автономными учреждениями, бюджетных и автономных научных учреждений осуществляется без проведения конкурсов или аукционов в </w:t>
      </w:r>
      <w:hyperlink r:id="rId40" w:history="1">
        <w:r>
          <w:rPr>
            <w:rFonts w:eastAsiaTheme="minorHAnsi"/>
            <w:color w:val="0000FF"/>
            <w:lang w:eastAsia="en-US"/>
          </w:rPr>
          <w:t>порядке</w:t>
        </w:r>
      </w:hyperlink>
      <w:r>
        <w:rPr>
          <w:rFonts w:eastAsiaTheme="minorHAnsi"/>
          <w:lang w:eastAsia="en-US"/>
        </w:rPr>
        <w:t xml:space="preserve"> и на условиях, которые определяются Правительством Российской Федерации, при одновременном соблюдении следующих требований:</w:t>
      </w:r>
    </w:p>
    <w:p w:rsidR="004A293B" w:rsidRDefault="004A293B" w:rsidP="004A293B">
      <w:pPr>
        <w:suppressAutoHyphens w:val="0"/>
        <w:autoSpaceDE w:val="0"/>
        <w:autoSpaceDN w:val="0"/>
        <w:adjustRightInd w:val="0"/>
        <w:jc w:val="both"/>
        <w:rPr>
          <w:rFonts w:eastAsiaTheme="minorHAnsi"/>
          <w:lang w:eastAsia="en-US"/>
        </w:rPr>
      </w:pPr>
      <w:r>
        <w:rPr>
          <w:rFonts w:eastAsiaTheme="minorHAnsi"/>
          <w:lang w:eastAsia="en-US"/>
        </w:rPr>
        <w:t xml:space="preserve">(в ред. Федерального </w:t>
      </w:r>
      <w:hyperlink r:id="rId41" w:history="1">
        <w:r>
          <w:rPr>
            <w:rFonts w:eastAsiaTheme="minorHAnsi"/>
            <w:color w:val="0000FF"/>
            <w:lang w:eastAsia="en-US"/>
          </w:rPr>
          <w:t>закона</w:t>
        </w:r>
      </w:hyperlink>
      <w:r>
        <w:rPr>
          <w:rFonts w:eastAsiaTheme="minorHAnsi"/>
          <w:lang w:eastAsia="en-US"/>
        </w:rPr>
        <w:t xml:space="preserve"> от 02.07.2013 N 185-ФЗ)</w:t>
      </w:r>
    </w:p>
    <w:p w:rsidR="004A293B" w:rsidRDefault="004A293B" w:rsidP="004A293B">
      <w:pPr>
        <w:suppressAutoHyphens w:val="0"/>
        <w:autoSpaceDE w:val="0"/>
        <w:autoSpaceDN w:val="0"/>
        <w:adjustRightInd w:val="0"/>
        <w:spacing w:before="240"/>
        <w:ind w:firstLine="540"/>
        <w:jc w:val="both"/>
        <w:rPr>
          <w:rFonts w:eastAsiaTheme="minorHAnsi"/>
          <w:lang w:eastAsia="en-US"/>
        </w:rPr>
      </w:pPr>
      <w:r>
        <w:rPr>
          <w:rFonts w:eastAsiaTheme="minorHAnsi"/>
          <w:lang w:eastAsia="en-US"/>
        </w:rPr>
        <w:t xml:space="preserve">1) арендаторами являются хозяйственные общества, созданные учреждениями, указанными в </w:t>
      </w:r>
      <w:hyperlink w:anchor="Par40" w:history="1">
        <w:r>
          <w:rPr>
            <w:rFonts w:eastAsiaTheme="minorHAnsi"/>
            <w:color w:val="0000FF"/>
            <w:lang w:eastAsia="en-US"/>
          </w:rPr>
          <w:t>абзаце первом</w:t>
        </w:r>
      </w:hyperlink>
      <w:r>
        <w:rPr>
          <w:rFonts w:eastAsiaTheme="minorHAnsi"/>
          <w:lang w:eastAsia="en-US"/>
        </w:rPr>
        <w:t xml:space="preserve"> настоящей части;</w:t>
      </w:r>
    </w:p>
    <w:p w:rsidR="004A293B" w:rsidRDefault="004A293B" w:rsidP="004A293B">
      <w:pPr>
        <w:suppressAutoHyphens w:val="0"/>
        <w:autoSpaceDE w:val="0"/>
        <w:autoSpaceDN w:val="0"/>
        <w:adjustRightInd w:val="0"/>
        <w:spacing w:before="240"/>
        <w:ind w:firstLine="540"/>
        <w:jc w:val="both"/>
        <w:rPr>
          <w:rFonts w:eastAsiaTheme="minorHAnsi"/>
          <w:lang w:eastAsia="en-US"/>
        </w:rPr>
      </w:pPr>
      <w:r>
        <w:rPr>
          <w:rFonts w:eastAsiaTheme="minorHAnsi"/>
          <w:lang w:eastAsia="en-US"/>
        </w:rPr>
        <w:t xml:space="preserve">2) деятельность арендаторов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право </w:t>
      </w:r>
      <w:proofErr w:type="gramStart"/>
      <w:r>
        <w:rPr>
          <w:rFonts w:eastAsiaTheme="minorHAnsi"/>
          <w:lang w:eastAsia="en-US"/>
        </w:rPr>
        <w:t>использования</w:t>
      </w:r>
      <w:proofErr w:type="gramEnd"/>
      <w:r>
        <w:rPr>
          <w:rFonts w:eastAsiaTheme="minorHAnsi"/>
          <w:lang w:eastAsia="en-US"/>
        </w:rPr>
        <w:t xml:space="preserve"> которых внесено в качестве вклада в их уставные капиталы;</w:t>
      </w:r>
    </w:p>
    <w:p w:rsidR="004A293B" w:rsidRDefault="004A293B" w:rsidP="004A293B">
      <w:pPr>
        <w:suppressAutoHyphens w:val="0"/>
        <w:autoSpaceDE w:val="0"/>
        <w:autoSpaceDN w:val="0"/>
        <w:adjustRightInd w:val="0"/>
        <w:spacing w:before="240"/>
        <w:ind w:firstLine="540"/>
        <w:jc w:val="both"/>
        <w:rPr>
          <w:rFonts w:eastAsiaTheme="minorHAnsi"/>
          <w:lang w:eastAsia="en-US"/>
        </w:rPr>
      </w:pPr>
      <w:r>
        <w:rPr>
          <w:rFonts w:eastAsiaTheme="minorHAnsi"/>
          <w:lang w:eastAsia="en-US"/>
        </w:rPr>
        <w:t xml:space="preserve">3) договорами аренды устанавливается запрет на сдачу в субаренду этого имущества, предоставленного хозяйственным обществам </w:t>
      </w:r>
      <w:proofErr w:type="gramStart"/>
      <w:r>
        <w:rPr>
          <w:rFonts w:eastAsiaTheme="minorHAnsi"/>
          <w:lang w:eastAsia="en-US"/>
        </w:rPr>
        <w:t>по</w:t>
      </w:r>
      <w:proofErr w:type="gramEnd"/>
      <w:r>
        <w:rPr>
          <w:rFonts w:eastAsiaTheme="minorHAnsi"/>
          <w:lang w:eastAsia="en-US"/>
        </w:rPr>
        <w:t xml:space="preserve"> </w:t>
      </w:r>
      <w:proofErr w:type="gramStart"/>
      <w:r>
        <w:rPr>
          <w:rFonts w:eastAsiaTheme="minorHAnsi"/>
          <w:lang w:eastAsia="en-US"/>
        </w:rPr>
        <w:t>таким</w:t>
      </w:r>
      <w:proofErr w:type="gramEnd"/>
      <w:r>
        <w:rPr>
          <w:rFonts w:eastAsiaTheme="minorHAnsi"/>
          <w:lang w:eastAsia="en-US"/>
        </w:rPr>
        <w:t xml:space="preserve"> договорам аренды, передачу хозяйственными обществами своих прав и обязанностей по таким договорам аренды другим лицам, предоставление этого имущества в безвозмездное пользование, залог таких арендных прав.</w:t>
      </w:r>
    </w:p>
    <w:p w:rsidR="004A293B" w:rsidRDefault="004A293B" w:rsidP="004A293B">
      <w:pPr>
        <w:suppressAutoHyphens w:val="0"/>
        <w:autoSpaceDE w:val="0"/>
        <w:autoSpaceDN w:val="0"/>
        <w:adjustRightInd w:val="0"/>
        <w:jc w:val="both"/>
        <w:rPr>
          <w:rFonts w:eastAsiaTheme="minorHAnsi"/>
          <w:lang w:eastAsia="en-US"/>
        </w:rPr>
      </w:pPr>
      <w:r>
        <w:rPr>
          <w:rFonts w:eastAsiaTheme="minorHAnsi"/>
          <w:lang w:eastAsia="en-US"/>
        </w:rPr>
        <w:t xml:space="preserve">(часть 3.1 введена Федеральным </w:t>
      </w:r>
      <w:hyperlink r:id="rId42" w:history="1">
        <w:r>
          <w:rPr>
            <w:rFonts w:eastAsiaTheme="minorHAnsi"/>
            <w:color w:val="0000FF"/>
            <w:lang w:eastAsia="en-US"/>
          </w:rPr>
          <w:t>законом</w:t>
        </w:r>
      </w:hyperlink>
      <w:r>
        <w:rPr>
          <w:rFonts w:eastAsiaTheme="minorHAnsi"/>
          <w:lang w:eastAsia="en-US"/>
        </w:rPr>
        <w:t xml:space="preserve"> от 01.03.2011 N 22-ФЗ)</w:t>
      </w:r>
    </w:p>
    <w:p w:rsidR="004A293B" w:rsidRDefault="004A293B" w:rsidP="004A293B">
      <w:pPr>
        <w:suppressAutoHyphens w:val="0"/>
        <w:autoSpaceDE w:val="0"/>
        <w:autoSpaceDN w:val="0"/>
        <w:adjustRightInd w:val="0"/>
        <w:spacing w:before="240"/>
        <w:ind w:firstLine="540"/>
        <w:jc w:val="both"/>
        <w:rPr>
          <w:rFonts w:eastAsiaTheme="minorHAnsi"/>
          <w:lang w:eastAsia="en-US"/>
        </w:rPr>
      </w:pPr>
      <w:bookmarkStart w:id="8" w:name="Par46"/>
      <w:bookmarkEnd w:id="8"/>
      <w:r>
        <w:rPr>
          <w:rFonts w:eastAsiaTheme="minorHAnsi"/>
          <w:lang w:eastAsia="en-US"/>
        </w:rPr>
        <w:t xml:space="preserve">3.2. Заключение договоров аренды, договоров безвозмездного пользования в отношении государственного или муниципального имущества государственных или муниципальных организаций, осуществляющих образовательную деятельность, осуществляется без проведения конкурсов или аукционов в случае заключения этих договоров </w:t>
      </w:r>
      <w:proofErr w:type="gramStart"/>
      <w:r>
        <w:rPr>
          <w:rFonts w:eastAsiaTheme="minorHAnsi"/>
          <w:lang w:eastAsia="en-US"/>
        </w:rPr>
        <w:t>с</w:t>
      </w:r>
      <w:proofErr w:type="gramEnd"/>
      <w:r>
        <w:rPr>
          <w:rFonts w:eastAsiaTheme="minorHAnsi"/>
          <w:lang w:eastAsia="en-US"/>
        </w:rPr>
        <w:t>:</w:t>
      </w:r>
    </w:p>
    <w:p w:rsidR="004A293B" w:rsidRDefault="004A293B" w:rsidP="004A293B">
      <w:pPr>
        <w:suppressAutoHyphens w:val="0"/>
        <w:autoSpaceDE w:val="0"/>
        <w:autoSpaceDN w:val="0"/>
        <w:adjustRightInd w:val="0"/>
        <w:spacing w:before="240"/>
        <w:ind w:firstLine="540"/>
        <w:jc w:val="both"/>
        <w:rPr>
          <w:rFonts w:eastAsiaTheme="minorHAnsi"/>
          <w:lang w:eastAsia="en-US"/>
        </w:rPr>
      </w:pPr>
      <w:r>
        <w:rPr>
          <w:rFonts w:eastAsiaTheme="minorHAnsi"/>
          <w:lang w:eastAsia="en-US"/>
        </w:rPr>
        <w:t>1) медицинскими организациями для охраны здоровья обучающихся и работников организаций, осуществляющих образовательную деятельность;</w:t>
      </w:r>
    </w:p>
    <w:p w:rsidR="004A293B" w:rsidRDefault="004A293B" w:rsidP="004A293B">
      <w:pPr>
        <w:suppressAutoHyphens w:val="0"/>
        <w:autoSpaceDE w:val="0"/>
        <w:autoSpaceDN w:val="0"/>
        <w:adjustRightInd w:val="0"/>
        <w:spacing w:before="240"/>
        <w:ind w:firstLine="540"/>
        <w:jc w:val="both"/>
        <w:rPr>
          <w:rFonts w:eastAsiaTheme="minorHAnsi"/>
          <w:lang w:eastAsia="en-US"/>
        </w:rPr>
      </w:pPr>
      <w:r>
        <w:rPr>
          <w:rFonts w:eastAsiaTheme="minorHAnsi"/>
          <w:lang w:eastAsia="en-US"/>
        </w:rPr>
        <w:t>2) организациями общественного питания для создания необходимых условий для организации питания обучающихся и работников организаций, осуществляющих образовательную деятельность;</w:t>
      </w:r>
    </w:p>
    <w:p w:rsidR="004A293B" w:rsidRDefault="004A293B" w:rsidP="004A293B">
      <w:pPr>
        <w:suppressAutoHyphens w:val="0"/>
        <w:autoSpaceDE w:val="0"/>
        <w:autoSpaceDN w:val="0"/>
        <w:adjustRightInd w:val="0"/>
        <w:spacing w:before="240"/>
        <w:ind w:firstLine="540"/>
        <w:jc w:val="both"/>
        <w:rPr>
          <w:rFonts w:eastAsiaTheme="minorHAnsi"/>
          <w:lang w:eastAsia="en-US"/>
        </w:rPr>
      </w:pPr>
      <w:r>
        <w:rPr>
          <w:rFonts w:eastAsiaTheme="minorHAnsi"/>
          <w:lang w:eastAsia="en-US"/>
        </w:rPr>
        <w:t>3) физкультурно-спортивными организациями для создания условий для занятия обучающимися физической культурой и спортом;</w:t>
      </w:r>
    </w:p>
    <w:p w:rsidR="004A293B" w:rsidRDefault="004A293B" w:rsidP="004A293B">
      <w:pPr>
        <w:suppressAutoHyphens w:val="0"/>
        <w:autoSpaceDE w:val="0"/>
        <w:autoSpaceDN w:val="0"/>
        <w:adjustRightInd w:val="0"/>
        <w:spacing w:before="240"/>
        <w:ind w:firstLine="540"/>
        <w:jc w:val="both"/>
        <w:rPr>
          <w:rFonts w:eastAsiaTheme="minorHAnsi"/>
          <w:lang w:eastAsia="en-US"/>
        </w:rPr>
      </w:pPr>
      <w:r>
        <w:rPr>
          <w:rFonts w:eastAsiaTheme="minorHAnsi"/>
          <w:lang w:eastAsia="en-US"/>
        </w:rPr>
        <w:t>4) организациями в целях использования такого имущества для проведения научных исследований и разработок или практической подготовки обучающихся.</w:t>
      </w:r>
    </w:p>
    <w:p w:rsidR="004A293B" w:rsidRDefault="004A293B" w:rsidP="004A293B">
      <w:pPr>
        <w:suppressAutoHyphens w:val="0"/>
        <w:autoSpaceDE w:val="0"/>
        <w:autoSpaceDN w:val="0"/>
        <w:adjustRightInd w:val="0"/>
        <w:jc w:val="both"/>
        <w:rPr>
          <w:rFonts w:eastAsiaTheme="minorHAnsi"/>
          <w:lang w:eastAsia="en-US"/>
        </w:rPr>
      </w:pPr>
      <w:r>
        <w:rPr>
          <w:rFonts w:eastAsiaTheme="minorHAnsi"/>
          <w:lang w:eastAsia="en-US"/>
        </w:rPr>
        <w:t xml:space="preserve">(п. 4 </w:t>
      </w:r>
      <w:proofErr w:type="gramStart"/>
      <w:r>
        <w:rPr>
          <w:rFonts w:eastAsiaTheme="minorHAnsi"/>
          <w:lang w:eastAsia="en-US"/>
        </w:rPr>
        <w:t>введен</w:t>
      </w:r>
      <w:proofErr w:type="gramEnd"/>
      <w:r>
        <w:rPr>
          <w:rFonts w:eastAsiaTheme="minorHAnsi"/>
          <w:lang w:eastAsia="en-US"/>
        </w:rPr>
        <w:t xml:space="preserve"> Федеральным </w:t>
      </w:r>
      <w:hyperlink r:id="rId43" w:history="1">
        <w:r>
          <w:rPr>
            <w:rFonts w:eastAsiaTheme="minorHAnsi"/>
            <w:color w:val="0000FF"/>
            <w:lang w:eastAsia="en-US"/>
          </w:rPr>
          <w:t>законом</w:t>
        </w:r>
      </w:hyperlink>
      <w:r>
        <w:rPr>
          <w:rFonts w:eastAsiaTheme="minorHAnsi"/>
          <w:lang w:eastAsia="en-US"/>
        </w:rPr>
        <w:t xml:space="preserve"> от 02.12.2019 N 403-ФЗ)</w:t>
      </w:r>
    </w:p>
    <w:p w:rsidR="004A293B" w:rsidRDefault="004A293B" w:rsidP="004A293B">
      <w:pPr>
        <w:suppressAutoHyphens w:val="0"/>
        <w:autoSpaceDE w:val="0"/>
        <w:autoSpaceDN w:val="0"/>
        <w:adjustRightInd w:val="0"/>
        <w:jc w:val="both"/>
        <w:rPr>
          <w:rFonts w:eastAsiaTheme="minorHAnsi"/>
          <w:lang w:eastAsia="en-US"/>
        </w:rPr>
      </w:pPr>
      <w:r>
        <w:rPr>
          <w:rFonts w:eastAsiaTheme="minorHAnsi"/>
          <w:lang w:eastAsia="en-US"/>
        </w:rPr>
        <w:t xml:space="preserve">(часть 3.2 введена Федеральным </w:t>
      </w:r>
      <w:hyperlink r:id="rId44" w:history="1">
        <w:r>
          <w:rPr>
            <w:rFonts w:eastAsiaTheme="minorHAnsi"/>
            <w:color w:val="0000FF"/>
            <w:lang w:eastAsia="en-US"/>
          </w:rPr>
          <w:t>законом</w:t>
        </w:r>
      </w:hyperlink>
      <w:r>
        <w:rPr>
          <w:rFonts w:eastAsiaTheme="minorHAnsi"/>
          <w:lang w:eastAsia="en-US"/>
        </w:rPr>
        <w:t xml:space="preserve"> от 02.07.2013 N 185-ФЗ)</w:t>
      </w:r>
    </w:p>
    <w:p w:rsidR="004A293B" w:rsidRDefault="004A293B" w:rsidP="004A293B">
      <w:pPr>
        <w:suppressAutoHyphens w:val="0"/>
        <w:autoSpaceDE w:val="0"/>
        <w:autoSpaceDN w:val="0"/>
        <w:adjustRightInd w:val="0"/>
        <w:spacing w:before="240"/>
        <w:ind w:firstLine="540"/>
        <w:jc w:val="both"/>
        <w:rPr>
          <w:rFonts w:eastAsiaTheme="minorHAnsi"/>
          <w:lang w:eastAsia="en-US"/>
        </w:rPr>
      </w:pPr>
      <w:r>
        <w:rPr>
          <w:rFonts w:eastAsiaTheme="minorHAnsi"/>
          <w:lang w:eastAsia="en-US"/>
        </w:rPr>
        <w:t xml:space="preserve">3.3. </w:t>
      </w:r>
      <w:proofErr w:type="gramStart"/>
      <w:r>
        <w:rPr>
          <w:rFonts w:eastAsiaTheme="minorHAnsi"/>
          <w:lang w:eastAsia="en-US"/>
        </w:rPr>
        <w:t>Заключение договоров безвозмездного пользования в отношении государственного или муниципального имущества, закрепленного на праве хозяйственного ведения либо оперативного управления за государственными или муниципальными унитарными предприятиями, осуществляется без проведения конкурсов или аукционов с научными организациями и организациями, осуществляющими образовательную деятельность, в целях использования такого имущества для проведения научных исследований и разработок или практической подготовки обучающихся.</w:t>
      </w:r>
      <w:proofErr w:type="gramEnd"/>
    </w:p>
    <w:p w:rsidR="004A293B" w:rsidRDefault="004A293B" w:rsidP="004A293B">
      <w:pPr>
        <w:suppressAutoHyphens w:val="0"/>
        <w:autoSpaceDE w:val="0"/>
        <w:autoSpaceDN w:val="0"/>
        <w:adjustRightInd w:val="0"/>
        <w:jc w:val="both"/>
        <w:rPr>
          <w:rFonts w:eastAsiaTheme="minorHAnsi"/>
          <w:lang w:eastAsia="en-US"/>
        </w:rPr>
      </w:pPr>
      <w:r>
        <w:rPr>
          <w:rFonts w:eastAsiaTheme="minorHAnsi"/>
          <w:lang w:eastAsia="en-US"/>
        </w:rPr>
        <w:t xml:space="preserve">(часть 3.3 введена Федеральным </w:t>
      </w:r>
      <w:hyperlink r:id="rId45" w:history="1">
        <w:r>
          <w:rPr>
            <w:rFonts w:eastAsiaTheme="minorHAnsi"/>
            <w:color w:val="0000FF"/>
            <w:lang w:eastAsia="en-US"/>
          </w:rPr>
          <w:t>законом</w:t>
        </w:r>
      </w:hyperlink>
      <w:r>
        <w:rPr>
          <w:rFonts w:eastAsiaTheme="minorHAnsi"/>
          <w:lang w:eastAsia="en-US"/>
        </w:rPr>
        <w:t xml:space="preserve"> от 02.12.2019 N 403-ФЗ)</w:t>
      </w:r>
    </w:p>
    <w:p w:rsidR="004A293B" w:rsidRDefault="004A293B" w:rsidP="004A293B">
      <w:pPr>
        <w:suppressAutoHyphens w:val="0"/>
        <w:autoSpaceDE w:val="0"/>
        <w:autoSpaceDN w:val="0"/>
        <w:adjustRightInd w:val="0"/>
        <w:spacing w:before="240"/>
        <w:ind w:firstLine="540"/>
        <w:jc w:val="both"/>
        <w:rPr>
          <w:rFonts w:eastAsiaTheme="minorHAnsi"/>
          <w:lang w:eastAsia="en-US"/>
        </w:rPr>
      </w:pPr>
      <w:r>
        <w:rPr>
          <w:rFonts w:eastAsiaTheme="minorHAnsi"/>
          <w:lang w:eastAsia="en-US"/>
        </w:rPr>
        <w:lastRenderedPageBreak/>
        <w:t xml:space="preserve">3.4. Заключение договоров аренды, договоров безвозмездного пользования в отношении государственного имущества федеральных казенных учреждений уголовно-исполнительной системы осуществляется без проведения конкурсов или аукционов в </w:t>
      </w:r>
      <w:hyperlink r:id="rId46" w:history="1">
        <w:r>
          <w:rPr>
            <w:rFonts w:eastAsiaTheme="minorHAnsi"/>
            <w:color w:val="0000FF"/>
            <w:lang w:eastAsia="en-US"/>
          </w:rPr>
          <w:t>порядке</w:t>
        </w:r>
      </w:hyperlink>
      <w:r>
        <w:rPr>
          <w:rFonts w:eastAsiaTheme="minorHAnsi"/>
          <w:lang w:eastAsia="en-US"/>
        </w:rPr>
        <w:t>,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при одновременном соблюдении следующих требований:</w:t>
      </w:r>
    </w:p>
    <w:p w:rsidR="004A293B" w:rsidRDefault="004A293B" w:rsidP="004A293B">
      <w:pPr>
        <w:suppressAutoHyphens w:val="0"/>
        <w:autoSpaceDE w:val="0"/>
        <w:autoSpaceDN w:val="0"/>
        <w:adjustRightInd w:val="0"/>
        <w:spacing w:before="240"/>
        <w:ind w:firstLine="540"/>
        <w:jc w:val="both"/>
        <w:rPr>
          <w:rFonts w:eastAsiaTheme="minorHAnsi"/>
          <w:lang w:eastAsia="en-US"/>
        </w:rPr>
      </w:pPr>
      <w:r>
        <w:rPr>
          <w:rFonts w:eastAsiaTheme="minorHAnsi"/>
          <w:lang w:eastAsia="en-US"/>
        </w:rPr>
        <w:t>1) указанное государственное имущество предоставляется арендатору, ссудополучателю в целях размещения производства с привлечением труда осужденных;</w:t>
      </w:r>
    </w:p>
    <w:p w:rsidR="004A293B" w:rsidRDefault="004A293B" w:rsidP="004A293B">
      <w:pPr>
        <w:suppressAutoHyphens w:val="0"/>
        <w:autoSpaceDE w:val="0"/>
        <w:autoSpaceDN w:val="0"/>
        <w:adjustRightInd w:val="0"/>
        <w:spacing w:before="240"/>
        <w:ind w:firstLine="540"/>
        <w:jc w:val="both"/>
        <w:rPr>
          <w:rFonts w:eastAsiaTheme="minorHAnsi"/>
          <w:lang w:eastAsia="en-US"/>
        </w:rPr>
      </w:pPr>
      <w:r>
        <w:rPr>
          <w:rFonts w:eastAsiaTheme="minorHAnsi"/>
          <w:lang w:eastAsia="en-US"/>
        </w:rPr>
        <w:t xml:space="preserve">2) договором аренды, договором безвозмездного пользования устанавливается запрет на сдачу в субаренду указанного государственного имущества, передачу арендатором, ссудополучателем своих прав и обязанностей </w:t>
      </w:r>
      <w:proofErr w:type="gramStart"/>
      <w:r>
        <w:rPr>
          <w:rFonts w:eastAsiaTheme="minorHAnsi"/>
          <w:lang w:eastAsia="en-US"/>
        </w:rPr>
        <w:t>по</w:t>
      </w:r>
      <w:proofErr w:type="gramEnd"/>
      <w:r>
        <w:rPr>
          <w:rFonts w:eastAsiaTheme="minorHAnsi"/>
          <w:lang w:eastAsia="en-US"/>
        </w:rPr>
        <w:t xml:space="preserve"> </w:t>
      </w:r>
      <w:proofErr w:type="gramStart"/>
      <w:r>
        <w:rPr>
          <w:rFonts w:eastAsiaTheme="minorHAnsi"/>
          <w:lang w:eastAsia="en-US"/>
        </w:rPr>
        <w:t>таким</w:t>
      </w:r>
      <w:proofErr w:type="gramEnd"/>
      <w:r>
        <w:rPr>
          <w:rFonts w:eastAsiaTheme="minorHAnsi"/>
          <w:lang w:eastAsia="en-US"/>
        </w:rPr>
        <w:t xml:space="preserve"> договору аренды, договору безвозмездного пользования другим лицам, предоставление указанного государственного имущества в безвозмездное пользование другим лицам, залог данных арендных прав, прав, вытекающих из договора безвозмездного пользования;</w:t>
      </w:r>
    </w:p>
    <w:p w:rsidR="004A293B" w:rsidRDefault="004A293B" w:rsidP="004A293B">
      <w:pPr>
        <w:suppressAutoHyphens w:val="0"/>
        <w:autoSpaceDE w:val="0"/>
        <w:autoSpaceDN w:val="0"/>
        <w:adjustRightInd w:val="0"/>
        <w:spacing w:before="240"/>
        <w:ind w:firstLine="540"/>
        <w:jc w:val="both"/>
        <w:rPr>
          <w:rFonts w:eastAsiaTheme="minorHAnsi"/>
          <w:lang w:eastAsia="en-US"/>
        </w:rPr>
      </w:pPr>
      <w:r>
        <w:rPr>
          <w:rFonts w:eastAsiaTheme="minorHAnsi"/>
          <w:lang w:eastAsia="en-US"/>
        </w:rPr>
        <w:t xml:space="preserve">3) договор аренды, договор безвозмездного пользования заключаются с лицом, </w:t>
      </w:r>
      <w:proofErr w:type="gramStart"/>
      <w:r>
        <w:rPr>
          <w:rFonts w:eastAsiaTheme="minorHAnsi"/>
          <w:lang w:eastAsia="en-US"/>
        </w:rPr>
        <w:t>первым</w:t>
      </w:r>
      <w:proofErr w:type="gramEnd"/>
      <w:r>
        <w:rPr>
          <w:rFonts w:eastAsiaTheme="minorHAnsi"/>
          <w:lang w:eastAsia="en-US"/>
        </w:rPr>
        <w:t xml:space="preserve"> обратившимся для заключения соответствующего договора в течение шести календарных месяцев с момента признания конкурса или аукциона на право заключения соответствующего договора несостоявшимся в случае, если не подано ни одной заявки на участие в конкурсе или аукционе, на условиях и по цене, которые предусмотрены конкурсной документацией или документацией об аукционе, но не ниже начальной (минимальной) цены договора (лота), указанной в извещении о проведении конкурса или аукциона, если не объявлен новый конкурс или аукцион на право заключения соответствующего договора.</w:t>
      </w:r>
    </w:p>
    <w:p w:rsidR="004A293B" w:rsidRDefault="004A293B" w:rsidP="004A293B">
      <w:pPr>
        <w:suppressAutoHyphens w:val="0"/>
        <w:autoSpaceDE w:val="0"/>
        <w:autoSpaceDN w:val="0"/>
        <w:adjustRightInd w:val="0"/>
        <w:jc w:val="both"/>
        <w:rPr>
          <w:rFonts w:eastAsiaTheme="minorHAnsi"/>
          <w:lang w:eastAsia="en-US"/>
        </w:rPr>
      </w:pPr>
      <w:r>
        <w:rPr>
          <w:rFonts w:eastAsiaTheme="minorHAnsi"/>
          <w:lang w:eastAsia="en-US"/>
        </w:rPr>
        <w:t xml:space="preserve">(часть 3.4 введена Федеральным </w:t>
      </w:r>
      <w:hyperlink r:id="rId47" w:history="1">
        <w:r>
          <w:rPr>
            <w:rFonts w:eastAsiaTheme="minorHAnsi"/>
            <w:color w:val="0000FF"/>
            <w:lang w:eastAsia="en-US"/>
          </w:rPr>
          <w:t>законом</w:t>
        </w:r>
      </w:hyperlink>
      <w:r>
        <w:rPr>
          <w:rFonts w:eastAsiaTheme="minorHAnsi"/>
          <w:lang w:eastAsia="en-US"/>
        </w:rPr>
        <w:t xml:space="preserve"> от 24.04.2020 N 140-ФЗ)</w:t>
      </w:r>
    </w:p>
    <w:p w:rsidR="004A293B" w:rsidRDefault="004A293B" w:rsidP="004A293B">
      <w:pPr>
        <w:suppressAutoHyphens w:val="0"/>
        <w:autoSpaceDE w:val="0"/>
        <w:autoSpaceDN w:val="0"/>
        <w:adjustRightInd w:val="0"/>
        <w:spacing w:before="240"/>
        <w:ind w:firstLine="540"/>
        <w:jc w:val="both"/>
        <w:rPr>
          <w:rFonts w:eastAsiaTheme="minorHAnsi"/>
          <w:lang w:eastAsia="en-US"/>
        </w:rPr>
      </w:pPr>
      <w:r>
        <w:rPr>
          <w:rFonts w:eastAsiaTheme="minorHAnsi"/>
          <w:lang w:eastAsia="en-US"/>
        </w:rPr>
        <w:t xml:space="preserve">3.5. Заключение договоров аренды в отношении государственного или муниципального имущества, закрепленного на праве хозяйственного ведения либо оперативного управления за государственными или муниципальными организациями культуры, осуществляется без проведения конкурсов или аукционов в </w:t>
      </w:r>
      <w:hyperlink r:id="rId48" w:history="1">
        <w:r>
          <w:rPr>
            <w:rFonts w:eastAsiaTheme="minorHAnsi"/>
            <w:color w:val="0000FF"/>
            <w:lang w:eastAsia="en-US"/>
          </w:rPr>
          <w:t>порядке</w:t>
        </w:r>
      </w:hyperlink>
      <w:r>
        <w:rPr>
          <w:rFonts w:eastAsiaTheme="minorHAnsi"/>
          <w:lang w:eastAsia="en-US"/>
        </w:rPr>
        <w:t xml:space="preserve"> и на условиях, которые определяются Правительством Российской Федерации, в случае заключения этих договоров:</w:t>
      </w:r>
    </w:p>
    <w:p w:rsidR="004A293B" w:rsidRDefault="004A293B" w:rsidP="004A293B">
      <w:pPr>
        <w:suppressAutoHyphens w:val="0"/>
        <w:autoSpaceDE w:val="0"/>
        <w:autoSpaceDN w:val="0"/>
        <w:adjustRightInd w:val="0"/>
        <w:spacing w:before="240"/>
        <w:ind w:firstLine="540"/>
        <w:jc w:val="both"/>
        <w:rPr>
          <w:rFonts w:eastAsiaTheme="minorHAnsi"/>
          <w:lang w:eastAsia="en-US"/>
        </w:rPr>
      </w:pPr>
      <w:r>
        <w:rPr>
          <w:rFonts w:eastAsiaTheme="minorHAnsi"/>
          <w:lang w:eastAsia="en-US"/>
        </w:rPr>
        <w:t xml:space="preserve">1) с организациями общественного питания в целях создания необходимых условий для организации питания посетителей и </w:t>
      </w:r>
      <w:proofErr w:type="gramStart"/>
      <w:r>
        <w:rPr>
          <w:rFonts w:eastAsiaTheme="minorHAnsi"/>
          <w:lang w:eastAsia="en-US"/>
        </w:rPr>
        <w:t>работников</w:t>
      </w:r>
      <w:proofErr w:type="gramEnd"/>
      <w:r>
        <w:rPr>
          <w:rFonts w:eastAsiaTheme="minorHAnsi"/>
          <w:lang w:eastAsia="en-US"/>
        </w:rPr>
        <w:t xml:space="preserve"> государственных или муниципальных организаций культуры;</w:t>
      </w:r>
    </w:p>
    <w:p w:rsidR="004A293B" w:rsidRDefault="004A293B" w:rsidP="004A293B">
      <w:pPr>
        <w:suppressAutoHyphens w:val="0"/>
        <w:autoSpaceDE w:val="0"/>
        <w:autoSpaceDN w:val="0"/>
        <w:adjustRightInd w:val="0"/>
        <w:spacing w:before="240"/>
        <w:ind w:firstLine="540"/>
        <w:jc w:val="both"/>
        <w:rPr>
          <w:rFonts w:eastAsiaTheme="minorHAnsi"/>
          <w:lang w:eastAsia="en-US"/>
        </w:rPr>
      </w:pPr>
      <w:r>
        <w:rPr>
          <w:rFonts w:eastAsiaTheme="minorHAnsi"/>
          <w:lang w:eastAsia="en-US"/>
        </w:rPr>
        <w:t>2) с юридическими лицами и индивидуальными предпринимателями, осуществляющими розничную торговлю сувенирной, издательской и аудиовизуальной продукцией, в целях организации соответствующей целям деятельности государственных или муниципальных организаций культуры розничной торговли сувенирной, издательской и аудиовизуальной продукцией для обеспечения потребностей посетителей указанных организаций культуры.</w:t>
      </w:r>
    </w:p>
    <w:p w:rsidR="004A293B" w:rsidRDefault="004A293B" w:rsidP="004A293B">
      <w:pPr>
        <w:suppressAutoHyphens w:val="0"/>
        <w:autoSpaceDE w:val="0"/>
        <w:autoSpaceDN w:val="0"/>
        <w:adjustRightInd w:val="0"/>
        <w:jc w:val="both"/>
        <w:rPr>
          <w:rFonts w:eastAsiaTheme="minorHAnsi"/>
          <w:lang w:eastAsia="en-US"/>
        </w:rPr>
      </w:pPr>
      <w:r>
        <w:rPr>
          <w:rFonts w:eastAsiaTheme="minorHAnsi"/>
          <w:lang w:eastAsia="en-US"/>
        </w:rPr>
        <w:t xml:space="preserve">(часть 3.5 введена Федеральным </w:t>
      </w:r>
      <w:hyperlink r:id="rId49" w:history="1">
        <w:r>
          <w:rPr>
            <w:rFonts w:eastAsiaTheme="minorHAnsi"/>
            <w:color w:val="0000FF"/>
            <w:lang w:eastAsia="en-US"/>
          </w:rPr>
          <w:t>законом</w:t>
        </w:r>
      </w:hyperlink>
      <w:r>
        <w:rPr>
          <w:rFonts w:eastAsiaTheme="minorHAnsi"/>
          <w:lang w:eastAsia="en-US"/>
        </w:rPr>
        <w:t xml:space="preserve"> от 11.06.2021 N 166-ФЗ)</w:t>
      </w:r>
    </w:p>
    <w:p w:rsidR="004A293B" w:rsidRDefault="004A293B" w:rsidP="004A293B">
      <w:pPr>
        <w:suppressAutoHyphens w:val="0"/>
        <w:autoSpaceDE w:val="0"/>
        <w:autoSpaceDN w:val="0"/>
        <w:adjustRightInd w:val="0"/>
        <w:spacing w:before="240"/>
        <w:ind w:firstLine="540"/>
        <w:jc w:val="both"/>
        <w:rPr>
          <w:rFonts w:eastAsiaTheme="minorHAnsi"/>
          <w:lang w:eastAsia="en-US"/>
        </w:rPr>
      </w:pPr>
      <w:r>
        <w:rPr>
          <w:rFonts w:eastAsiaTheme="minorHAnsi"/>
          <w:lang w:eastAsia="en-US"/>
        </w:rPr>
        <w:t xml:space="preserve">3.6. </w:t>
      </w:r>
      <w:proofErr w:type="gramStart"/>
      <w:r>
        <w:rPr>
          <w:rFonts w:eastAsiaTheme="minorHAnsi"/>
          <w:lang w:eastAsia="en-US"/>
        </w:rPr>
        <w:t xml:space="preserve">Заключение договоров аренды, договоров безвозмездного пользования в отношении государственного или муниципального имущества, относящегося к сценическому оформлению спектакля (представления) или стационарному сценическому оборудованию и закрепленного на праве оперативного управления за государственными или муниципальными организациями культуры, для использования указанного имущества в театрально-зрелищных, культурно-просветительских или зрелищно-развлекательных </w:t>
      </w:r>
      <w:r>
        <w:rPr>
          <w:rFonts w:eastAsiaTheme="minorHAnsi"/>
          <w:lang w:eastAsia="en-US"/>
        </w:rPr>
        <w:lastRenderedPageBreak/>
        <w:t xml:space="preserve">мероприятиях осуществляется без проведения конкурсов или аукционов в </w:t>
      </w:r>
      <w:hyperlink r:id="rId50" w:history="1">
        <w:r>
          <w:rPr>
            <w:rFonts w:eastAsiaTheme="minorHAnsi"/>
            <w:color w:val="0000FF"/>
            <w:lang w:eastAsia="en-US"/>
          </w:rPr>
          <w:t>порядке</w:t>
        </w:r>
      </w:hyperlink>
      <w:r>
        <w:rPr>
          <w:rFonts w:eastAsiaTheme="minorHAnsi"/>
          <w:lang w:eastAsia="en-US"/>
        </w:rPr>
        <w:t xml:space="preserve">, на условиях и в соответствии с </w:t>
      </w:r>
      <w:hyperlink r:id="rId51" w:history="1">
        <w:r>
          <w:rPr>
            <w:rFonts w:eastAsiaTheme="minorHAnsi"/>
            <w:color w:val="0000FF"/>
            <w:lang w:eastAsia="en-US"/>
          </w:rPr>
          <w:t>перечнем</w:t>
        </w:r>
      </w:hyperlink>
      <w:r>
        <w:rPr>
          <w:rFonts w:eastAsiaTheme="minorHAnsi"/>
          <w:lang w:eastAsia="en-US"/>
        </w:rPr>
        <w:t xml:space="preserve"> видов</w:t>
      </w:r>
      <w:proofErr w:type="gramEnd"/>
      <w:r>
        <w:rPr>
          <w:rFonts w:eastAsiaTheme="minorHAnsi"/>
          <w:lang w:eastAsia="en-US"/>
        </w:rPr>
        <w:t xml:space="preserve"> указанного имущества, которые определяются Правительством Российской Федерации.</w:t>
      </w:r>
    </w:p>
    <w:p w:rsidR="004A293B" w:rsidRDefault="004A293B" w:rsidP="004A293B">
      <w:pPr>
        <w:suppressAutoHyphens w:val="0"/>
        <w:autoSpaceDE w:val="0"/>
        <w:autoSpaceDN w:val="0"/>
        <w:adjustRightInd w:val="0"/>
        <w:jc w:val="both"/>
        <w:rPr>
          <w:rFonts w:eastAsiaTheme="minorHAnsi"/>
          <w:lang w:eastAsia="en-US"/>
        </w:rPr>
      </w:pPr>
      <w:r>
        <w:rPr>
          <w:rFonts w:eastAsiaTheme="minorHAnsi"/>
          <w:lang w:eastAsia="en-US"/>
        </w:rPr>
        <w:t xml:space="preserve">(часть 3.6 введена Федеральным </w:t>
      </w:r>
      <w:hyperlink r:id="rId52" w:history="1">
        <w:r>
          <w:rPr>
            <w:rFonts w:eastAsiaTheme="minorHAnsi"/>
            <w:color w:val="0000FF"/>
            <w:lang w:eastAsia="en-US"/>
          </w:rPr>
          <w:t>законом</w:t>
        </w:r>
      </w:hyperlink>
      <w:r>
        <w:rPr>
          <w:rFonts w:eastAsiaTheme="minorHAnsi"/>
          <w:lang w:eastAsia="en-US"/>
        </w:rPr>
        <w:t xml:space="preserve"> от 11.06.2021 N 166-ФЗ)</w:t>
      </w:r>
    </w:p>
    <w:p w:rsidR="004A293B" w:rsidRDefault="004A293B" w:rsidP="004A293B">
      <w:pPr>
        <w:suppressAutoHyphens w:val="0"/>
        <w:autoSpaceDE w:val="0"/>
        <w:autoSpaceDN w:val="0"/>
        <w:adjustRightInd w:val="0"/>
        <w:spacing w:before="240"/>
        <w:ind w:firstLine="540"/>
        <w:jc w:val="both"/>
        <w:rPr>
          <w:rFonts w:eastAsiaTheme="minorHAnsi"/>
          <w:lang w:eastAsia="en-US"/>
        </w:rPr>
      </w:pPr>
      <w:r>
        <w:rPr>
          <w:rFonts w:eastAsiaTheme="minorHAnsi"/>
          <w:lang w:eastAsia="en-US"/>
        </w:rPr>
        <w:t xml:space="preserve">4. Утратил силу. - Федеральный </w:t>
      </w:r>
      <w:hyperlink r:id="rId53" w:history="1">
        <w:r>
          <w:rPr>
            <w:rFonts w:eastAsiaTheme="minorHAnsi"/>
            <w:color w:val="0000FF"/>
            <w:lang w:eastAsia="en-US"/>
          </w:rPr>
          <w:t>закон</w:t>
        </w:r>
      </w:hyperlink>
      <w:r>
        <w:rPr>
          <w:rFonts w:eastAsiaTheme="minorHAnsi"/>
          <w:lang w:eastAsia="en-US"/>
        </w:rPr>
        <w:t xml:space="preserve"> от 06.12.2011 N 401-ФЗ.</w:t>
      </w:r>
    </w:p>
    <w:p w:rsidR="004A293B" w:rsidRDefault="004A293B" w:rsidP="004A293B">
      <w:pPr>
        <w:suppressAutoHyphens w:val="0"/>
        <w:autoSpaceDE w:val="0"/>
        <w:autoSpaceDN w:val="0"/>
        <w:adjustRightInd w:val="0"/>
        <w:spacing w:before="240"/>
        <w:ind w:firstLine="540"/>
        <w:jc w:val="both"/>
        <w:rPr>
          <w:rFonts w:eastAsiaTheme="minorHAnsi"/>
          <w:lang w:eastAsia="en-US"/>
        </w:rPr>
      </w:pPr>
      <w:r>
        <w:rPr>
          <w:rFonts w:eastAsiaTheme="minorHAnsi"/>
          <w:lang w:eastAsia="en-US"/>
        </w:rPr>
        <w:t xml:space="preserve">5. </w:t>
      </w:r>
      <w:hyperlink r:id="rId54" w:history="1">
        <w:r>
          <w:rPr>
            <w:rFonts w:eastAsiaTheme="minorHAnsi"/>
            <w:color w:val="0000FF"/>
            <w:lang w:eastAsia="en-US"/>
          </w:rPr>
          <w:t>Порядок</w:t>
        </w:r>
      </w:hyperlink>
      <w:r>
        <w:rPr>
          <w:rFonts w:eastAsiaTheme="minorHAnsi"/>
          <w:lang w:eastAsia="en-US"/>
        </w:rPr>
        <w:t xml:space="preserve"> проведения конкурсов или аукционов на право заключения договоров, указанных в </w:t>
      </w:r>
      <w:hyperlink w:anchor="Par4" w:history="1">
        <w:r>
          <w:rPr>
            <w:rFonts w:eastAsiaTheme="minorHAnsi"/>
            <w:color w:val="0000FF"/>
            <w:lang w:eastAsia="en-US"/>
          </w:rPr>
          <w:t>частях 1</w:t>
        </w:r>
      </w:hyperlink>
      <w:r>
        <w:rPr>
          <w:rFonts w:eastAsiaTheme="minorHAnsi"/>
          <w:lang w:eastAsia="en-US"/>
        </w:rPr>
        <w:t xml:space="preserve"> и </w:t>
      </w:r>
      <w:hyperlink w:anchor="Par35" w:history="1">
        <w:r>
          <w:rPr>
            <w:rFonts w:eastAsiaTheme="minorHAnsi"/>
            <w:color w:val="0000FF"/>
            <w:lang w:eastAsia="en-US"/>
          </w:rPr>
          <w:t>3</w:t>
        </w:r>
      </w:hyperlink>
      <w:r>
        <w:rPr>
          <w:rFonts w:eastAsiaTheme="minorHAnsi"/>
          <w:lang w:eastAsia="en-US"/>
        </w:rPr>
        <w:t xml:space="preserve"> настоящей статьи, и </w:t>
      </w:r>
      <w:hyperlink r:id="rId55" w:history="1">
        <w:r>
          <w:rPr>
            <w:rFonts w:eastAsiaTheme="minorHAnsi"/>
            <w:color w:val="0000FF"/>
            <w:lang w:eastAsia="en-US"/>
          </w:rPr>
          <w:t>перечень</w:t>
        </w:r>
      </w:hyperlink>
      <w:r>
        <w:rPr>
          <w:rFonts w:eastAsiaTheme="minorHAnsi"/>
          <w:lang w:eastAsia="en-US"/>
        </w:rPr>
        <w:t xml:space="preserve"> видов имущества, в отношении которого заключение указанных договоров может осуществляться путем проведения торгов в форме конкурса, устанавливаются федеральным антимонопольным органом.</w:t>
      </w:r>
    </w:p>
    <w:p w:rsidR="004A293B" w:rsidRDefault="004A293B" w:rsidP="004A293B">
      <w:pPr>
        <w:suppressAutoHyphens w:val="0"/>
        <w:autoSpaceDE w:val="0"/>
        <w:autoSpaceDN w:val="0"/>
        <w:adjustRightInd w:val="0"/>
        <w:spacing w:before="240"/>
        <w:ind w:firstLine="540"/>
        <w:jc w:val="both"/>
        <w:rPr>
          <w:rFonts w:eastAsiaTheme="minorHAnsi"/>
          <w:lang w:eastAsia="en-US"/>
        </w:rPr>
      </w:pPr>
      <w:r>
        <w:rPr>
          <w:rFonts w:eastAsiaTheme="minorHAnsi"/>
          <w:lang w:eastAsia="en-US"/>
        </w:rPr>
        <w:t xml:space="preserve">5.1. В соответствии с </w:t>
      </w:r>
      <w:hyperlink w:anchor="Par70" w:history="1">
        <w:r>
          <w:rPr>
            <w:rFonts w:eastAsiaTheme="minorHAnsi"/>
            <w:color w:val="0000FF"/>
            <w:lang w:eastAsia="en-US"/>
          </w:rPr>
          <w:t>частью 6</w:t>
        </w:r>
      </w:hyperlink>
      <w:r>
        <w:rPr>
          <w:rFonts w:eastAsiaTheme="minorHAnsi"/>
          <w:lang w:eastAsia="en-US"/>
        </w:rPr>
        <w:t xml:space="preserve"> настоящей статьи извещение о проведении конкурса размещается не менее чем за тридцать дней до дня окончания подачи заявок на участие в конкурсе, извещение о проведен</w:t>
      </w:r>
      <w:proofErr w:type="gramStart"/>
      <w:r>
        <w:rPr>
          <w:rFonts w:eastAsiaTheme="minorHAnsi"/>
          <w:lang w:eastAsia="en-US"/>
        </w:rPr>
        <w:t>ии ау</w:t>
      </w:r>
      <w:proofErr w:type="gramEnd"/>
      <w:r>
        <w:rPr>
          <w:rFonts w:eastAsiaTheme="minorHAnsi"/>
          <w:lang w:eastAsia="en-US"/>
        </w:rPr>
        <w:t>кциона размещается не менее чем за двадцать дней до дня окончания подачи заявок на участие в аукционе.</w:t>
      </w:r>
    </w:p>
    <w:p w:rsidR="004A293B" w:rsidRDefault="004A293B" w:rsidP="004A293B">
      <w:pPr>
        <w:suppressAutoHyphens w:val="0"/>
        <w:autoSpaceDE w:val="0"/>
        <w:autoSpaceDN w:val="0"/>
        <w:adjustRightInd w:val="0"/>
        <w:jc w:val="both"/>
        <w:rPr>
          <w:rFonts w:eastAsiaTheme="minorHAnsi"/>
          <w:lang w:eastAsia="en-US"/>
        </w:rPr>
      </w:pPr>
      <w:r>
        <w:rPr>
          <w:rFonts w:eastAsiaTheme="minorHAnsi"/>
          <w:lang w:eastAsia="en-US"/>
        </w:rPr>
        <w:t xml:space="preserve">(часть 5.1 введена Федеральным </w:t>
      </w:r>
      <w:hyperlink r:id="rId56" w:history="1">
        <w:r>
          <w:rPr>
            <w:rFonts w:eastAsiaTheme="minorHAnsi"/>
            <w:color w:val="0000FF"/>
            <w:lang w:eastAsia="en-US"/>
          </w:rPr>
          <w:t>законом</w:t>
        </w:r>
      </w:hyperlink>
      <w:r>
        <w:rPr>
          <w:rFonts w:eastAsiaTheme="minorHAnsi"/>
          <w:lang w:eastAsia="en-US"/>
        </w:rPr>
        <w:t xml:space="preserve"> от 06.12.2011 N 401-ФЗ)</w:t>
      </w:r>
    </w:p>
    <w:p w:rsidR="004A293B" w:rsidRDefault="004A293B" w:rsidP="004A293B">
      <w:pPr>
        <w:suppressAutoHyphens w:val="0"/>
        <w:autoSpaceDE w:val="0"/>
        <w:autoSpaceDN w:val="0"/>
        <w:adjustRightInd w:val="0"/>
        <w:spacing w:before="240"/>
        <w:ind w:firstLine="540"/>
        <w:jc w:val="both"/>
        <w:rPr>
          <w:rFonts w:eastAsiaTheme="minorHAnsi"/>
          <w:lang w:eastAsia="en-US"/>
        </w:rPr>
      </w:pPr>
      <w:bookmarkStart w:id="9" w:name="Par70"/>
      <w:bookmarkEnd w:id="9"/>
      <w:r>
        <w:rPr>
          <w:rFonts w:eastAsiaTheme="minorHAnsi"/>
          <w:lang w:eastAsia="en-US"/>
        </w:rPr>
        <w:t xml:space="preserve">6. С 1 января 2011 года информация о проведении конкурсов или аукционов на право заключения договоров, указанных в </w:t>
      </w:r>
      <w:hyperlink w:anchor="Par4" w:history="1">
        <w:r>
          <w:rPr>
            <w:rFonts w:eastAsiaTheme="minorHAnsi"/>
            <w:color w:val="0000FF"/>
            <w:lang w:eastAsia="en-US"/>
          </w:rPr>
          <w:t>частях 1</w:t>
        </w:r>
      </w:hyperlink>
      <w:r>
        <w:rPr>
          <w:rFonts w:eastAsiaTheme="minorHAnsi"/>
          <w:lang w:eastAsia="en-US"/>
        </w:rPr>
        <w:t xml:space="preserve"> и </w:t>
      </w:r>
      <w:hyperlink w:anchor="Par35" w:history="1">
        <w:r>
          <w:rPr>
            <w:rFonts w:eastAsiaTheme="minorHAnsi"/>
            <w:color w:val="0000FF"/>
            <w:lang w:eastAsia="en-US"/>
          </w:rPr>
          <w:t>3</w:t>
        </w:r>
      </w:hyperlink>
      <w:r>
        <w:rPr>
          <w:rFonts w:eastAsiaTheme="minorHAnsi"/>
          <w:lang w:eastAsia="en-US"/>
        </w:rPr>
        <w:t xml:space="preserve"> настоящей статьи, размещается на официальном </w:t>
      </w:r>
      <w:hyperlink r:id="rId57" w:history="1">
        <w:r>
          <w:rPr>
            <w:rFonts w:eastAsiaTheme="minorHAnsi"/>
            <w:color w:val="0000FF"/>
            <w:lang w:eastAsia="en-US"/>
          </w:rPr>
          <w:t>сайте</w:t>
        </w:r>
      </w:hyperlink>
      <w:r>
        <w:rPr>
          <w:rFonts w:eastAsiaTheme="minorHAnsi"/>
          <w:lang w:eastAsia="en-US"/>
        </w:rP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торгов).</w:t>
      </w:r>
    </w:p>
    <w:p w:rsidR="004A293B" w:rsidRDefault="004A293B" w:rsidP="004A293B">
      <w:pPr>
        <w:suppressAutoHyphens w:val="0"/>
        <w:autoSpaceDE w:val="0"/>
        <w:autoSpaceDN w:val="0"/>
        <w:adjustRightInd w:val="0"/>
        <w:jc w:val="both"/>
        <w:rPr>
          <w:rFonts w:eastAsiaTheme="minorHAnsi"/>
          <w:lang w:eastAsia="en-US"/>
        </w:rPr>
      </w:pPr>
      <w:r>
        <w:rPr>
          <w:rFonts w:eastAsiaTheme="minorHAnsi"/>
          <w:lang w:eastAsia="en-US"/>
        </w:rPr>
        <w:t xml:space="preserve">(в ред. Федеральных законов от 11.07.2011 </w:t>
      </w:r>
      <w:hyperlink r:id="rId58" w:history="1">
        <w:r>
          <w:rPr>
            <w:rFonts w:eastAsiaTheme="minorHAnsi"/>
            <w:color w:val="0000FF"/>
            <w:lang w:eastAsia="en-US"/>
          </w:rPr>
          <w:t>N 200-ФЗ</w:t>
        </w:r>
      </w:hyperlink>
      <w:r>
        <w:rPr>
          <w:rFonts w:eastAsiaTheme="minorHAnsi"/>
          <w:lang w:eastAsia="en-US"/>
        </w:rPr>
        <w:t xml:space="preserve">, от 06.12.2011 </w:t>
      </w:r>
      <w:hyperlink r:id="rId59" w:history="1">
        <w:r>
          <w:rPr>
            <w:rFonts w:eastAsiaTheme="minorHAnsi"/>
            <w:color w:val="0000FF"/>
            <w:lang w:eastAsia="en-US"/>
          </w:rPr>
          <w:t>N 401-ФЗ</w:t>
        </w:r>
      </w:hyperlink>
      <w:r>
        <w:rPr>
          <w:rFonts w:eastAsiaTheme="minorHAnsi"/>
          <w:lang w:eastAsia="en-US"/>
        </w:rPr>
        <w:t>)</w:t>
      </w:r>
    </w:p>
    <w:p w:rsidR="004A293B" w:rsidRDefault="004A293B" w:rsidP="004A293B">
      <w:pPr>
        <w:suppressAutoHyphens w:val="0"/>
        <w:autoSpaceDE w:val="0"/>
        <w:autoSpaceDN w:val="0"/>
        <w:adjustRightInd w:val="0"/>
        <w:spacing w:before="240"/>
        <w:ind w:firstLine="540"/>
        <w:jc w:val="both"/>
        <w:rPr>
          <w:rFonts w:eastAsiaTheme="minorHAnsi"/>
          <w:lang w:eastAsia="en-US"/>
        </w:rPr>
      </w:pPr>
      <w:r>
        <w:rPr>
          <w:rFonts w:eastAsiaTheme="minorHAnsi"/>
          <w:lang w:eastAsia="en-US"/>
        </w:rPr>
        <w:t xml:space="preserve">7. Не допускается заключение договоров, указанных в </w:t>
      </w:r>
      <w:hyperlink w:anchor="Par4" w:history="1">
        <w:r>
          <w:rPr>
            <w:rFonts w:eastAsiaTheme="minorHAnsi"/>
            <w:color w:val="0000FF"/>
            <w:lang w:eastAsia="en-US"/>
          </w:rPr>
          <w:t>частях 1</w:t>
        </w:r>
      </w:hyperlink>
      <w:r>
        <w:rPr>
          <w:rFonts w:eastAsiaTheme="minorHAnsi"/>
          <w:lang w:eastAsia="en-US"/>
        </w:rPr>
        <w:t xml:space="preserve"> и </w:t>
      </w:r>
      <w:hyperlink w:anchor="Par35" w:history="1">
        <w:r>
          <w:rPr>
            <w:rFonts w:eastAsiaTheme="minorHAnsi"/>
            <w:color w:val="0000FF"/>
            <w:lang w:eastAsia="en-US"/>
          </w:rPr>
          <w:t>3</w:t>
        </w:r>
      </w:hyperlink>
      <w:r>
        <w:rPr>
          <w:rFonts w:eastAsiaTheme="minorHAnsi"/>
          <w:lang w:eastAsia="en-US"/>
        </w:rPr>
        <w:t xml:space="preserve"> настоящей статьи, </w:t>
      </w:r>
      <w:proofErr w:type="gramStart"/>
      <w:r>
        <w:rPr>
          <w:rFonts w:eastAsiaTheme="minorHAnsi"/>
          <w:lang w:eastAsia="en-US"/>
        </w:rPr>
        <w:t>ранее</w:t>
      </w:r>
      <w:proofErr w:type="gramEnd"/>
      <w:r>
        <w:rPr>
          <w:rFonts w:eastAsiaTheme="minorHAnsi"/>
          <w:lang w:eastAsia="en-US"/>
        </w:rPr>
        <w:t xml:space="preserve"> чем через десять дней со дня размещения информации о результатах конкурса или аукциона на официальном сайте торгов.</w:t>
      </w:r>
    </w:p>
    <w:p w:rsidR="004A293B" w:rsidRDefault="004A293B" w:rsidP="004A293B">
      <w:pPr>
        <w:suppressAutoHyphens w:val="0"/>
        <w:autoSpaceDE w:val="0"/>
        <w:autoSpaceDN w:val="0"/>
        <w:adjustRightInd w:val="0"/>
        <w:jc w:val="both"/>
        <w:rPr>
          <w:rFonts w:eastAsiaTheme="minorHAnsi"/>
          <w:lang w:eastAsia="en-US"/>
        </w:rPr>
      </w:pPr>
      <w:r>
        <w:rPr>
          <w:rFonts w:eastAsiaTheme="minorHAnsi"/>
          <w:lang w:eastAsia="en-US"/>
        </w:rPr>
        <w:t xml:space="preserve">(часть 7 введена Федеральным </w:t>
      </w:r>
      <w:hyperlink r:id="rId60" w:history="1">
        <w:r>
          <w:rPr>
            <w:rFonts w:eastAsiaTheme="minorHAnsi"/>
            <w:color w:val="0000FF"/>
            <w:lang w:eastAsia="en-US"/>
          </w:rPr>
          <w:t>законом</w:t>
        </w:r>
      </w:hyperlink>
      <w:r>
        <w:rPr>
          <w:rFonts w:eastAsiaTheme="minorHAnsi"/>
          <w:lang w:eastAsia="en-US"/>
        </w:rPr>
        <w:t xml:space="preserve"> от 06.12.2011 N 401-ФЗ)</w:t>
      </w:r>
    </w:p>
    <w:p w:rsidR="004A293B" w:rsidRDefault="004A293B" w:rsidP="004A293B">
      <w:pPr>
        <w:suppressAutoHyphens w:val="0"/>
        <w:autoSpaceDE w:val="0"/>
        <w:autoSpaceDN w:val="0"/>
        <w:adjustRightInd w:val="0"/>
        <w:spacing w:before="240"/>
        <w:ind w:firstLine="540"/>
        <w:jc w:val="both"/>
        <w:rPr>
          <w:rFonts w:eastAsiaTheme="minorHAnsi"/>
          <w:lang w:eastAsia="en-US"/>
        </w:rPr>
      </w:pPr>
      <w:r>
        <w:rPr>
          <w:rFonts w:eastAsiaTheme="minorHAnsi"/>
          <w:lang w:eastAsia="en-US"/>
        </w:rPr>
        <w:t xml:space="preserve">8. При заключении и (или) исполнении указанных в </w:t>
      </w:r>
      <w:hyperlink w:anchor="Par4" w:history="1">
        <w:r>
          <w:rPr>
            <w:rFonts w:eastAsiaTheme="minorHAnsi"/>
            <w:color w:val="0000FF"/>
            <w:lang w:eastAsia="en-US"/>
          </w:rPr>
          <w:t>частях 1</w:t>
        </w:r>
      </w:hyperlink>
      <w:r>
        <w:rPr>
          <w:rFonts w:eastAsiaTheme="minorHAnsi"/>
          <w:lang w:eastAsia="en-US"/>
        </w:rPr>
        <w:t xml:space="preserve">, </w:t>
      </w:r>
      <w:hyperlink w:anchor="Par35" w:history="1">
        <w:r>
          <w:rPr>
            <w:rFonts w:eastAsiaTheme="minorHAnsi"/>
            <w:color w:val="0000FF"/>
            <w:lang w:eastAsia="en-US"/>
          </w:rPr>
          <w:t>3</w:t>
        </w:r>
      </w:hyperlink>
      <w:r>
        <w:rPr>
          <w:rFonts w:eastAsiaTheme="minorHAnsi"/>
          <w:lang w:eastAsia="en-US"/>
        </w:rPr>
        <w:t xml:space="preserve">, </w:t>
      </w:r>
      <w:hyperlink w:anchor="Par40" w:history="1">
        <w:r>
          <w:rPr>
            <w:rFonts w:eastAsiaTheme="minorHAnsi"/>
            <w:color w:val="0000FF"/>
            <w:lang w:eastAsia="en-US"/>
          </w:rPr>
          <w:t>3.1</w:t>
        </w:r>
      </w:hyperlink>
      <w:r>
        <w:rPr>
          <w:rFonts w:eastAsiaTheme="minorHAnsi"/>
          <w:lang w:eastAsia="en-US"/>
        </w:rPr>
        <w:t xml:space="preserve"> и </w:t>
      </w:r>
      <w:hyperlink w:anchor="Par46" w:history="1">
        <w:r>
          <w:rPr>
            <w:rFonts w:eastAsiaTheme="minorHAnsi"/>
            <w:color w:val="0000FF"/>
            <w:lang w:eastAsia="en-US"/>
          </w:rPr>
          <w:t>3.2</w:t>
        </w:r>
      </w:hyperlink>
      <w:r>
        <w:rPr>
          <w:rFonts w:eastAsiaTheme="minorHAnsi"/>
          <w:lang w:eastAsia="en-US"/>
        </w:rPr>
        <w:t xml:space="preserve"> настоящей статьи договоров их цена может быть увеличена по соглашению сторон в порядке, установленном договором.</w:t>
      </w:r>
    </w:p>
    <w:p w:rsidR="004A293B" w:rsidRDefault="004A293B" w:rsidP="004A293B">
      <w:pPr>
        <w:suppressAutoHyphens w:val="0"/>
        <w:autoSpaceDE w:val="0"/>
        <w:autoSpaceDN w:val="0"/>
        <w:adjustRightInd w:val="0"/>
        <w:jc w:val="both"/>
        <w:rPr>
          <w:rFonts w:eastAsiaTheme="minorHAnsi"/>
          <w:lang w:eastAsia="en-US"/>
        </w:rPr>
      </w:pPr>
      <w:r>
        <w:rPr>
          <w:rFonts w:eastAsiaTheme="minorHAnsi"/>
          <w:lang w:eastAsia="en-US"/>
        </w:rPr>
        <w:t xml:space="preserve">(часть 8 введена Федеральным </w:t>
      </w:r>
      <w:hyperlink r:id="rId61" w:history="1">
        <w:r>
          <w:rPr>
            <w:rFonts w:eastAsiaTheme="minorHAnsi"/>
            <w:color w:val="0000FF"/>
            <w:lang w:eastAsia="en-US"/>
          </w:rPr>
          <w:t>законом</w:t>
        </w:r>
      </w:hyperlink>
      <w:r>
        <w:rPr>
          <w:rFonts w:eastAsiaTheme="minorHAnsi"/>
          <w:lang w:eastAsia="en-US"/>
        </w:rPr>
        <w:t xml:space="preserve"> от 06.12.2011 N 401-ФЗ; в ред. Федерального </w:t>
      </w:r>
      <w:hyperlink r:id="rId62" w:history="1">
        <w:r>
          <w:rPr>
            <w:rFonts w:eastAsiaTheme="minorHAnsi"/>
            <w:color w:val="0000FF"/>
            <w:lang w:eastAsia="en-US"/>
          </w:rPr>
          <w:t>закона</w:t>
        </w:r>
      </w:hyperlink>
      <w:r>
        <w:rPr>
          <w:rFonts w:eastAsiaTheme="minorHAnsi"/>
          <w:lang w:eastAsia="en-US"/>
        </w:rPr>
        <w:t xml:space="preserve"> от 27.12.2018 N 572-ФЗ)</w:t>
      </w:r>
    </w:p>
    <w:p w:rsidR="004A293B" w:rsidRDefault="004A293B" w:rsidP="004A293B">
      <w:pPr>
        <w:suppressAutoHyphens w:val="0"/>
        <w:autoSpaceDE w:val="0"/>
        <w:autoSpaceDN w:val="0"/>
        <w:adjustRightInd w:val="0"/>
        <w:rPr>
          <w:rFonts w:eastAsiaTheme="minorHAnsi"/>
          <w:lang w:eastAsia="en-US"/>
        </w:rPr>
      </w:pPr>
    </w:p>
    <w:tbl>
      <w:tblPr>
        <w:tblW w:w="5000" w:type="pct"/>
        <w:tblCellMar>
          <w:left w:w="0" w:type="dxa"/>
          <w:right w:w="0" w:type="dxa"/>
        </w:tblCellMar>
        <w:tblLook w:val="0000" w:firstRow="0" w:lastRow="0" w:firstColumn="0" w:lastColumn="0" w:noHBand="0" w:noVBand="0"/>
      </w:tblPr>
      <w:tblGrid>
        <w:gridCol w:w="60"/>
        <w:gridCol w:w="113"/>
        <w:gridCol w:w="9352"/>
        <w:gridCol w:w="113"/>
      </w:tblGrid>
      <w:tr w:rsidR="004A293B">
        <w:tc>
          <w:tcPr>
            <w:tcW w:w="60" w:type="dxa"/>
            <w:shd w:val="clear" w:color="auto" w:fill="CED3F1"/>
            <w:tcMar>
              <w:top w:w="0" w:type="dxa"/>
              <w:left w:w="0" w:type="dxa"/>
              <w:bottom w:w="0" w:type="dxa"/>
              <w:right w:w="0" w:type="dxa"/>
            </w:tcMar>
          </w:tcPr>
          <w:p w:rsidR="004A293B" w:rsidRDefault="004A293B">
            <w:pPr>
              <w:suppressAutoHyphens w:val="0"/>
              <w:autoSpaceDE w:val="0"/>
              <w:autoSpaceDN w:val="0"/>
              <w:adjustRightInd w:val="0"/>
              <w:rPr>
                <w:rFonts w:eastAsiaTheme="minorHAnsi"/>
                <w:lang w:eastAsia="en-US"/>
              </w:rPr>
            </w:pPr>
          </w:p>
        </w:tc>
        <w:tc>
          <w:tcPr>
            <w:tcW w:w="113" w:type="dxa"/>
            <w:shd w:val="clear" w:color="auto" w:fill="F4F3F8"/>
            <w:tcMar>
              <w:top w:w="0" w:type="dxa"/>
              <w:left w:w="0" w:type="dxa"/>
              <w:bottom w:w="0" w:type="dxa"/>
              <w:right w:w="0" w:type="dxa"/>
            </w:tcMar>
          </w:tcPr>
          <w:p w:rsidR="004A293B" w:rsidRDefault="004A293B">
            <w:pPr>
              <w:suppressAutoHyphens w:val="0"/>
              <w:autoSpaceDE w:val="0"/>
              <w:autoSpaceDN w:val="0"/>
              <w:adjustRightInd w:val="0"/>
              <w:rPr>
                <w:rFonts w:eastAsiaTheme="minorHAnsi"/>
                <w:lang w:eastAsia="en-US"/>
              </w:rPr>
            </w:pPr>
          </w:p>
        </w:tc>
        <w:tc>
          <w:tcPr>
            <w:tcW w:w="0" w:type="auto"/>
            <w:shd w:val="clear" w:color="auto" w:fill="F4F3F8"/>
            <w:tcMar>
              <w:top w:w="113" w:type="dxa"/>
              <w:left w:w="0" w:type="dxa"/>
              <w:bottom w:w="113" w:type="dxa"/>
              <w:right w:w="0" w:type="dxa"/>
            </w:tcMar>
          </w:tcPr>
          <w:p w:rsidR="004A293B" w:rsidRDefault="004A293B">
            <w:pPr>
              <w:suppressAutoHyphens w:val="0"/>
              <w:autoSpaceDE w:val="0"/>
              <w:autoSpaceDN w:val="0"/>
              <w:adjustRightInd w:val="0"/>
              <w:jc w:val="both"/>
              <w:rPr>
                <w:rFonts w:eastAsiaTheme="minorHAnsi"/>
                <w:color w:val="392C69"/>
                <w:lang w:eastAsia="en-US"/>
              </w:rPr>
            </w:pPr>
            <w:proofErr w:type="spellStart"/>
            <w:r>
              <w:rPr>
                <w:rFonts w:eastAsiaTheme="minorHAnsi"/>
                <w:color w:val="392C69"/>
                <w:lang w:eastAsia="en-US"/>
              </w:rPr>
              <w:t>КонсультантПлюс</w:t>
            </w:r>
            <w:proofErr w:type="spellEnd"/>
            <w:r>
              <w:rPr>
                <w:rFonts w:eastAsiaTheme="minorHAnsi"/>
                <w:color w:val="392C69"/>
                <w:lang w:eastAsia="en-US"/>
              </w:rPr>
              <w:t>: примечание.</w:t>
            </w:r>
          </w:p>
          <w:p w:rsidR="004A293B" w:rsidRDefault="004A293B">
            <w:pPr>
              <w:suppressAutoHyphens w:val="0"/>
              <w:autoSpaceDE w:val="0"/>
              <w:autoSpaceDN w:val="0"/>
              <w:adjustRightInd w:val="0"/>
              <w:jc w:val="both"/>
              <w:rPr>
                <w:rFonts w:eastAsiaTheme="minorHAnsi"/>
                <w:color w:val="392C69"/>
                <w:lang w:eastAsia="en-US"/>
              </w:rPr>
            </w:pPr>
            <w:r>
              <w:rPr>
                <w:rFonts w:eastAsiaTheme="minorHAnsi"/>
                <w:color w:val="392C69"/>
                <w:lang w:eastAsia="en-US"/>
              </w:rPr>
              <w:t xml:space="preserve">Ч. 9 ст. 17.1 (в ред. ФЗ от 27.12.2018 N 572-ФЗ) </w:t>
            </w:r>
            <w:hyperlink r:id="rId63" w:history="1">
              <w:r>
                <w:rPr>
                  <w:rFonts w:eastAsiaTheme="minorHAnsi"/>
                  <w:color w:val="0000FF"/>
                  <w:lang w:eastAsia="en-US"/>
                </w:rPr>
                <w:t>распространяется</w:t>
              </w:r>
            </w:hyperlink>
            <w:r>
              <w:rPr>
                <w:rFonts w:eastAsiaTheme="minorHAnsi"/>
                <w:color w:val="392C69"/>
                <w:lang w:eastAsia="en-US"/>
              </w:rPr>
              <w:t xml:space="preserve"> также на случаи заключения на новый срок договоров аренды государственного или муниципального имущества, заключенных до 02.07.2008.</w:t>
            </w:r>
          </w:p>
        </w:tc>
        <w:tc>
          <w:tcPr>
            <w:tcW w:w="113" w:type="dxa"/>
            <w:shd w:val="clear" w:color="auto" w:fill="F4F3F8"/>
            <w:tcMar>
              <w:top w:w="0" w:type="dxa"/>
              <w:left w:w="0" w:type="dxa"/>
              <w:bottom w:w="0" w:type="dxa"/>
              <w:right w:w="0" w:type="dxa"/>
            </w:tcMar>
          </w:tcPr>
          <w:p w:rsidR="004A293B" w:rsidRDefault="004A293B">
            <w:pPr>
              <w:suppressAutoHyphens w:val="0"/>
              <w:autoSpaceDE w:val="0"/>
              <w:autoSpaceDN w:val="0"/>
              <w:adjustRightInd w:val="0"/>
              <w:jc w:val="both"/>
              <w:rPr>
                <w:rFonts w:eastAsiaTheme="minorHAnsi"/>
                <w:color w:val="392C69"/>
                <w:lang w:eastAsia="en-US"/>
              </w:rPr>
            </w:pPr>
          </w:p>
        </w:tc>
      </w:tr>
    </w:tbl>
    <w:p w:rsidR="004A293B" w:rsidRDefault="004A293B" w:rsidP="004A293B">
      <w:pPr>
        <w:suppressAutoHyphens w:val="0"/>
        <w:autoSpaceDE w:val="0"/>
        <w:autoSpaceDN w:val="0"/>
        <w:adjustRightInd w:val="0"/>
        <w:spacing w:before="300"/>
        <w:ind w:firstLine="540"/>
        <w:jc w:val="both"/>
        <w:rPr>
          <w:rFonts w:eastAsiaTheme="minorHAnsi"/>
          <w:lang w:eastAsia="en-US"/>
        </w:rPr>
      </w:pPr>
      <w:bookmarkStart w:id="10" w:name="Par78"/>
      <w:bookmarkEnd w:id="10"/>
      <w:r>
        <w:rPr>
          <w:rFonts w:eastAsiaTheme="minorHAnsi"/>
          <w:lang w:eastAsia="en-US"/>
        </w:rPr>
        <w:t xml:space="preserve">9. По истечении срока договора аренды государственного или муниципального имущества, заключенного по результатам проведения торгов или без их проведения в соответствии с законодательством Российской Федерации, за исключением случаев, указанных в </w:t>
      </w:r>
      <w:hyperlink w:anchor="Par33" w:history="1">
        <w:r>
          <w:rPr>
            <w:rFonts w:eastAsiaTheme="minorHAnsi"/>
            <w:color w:val="0000FF"/>
            <w:lang w:eastAsia="en-US"/>
          </w:rPr>
          <w:t>части 2</w:t>
        </w:r>
      </w:hyperlink>
      <w:r>
        <w:rPr>
          <w:rFonts w:eastAsiaTheme="minorHAnsi"/>
          <w:lang w:eastAsia="en-US"/>
        </w:rPr>
        <w:t xml:space="preserve"> настоящей статьи, заключение такого договора на новый срок с арендатором, надлежащим </w:t>
      </w:r>
      <w:proofErr w:type="gramStart"/>
      <w:r>
        <w:rPr>
          <w:rFonts w:eastAsiaTheme="minorHAnsi"/>
          <w:lang w:eastAsia="en-US"/>
        </w:rPr>
        <w:t>образом</w:t>
      </w:r>
      <w:proofErr w:type="gramEnd"/>
      <w:r>
        <w:rPr>
          <w:rFonts w:eastAsiaTheme="minorHAnsi"/>
          <w:lang w:eastAsia="en-US"/>
        </w:rPr>
        <w:t xml:space="preserve"> исполнившим свои обязанности, осуществляется без проведения конкурса, аукциона, если иное не установлено договором и срок действия договора не </w:t>
      </w:r>
      <w:proofErr w:type="gramStart"/>
      <w:r>
        <w:rPr>
          <w:rFonts w:eastAsiaTheme="minorHAnsi"/>
          <w:lang w:eastAsia="en-US"/>
        </w:rPr>
        <w:t>ограничен</w:t>
      </w:r>
      <w:proofErr w:type="gramEnd"/>
      <w:r>
        <w:rPr>
          <w:rFonts w:eastAsiaTheme="minorHAnsi"/>
          <w:lang w:eastAsia="en-US"/>
        </w:rPr>
        <w:t xml:space="preserve"> законодательством Российской Федерации, при одновременном соблюдении следующих условий:</w:t>
      </w:r>
    </w:p>
    <w:p w:rsidR="004A293B" w:rsidRDefault="004A293B" w:rsidP="004A293B">
      <w:pPr>
        <w:suppressAutoHyphens w:val="0"/>
        <w:autoSpaceDE w:val="0"/>
        <w:autoSpaceDN w:val="0"/>
        <w:adjustRightInd w:val="0"/>
        <w:jc w:val="both"/>
        <w:rPr>
          <w:rFonts w:eastAsiaTheme="minorHAnsi"/>
          <w:lang w:eastAsia="en-US"/>
        </w:rPr>
      </w:pPr>
      <w:r>
        <w:rPr>
          <w:rFonts w:eastAsiaTheme="minorHAnsi"/>
          <w:lang w:eastAsia="en-US"/>
        </w:rPr>
        <w:t xml:space="preserve">(в ред. Федерального </w:t>
      </w:r>
      <w:hyperlink r:id="rId64" w:history="1">
        <w:r>
          <w:rPr>
            <w:rFonts w:eastAsiaTheme="minorHAnsi"/>
            <w:color w:val="0000FF"/>
            <w:lang w:eastAsia="en-US"/>
          </w:rPr>
          <w:t>закона</w:t>
        </w:r>
      </w:hyperlink>
      <w:r>
        <w:rPr>
          <w:rFonts w:eastAsiaTheme="minorHAnsi"/>
          <w:lang w:eastAsia="en-US"/>
        </w:rPr>
        <w:t xml:space="preserve"> от 27.12.2018 N 572-ФЗ)</w:t>
      </w:r>
    </w:p>
    <w:p w:rsidR="004A293B" w:rsidRDefault="004A293B" w:rsidP="004A293B">
      <w:pPr>
        <w:suppressAutoHyphens w:val="0"/>
        <w:autoSpaceDE w:val="0"/>
        <w:autoSpaceDN w:val="0"/>
        <w:adjustRightInd w:val="0"/>
        <w:spacing w:before="240"/>
        <w:ind w:firstLine="540"/>
        <w:jc w:val="both"/>
        <w:rPr>
          <w:rFonts w:eastAsiaTheme="minorHAnsi"/>
          <w:lang w:eastAsia="en-US"/>
        </w:rPr>
      </w:pPr>
      <w:r>
        <w:rPr>
          <w:rFonts w:eastAsiaTheme="minorHAnsi"/>
          <w:lang w:eastAsia="en-US"/>
        </w:rPr>
        <w:lastRenderedPageBreak/>
        <w:t xml:space="preserve">1) размер арендной платы определяется по результатам оценки рыночной стоимости объекта, проводимой в соответствии с </w:t>
      </w:r>
      <w:hyperlink r:id="rId65" w:history="1">
        <w:r>
          <w:rPr>
            <w:rFonts w:eastAsiaTheme="minorHAnsi"/>
            <w:color w:val="0000FF"/>
            <w:lang w:eastAsia="en-US"/>
          </w:rPr>
          <w:t>законодательством</w:t>
        </w:r>
      </w:hyperlink>
      <w:r>
        <w:rPr>
          <w:rFonts w:eastAsiaTheme="minorHAnsi"/>
          <w:lang w:eastAsia="en-US"/>
        </w:rPr>
        <w:t>, регулирующим оценочную деятельность в Российской Федерации, если иное не установлено другим законодательством Российской Федерации;</w:t>
      </w:r>
    </w:p>
    <w:p w:rsidR="004A293B" w:rsidRDefault="004A293B" w:rsidP="004A293B">
      <w:pPr>
        <w:suppressAutoHyphens w:val="0"/>
        <w:autoSpaceDE w:val="0"/>
        <w:autoSpaceDN w:val="0"/>
        <w:adjustRightInd w:val="0"/>
        <w:spacing w:before="240"/>
        <w:ind w:firstLine="540"/>
        <w:jc w:val="both"/>
        <w:rPr>
          <w:rFonts w:eastAsiaTheme="minorHAnsi"/>
          <w:lang w:eastAsia="en-US"/>
        </w:rPr>
      </w:pPr>
      <w:r>
        <w:rPr>
          <w:rFonts w:eastAsiaTheme="minorHAnsi"/>
          <w:lang w:eastAsia="en-US"/>
        </w:rPr>
        <w:t>2) минимальный срок, на который перезаключается договор аренды, должен составлять не менее чем три года. Срок может быть уменьшен только на основании заявления арендатора.</w:t>
      </w:r>
    </w:p>
    <w:p w:rsidR="004A293B" w:rsidRDefault="004A293B" w:rsidP="004A293B">
      <w:pPr>
        <w:suppressAutoHyphens w:val="0"/>
        <w:autoSpaceDE w:val="0"/>
        <w:autoSpaceDN w:val="0"/>
        <w:adjustRightInd w:val="0"/>
        <w:jc w:val="both"/>
        <w:rPr>
          <w:rFonts w:eastAsiaTheme="minorHAnsi"/>
          <w:lang w:eastAsia="en-US"/>
        </w:rPr>
      </w:pPr>
      <w:r>
        <w:rPr>
          <w:rFonts w:eastAsiaTheme="minorHAnsi"/>
          <w:lang w:eastAsia="en-US"/>
        </w:rPr>
        <w:t xml:space="preserve">(часть 9 введена Федеральным </w:t>
      </w:r>
      <w:hyperlink r:id="rId66" w:history="1">
        <w:r>
          <w:rPr>
            <w:rFonts w:eastAsiaTheme="minorHAnsi"/>
            <w:color w:val="0000FF"/>
            <w:lang w:eastAsia="en-US"/>
          </w:rPr>
          <w:t>законом</w:t>
        </w:r>
      </w:hyperlink>
      <w:r>
        <w:rPr>
          <w:rFonts w:eastAsiaTheme="minorHAnsi"/>
          <w:lang w:eastAsia="en-US"/>
        </w:rPr>
        <w:t xml:space="preserve"> от 06.12.2011 N 401-ФЗ)</w:t>
      </w:r>
    </w:p>
    <w:p w:rsidR="004A293B" w:rsidRDefault="004A293B" w:rsidP="004A293B">
      <w:pPr>
        <w:suppressAutoHyphens w:val="0"/>
        <w:autoSpaceDE w:val="0"/>
        <w:autoSpaceDN w:val="0"/>
        <w:adjustRightInd w:val="0"/>
        <w:spacing w:before="240"/>
        <w:ind w:firstLine="540"/>
        <w:jc w:val="both"/>
        <w:rPr>
          <w:rFonts w:eastAsiaTheme="minorHAnsi"/>
          <w:lang w:eastAsia="en-US"/>
        </w:rPr>
      </w:pPr>
      <w:bookmarkStart w:id="11" w:name="Par83"/>
      <w:bookmarkEnd w:id="11"/>
      <w:r>
        <w:rPr>
          <w:rFonts w:eastAsiaTheme="minorHAnsi"/>
          <w:lang w:eastAsia="en-US"/>
        </w:rPr>
        <w:t xml:space="preserve">10. Арендодатель не вправе отказать арендатору в заключении на новый срок договора аренды в порядке и на условиях, которые указаны в </w:t>
      </w:r>
      <w:hyperlink w:anchor="Par78" w:history="1">
        <w:r>
          <w:rPr>
            <w:rFonts w:eastAsiaTheme="minorHAnsi"/>
            <w:color w:val="0000FF"/>
            <w:lang w:eastAsia="en-US"/>
          </w:rPr>
          <w:t>части 9</w:t>
        </w:r>
      </w:hyperlink>
      <w:r>
        <w:rPr>
          <w:rFonts w:eastAsiaTheme="minorHAnsi"/>
          <w:lang w:eastAsia="en-US"/>
        </w:rPr>
        <w:t xml:space="preserve"> настоящей статьи, за исключением следующих случаев:</w:t>
      </w:r>
    </w:p>
    <w:p w:rsidR="004A293B" w:rsidRDefault="004A293B" w:rsidP="004A293B">
      <w:pPr>
        <w:suppressAutoHyphens w:val="0"/>
        <w:autoSpaceDE w:val="0"/>
        <w:autoSpaceDN w:val="0"/>
        <w:adjustRightInd w:val="0"/>
        <w:spacing w:before="240"/>
        <w:ind w:firstLine="540"/>
        <w:jc w:val="both"/>
        <w:rPr>
          <w:rFonts w:eastAsiaTheme="minorHAnsi"/>
          <w:lang w:eastAsia="en-US"/>
        </w:rPr>
      </w:pPr>
      <w:r>
        <w:rPr>
          <w:rFonts w:eastAsiaTheme="minorHAnsi"/>
          <w:lang w:eastAsia="en-US"/>
        </w:rPr>
        <w:t>1) принятие в установленном порядке решения, предусматривающего иной порядок распоряжения таким имуществом;</w:t>
      </w:r>
    </w:p>
    <w:p w:rsidR="004A293B" w:rsidRDefault="004A293B" w:rsidP="004A293B">
      <w:pPr>
        <w:suppressAutoHyphens w:val="0"/>
        <w:autoSpaceDE w:val="0"/>
        <w:autoSpaceDN w:val="0"/>
        <w:adjustRightInd w:val="0"/>
        <w:spacing w:before="240"/>
        <w:ind w:firstLine="540"/>
        <w:jc w:val="both"/>
        <w:rPr>
          <w:rFonts w:eastAsiaTheme="minorHAnsi"/>
          <w:lang w:eastAsia="en-US"/>
        </w:rPr>
      </w:pPr>
      <w:r>
        <w:rPr>
          <w:rFonts w:eastAsiaTheme="minorHAnsi"/>
          <w:lang w:eastAsia="en-US"/>
        </w:rPr>
        <w:t>2) наличие у арендатора задолженности по арендной плате за такое имущество, начисленным неустойкам (штрафам, пеням) в размере, превышающем размер арендной платы за более чем один период платежа, установленный договором аренды.</w:t>
      </w:r>
    </w:p>
    <w:p w:rsidR="004A293B" w:rsidRDefault="004A293B" w:rsidP="004A293B">
      <w:pPr>
        <w:suppressAutoHyphens w:val="0"/>
        <w:autoSpaceDE w:val="0"/>
        <w:autoSpaceDN w:val="0"/>
        <w:adjustRightInd w:val="0"/>
        <w:jc w:val="both"/>
        <w:rPr>
          <w:rFonts w:eastAsiaTheme="minorHAnsi"/>
          <w:lang w:eastAsia="en-US"/>
        </w:rPr>
      </w:pPr>
      <w:r>
        <w:rPr>
          <w:rFonts w:eastAsiaTheme="minorHAnsi"/>
          <w:lang w:eastAsia="en-US"/>
        </w:rPr>
        <w:t xml:space="preserve">(часть 10 введена Федеральным </w:t>
      </w:r>
      <w:hyperlink r:id="rId67" w:history="1">
        <w:r>
          <w:rPr>
            <w:rFonts w:eastAsiaTheme="minorHAnsi"/>
            <w:color w:val="0000FF"/>
            <w:lang w:eastAsia="en-US"/>
          </w:rPr>
          <w:t>законом</w:t>
        </w:r>
      </w:hyperlink>
      <w:r>
        <w:rPr>
          <w:rFonts w:eastAsiaTheme="minorHAnsi"/>
          <w:lang w:eastAsia="en-US"/>
        </w:rPr>
        <w:t xml:space="preserve"> от 06.12.2011 N 401-ФЗ)</w:t>
      </w:r>
    </w:p>
    <w:p w:rsidR="004A293B" w:rsidRDefault="004A293B" w:rsidP="004A293B">
      <w:pPr>
        <w:suppressAutoHyphens w:val="0"/>
        <w:autoSpaceDE w:val="0"/>
        <w:autoSpaceDN w:val="0"/>
        <w:adjustRightInd w:val="0"/>
        <w:spacing w:before="240"/>
        <w:ind w:firstLine="540"/>
        <w:jc w:val="both"/>
        <w:rPr>
          <w:rFonts w:eastAsiaTheme="minorHAnsi"/>
          <w:lang w:eastAsia="en-US"/>
        </w:rPr>
      </w:pPr>
      <w:r>
        <w:rPr>
          <w:rFonts w:eastAsiaTheme="minorHAnsi"/>
          <w:lang w:eastAsia="en-US"/>
        </w:rPr>
        <w:t xml:space="preserve">11. В случае отказа арендодателя в заключении на новый срок договора аренды государственного или муниципального имущества по основаниям, не предусмотренным </w:t>
      </w:r>
      <w:hyperlink w:anchor="Par83" w:history="1">
        <w:r>
          <w:rPr>
            <w:rFonts w:eastAsiaTheme="minorHAnsi"/>
            <w:color w:val="0000FF"/>
            <w:lang w:eastAsia="en-US"/>
          </w:rPr>
          <w:t>частью 10</w:t>
        </w:r>
      </w:hyperlink>
      <w:r>
        <w:rPr>
          <w:rFonts w:eastAsiaTheme="minorHAnsi"/>
          <w:lang w:eastAsia="en-US"/>
        </w:rPr>
        <w:t xml:space="preserve"> настоящей статьи, и заключения в течение года со дня истечения срока действия данного договора </w:t>
      </w:r>
      <w:proofErr w:type="spellStart"/>
      <w:proofErr w:type="gramStart"/>
      <w:r>
        <w:rPr>
          <w:rFonts w:eastAsiaTheme="minorHAnsi"/>
          <w:lang w:eastAsia="en-US"/>
        </w:rPr>
        <w:t>договора</w:t>
      </w:r>
      <w:proofErr w:type="spellEnd"/>
      <w:proofErr w:type="gramEnd"/>
      <w:r>
        <w:rPr>
          <w:rFonts w:eastAsiaTheme="minorHAnsi"/>
          <w:lang w:eastAsia="en-US"/>
        </w:rPr>
        <w:t xml:space="preserve"> аренды с другим лицом арендатор, надлежащим образом исполнявший свои обязанности по договору аренды, вправе потребовать перевода на себя прав и обязанностей по заключенному договору и возмещения убытков, причиненных отказом возобновить с ним договор аренды, в соответствии с гражданским законодательством.</w:t>
      </w:r>
    </w:p>
    <w:p w:rsidR="004A293B" w:rsidRDefault="004A293B" w:rsidP="004A293B">
      <w:pPr>
        <w:suppressAutoHyphens w:val="0"/>
        <w:autoSpaceDE w:val="0"/>
        <w:autoSpaceDN w:val="0"/>
        <w:adjustRightInd w:val="0"/>
        <w:jc w:val="both"/>
        <w:rPr>
          <w:rFonts w:eastAsiaTheme="minorHAnsi"/>
          <w:lang w:eastAsia="en-US"/>
        </w:rPr>
      </w:pPr>
      <w:r>
        <w:rPr>
          <w:rFonts w:eastAsiaTheme="minorHAnsi"/>
          <w:lang w:eastAsia="en-US"/>
        </w:rPr>
        <w:t xml:space="preserve">(часть 11 введена Федеральным </w:t>
      </w:r>
      <w:hyperlink r:id="rId68" w:history="1">
        <w:r>
          <w:rPr>
            <w:rFonts w:eastAsiaTheme="minorHAnsi"/>
            <w:color w:val="0000FF"/>
            <w:lang w:eastAsia="en-US"/>
          </w:rPr>
          <w:t>законом</w:t>
        </w:r>
      </w:hyperlink>
      <w:r>
        <w:rPr>
          <w:rFonts w:eastAsiaTheme="minorHAnsi"/>
          <w:lang w:eastAsia="en-US"/>
        </w:rPr>
        <w:t xml:space="preserve"> от 06.12.2011 N 401-ФЗ; в ред. Федерального </w:t>
      </w:r>
      <w:hyperlink r:id="rId69" w:history="1">
        <w:r>
          <w:rPr>
            <w:rFonts w:eastAsiaTheme="minorHAnsi"/>
            <w:color w:val="0000FF"/>
            <w:lang w:eastAsia="en-US"/>
          </w:rPr>
          <w:t>закона</w:t>
        </w:r>
      </w:hyperlink>
      <w:r>
        <w:rPr>
          <w:rFonts w:eastAsiaTheme="minorHAnsi"/>
          <w:lang w:eastAsia="en-US"/>
        </w:rPr>
        <w:t xml:space="preserve"> от 27.12.2018 N 572-ФЗ)</w:t>
      </w:r>
    </w:p>
    <w:p w:rsidR="001E7581" w:rsidRDefault="001E7581" w:rsidP="004A293B">
      <w:pPr>
        <w:suppressAutoHyphens w:val="0"/>
        <w:autoSpaceDE w:val="0"/>
        <w:autoSpaceDN w:val="0"/>
        <w:adjustRightInd w:val="0"/>
        <w:ind w:firstLine="540"/>
        <w:jc w:val="both"/>
      </w:pPr>
    </w:p>
    <w:sectPr w:rsidR="001E7581" w:rsidSect="00255AAB">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4E6E99"/>
    <w:multiLevelType w:val="hybridMultilevel"/>
    <w:tmpl w:val="4A76243A"/>
    <w:lvl w:ilvl="0" w:tplc="04190001">
      <w:start w:val="1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7EF1C44"/>
    <w:multiLevelType w:val="hybridMultilevel"/>
    <w:tmpl w:val="9892C4C6"/>
    <w:lvl w:ilvl="0" w:tplc="A7A601A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1E4"/>
    <w:rsid w:val="00013F7E"/>
    <w:rsid w:val="00015264"/>
    <w:rsid w:val="000242A3"/>
    <w:rsid w:val="00061D38"/>
    <w:rsid w:val="00077C85"/>
    <w:rsid w:val="000A491A"/>
    <w:rsid w:val="000D40FB"/>
    <w:rsid w:val="001107FF"/>
    <w:rsid w:val="001233BB"/>
    <w:rsid w:val="00132EE8"/>
    <w:rsid w:val="001E7581"/>
    <w:rsid w:val="00242D4C"/>
    <w:rsid w:val="0024339D"/>
    <w:rsid w:val="00246095"/>
    <w:rsid w:val="00255AAB"/>
    <w:rsid w:val="002A61BC"/>
    <w:rsid w:val="002B3F3D"/>
    <w:rsid w:val="0037602E"/>
    <w:rsid w:val="003B157E"/>
    <w:rsid w:val="003C6C74"/>
    <w:rsid w:val="003F4A26"/>
    <w:rsid w:val="00414AE3"/>
    <w:rsid w:val="00422C9A"/>
    <w:rsid w:val="004363B8"/>
    <w:rsid w:val="00490959"/>
    <w:rsid w:val="004A293B"/>
    <w:rsid w:val="00532336"/>
    <w:rsid w:val="005333BB"/>
    <w:rsid w:val="005C7B40"/>
    <w:rsid w:val="005D06F4"/>
    <w:rsid w:val="005E5F95"/>
    <w:rsid w:val="00617116"/>
    <w:rsid w:val="00617AEF"/>
    <w:rsid w:val="006479DC"/>
    <w:rsid w:val="0067416A"/>
    <w:rsid w:val="006A23B3"/>
    <w:rsid w:val="006B773A"/>
    <w:rsid w:val="006F6740"/>
    <w:rsid w:val="007161E4"/>
    <w:rsid w:val="007C78A9"/>
    <w:rsid w:val="007F223B"/>
    <w:rsid w:val="007F3D5C"/>
    <w:rsid w:val="007F6DB4"/>
    <w:rsid w:val="00840457"/>
    <w:rsid w:val="00937B3F"/>
    <w:rsid w:val="0096568B"/>
    <w:rsid w:val="00980708"/>
    <w:rsid w:val="009902CB"/>
    <w:rsid w:val="009D2F2D"/>
    <w:rsid w:val="009F3120"/>
    <w:rsid w:val="00A21A2D"/>
    <w:rsid w:val="00A235B0"/>
    <w:rsid w:val="00A53965"/>
    <w:rsid w:val="00A6261B"/>
    <w:rsid w:val="00A71562"/>
    <w:rsid w:val="00AD2CE9"/>
    <w:rsid w:val="00AE54BB"/>
    <w:rsid w:val="00B3426B"/>
    <w:rsid w:val="00B85A9F"/>
    <w:rsid w:val="00BD2044"/>
    <w:rsid w:val="00C0177D"/>
    <w:rsid w:val="00C01E46"/>
    <w:rsid w:val="00C2302E"/>
    <w:rsid w:val="00C61B5E"/>
    <w:rsid w:val="00CC303F"/>
    <w:rsid w:val="00CC5893"/>
    <w:rsid w:val="00CD37F8"/>
    <w:rsid w:val="00CD59BE"/>
    <w:rsid w:val="00CE2F05"/>
    <w:rsid w:val="00D111E4"/>
    <w:rsid w:val="00D16553"/>
    <w:rsid w:val="00D3094F"/>
    <w:rsid w:val="00D700F4"/>
    <w:rsid w:val="00DB7DCC"/>
    <w:rsid w:val="00DF74F2"/>
    <w:rsid w:val="00E075DD"/>
    <w:rsid w:val="00E12A8B"/>
    <w:rsid w:val="00E87CED"/>
    <w:rsid w:val="00EE17BA"/>
    <w:rsid w:val="00F22C55"/>
    <w:rsid w:val="00F660C0"/>
    <w:rsid w:val="00FA6420"/>
    <w:rsid w:val="00FD59EC"/>
    <w:rsid w:val="00FE60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1E4"/>
    <w:pPr>
      <w:suppressAutoHyphens/>
      <w:ind w:firstLine="0"/>
      <w:jc w:val="left"/>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161E4"/>
    <w:pPr>
      <w:autoSpaceDE w:val="0"/>
      <w:autoSpaceDN w:val="0"/>
      <w:adjustRightInd w:val="0"/>
      <w:ind w:firstLine="0"/>
      <w:jc w:val="left"/>
    </w:pPr>
    <w:rPr>
      <w:rFonts w:ascii="Arial" w:eastAsia="Calibri" w:hAnsi="Arial" w:cs="Arial"/>
      <w:sz w:val="20"/>
      <w:szCs w:val="20"/>
    </w:rPr>
  </w:style>
  <w:style w:type="paragraph" w:customStyle="1" w:styleId="ConsPlusNonformat">
    <w:name w:val="ConsPlusNonformat"/>
    <w:uiPriority w:val="99"/>
    <w:rsid w:val="007161E4"/>
    <w:pPr>
      <w:autoSpaceDE w:val="0"/>
      <w:autoSpaceDN w:val="0"/>
      <w:adjustRightInd w:val="0"/>
      <w:ind w:firstLine="0"/>
      <w:jc w:val="left"/>
    </w:pPr>
    <w:rPr>
      <w:rFonts w:ascii="Courier New" w:eastAsia="Calibri" w:hAnsi="Courier New" w:cs="Courier New"/>
      <w:sz w:val="20"/>
      <w:szCs w:val="20"/>
    </w:rPr>
  </w:style>
  <w:style w:type="paragraph" w:styleId="a3">
    <w:name w:val="List Paragraph"/>
    <w:basedOn w:val="a"/>
    <w:uiPriority w:val="34"/>
    <w:qFormat/>
    <w:rsid w:val="007161E4"/>
    <w:pPr>
      <w:suppressAutoHyphens w:val="0"/>
      <w:spacing w:after="200" w:line="276" w:lineRule="auto"/>
      <w:ind w:left="720"/>
      <w:contextualSpacing/>
    </w:pPr>
    <w:rPr>
      <w:rFonts w:ascii="Calibri" w:eastAsia="Calibri" w:hAnsi="Calibri"/>
      <w:sz w:val="22"/>
      <w:szCs w:val="22"/>
      <w:lang w:eastAsia="en-US"/>
    </w:rPr>
  </w:style>
  <w:style w:type="character" w:styleId="a4">
    <w:name w:val="Hyperlink"/>
    <w:rsid w:val="00A21A2D"/>
    <w:rPr>
      <w:color w:val="0000FF"/>
      <w:u w:val="single"/>
    </w:rPr>
  </w:style>
  <w:style w:type="paragraph" w:styleId="a5">
    <w:name w:val="No Spacing"/>
    <w:uiPriority w:val="1"/>
    <w:qFormat/>
    <w:rsid w:val="00A21A2D"/>
    <w:pPr>
      <w:ind w:firstLine="0"/>
      <w:jc w:val="left"/>
    </w:pPr>
    <w:rPr>
      <w:rFonts w:ascii="Calibri" w:eastAsia="Calibri" w:hAnsi="Calibri" w:cs="Times New Roman"/>
    </w:rPr>
  </w:style>
  <w:style w:type="paragraph" w:styleId="a6">
    <w:name w:val="Balloon Text"/>
    <w:basedOn w:val="a"/>
    <w:link w:val="a7"/>
    <w:uiPriority w:val="99"/>
    <w:semiHidden/>
    <w:unhideWhenUsed/>
    <w:rsid w:val="004A293B"/>
    <w:rPr>
      <w:rFonts w:ascii="Tahoma" w:hAnsi="Tahoma" w:cs="Tahoma"/>
      <w:sz w:val="16"/>
      <w:szCs w:val="16"/>
    </w:rPr>
  </w:style>
  <w:style w:type="character" w:customStyle="1" w:styleId="a7">
    <w:name w:val="Текст выноски Знак"/>
    <w:basedOn w:val="a0"/>
    <w:link w:val="a6"/>
    <w:uiPriority w:val="99"/>
    <w:semiHidden/>
    <w:rsid w:val="004A293B"/>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1E4"/>
    <w:pPr>
      <w:suppressAutoHyphens/>
      <w:ind w:firstLine="0"/>
      <w:jc w:val="left"/>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161E4"/>
    <w:pPr>
      <w:autoSpaceDE w:val="0"/>
      <w:autoSpaceDN w:val="0"/>
      <w:adjustRightInd w:val="0"/>
      <w:ind w:firstLine="0"/>
      <w:jc w:val="left"/>
    </w:pPr>
    <w:rPr>
      <w:rFonts w:ascii="Arial" w:eastAsia="Calibri" w:hAnsi="Arial" w:cs="Arial"/>
      <w:sz w:val="20"/>
      <w:szCs w:val="20"/>
    </w:rPr>
  </w:style>
  <w:style w:type="paragraph" w:customStyle="1" w:styleId="ConsPlusNonformat">
    <w:name w:val="ConsPlusNonformat"/>
    <w:uiPriority w:val="99"/>
    <w:rsid w:val="007161E4"/>
    <w:pPr>
      <w:autoSpaceDE w:val="0"/>
      <w:autoSpaceDN w:val="0"/>
      <w:adjustRightInd w:val="0"/>
      <w:ind w:firstLine="0"/>
      <w:jc w:val="left"/>
    </w:pPr>
    <w:rPr>
      <w:rFonts w:ascii="Courier New" w:eastAsia="Calibri" w:hAnsi="Courier New" w:cs="Courier New"/>
      <w:sz w:val="20"/>
      <w:szCs w:val="20"/>
    </w:rPr>
  </w:style>
  <w:style w:type="paragraph" w:styleId="a3">
    <w:name w:val="List Paragraph"/>
    <w:basedOn w:val="a"/>
    <w:uiPriority w:val="34"/>
    <w:qFormat/>
    <w:rsid w:val="007161E4"/>
    <w:pPr>
      <w:suppressAutoHyphens w:val="0"/>
      <w:spacing w:after="200" w:line="276" w:lineRule="auto"/>
      <w:ind w:left="720"/>
      <w:contextualSpacing/>
    </w:pPr>
    <w:rPr>
      <w:rFonts w:ascii="Calibri" w:eastAsia="Calibri" w:hAnsi="Calibri"/>
      <w:sz w:val="22"/>
      <w:szCs w:val="22"/>
      <w:lang w:eastAsia="en-US"/>
    </w:rPr>
  </w:style>
  <w:style w:type="character" w:styleId="a4">
    <w:name w:val="Hyperlink"/>
    <w:rsid w:val="00A21A2D"/>
    <w:rPr>
      <w:color w:val="0000FF"/>
      <w:u w:val="single"/>
    </w:rPr>
  </w:style>
  <w:style w:type="paragraph" w:styleId="a5">
    <w:name w:val="No Spacing"/>
    <w:uiPriority w:val="1"/>
    <w:qFormat/>
    <w:rsid w:val="00A21A2D"/>
    <w:pPr>
      <w:ind w:firstLine="0"/>
      <w:jc w:val="left"/>
    </w:pPr>
    <w:rPr>
      <w:rFonts w:ascii="Calibri" w:eastAsia="Calibri" w:hAnsi="Calibri" w:cs="Times New Roman"/>
    </w:rPr>
  </w:style>
  <w:style w:type="paragraph" w:styleId="a6">
    <w:name w:val="Balloon Text"/>
    <w:basedOn w:val="a"/>
    <w:link w:val="a7"/>
    <w:uiPriority w:val="99"/>
    <w:semiHidden/>
    <w:unhideWhenUsed/>
    <w:rsid w:val="004A293B"/>
    <w:rPr>
      <w:rFonts w:ascii="Tahoma" w:hAnsi="Tahoma" w:cs="Tahoma"/>
      <w:sz w:val="16"/>
      <w:szCs w:val="16"/>
    </w:rPr>
  </w:style>
  <w:style w:type="character" w:customStyle="1" w:styleId="a7">
    <w:name w:val="Текст выноски Знак"/>
    <w:basedOn w:val="a0"/>
    <w:link w:val="a6"/>
    <w:uiPriority w:val="99"/>
    <w:semiHidden/>
    <w:rsid w:val="004A293B"/>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322888&amp;dst=100007" TargetMode="External"/><Relationship Id="rId21" Type="http://schemas.openxmlformats.org/officeDocument/2006/relationships/hyperlink" Target="https://login.consultant.ru/link/?req=doc&amp;base=LAW&amp;n=495100&amp;dst=100304" TargetMode="External"/><Relationship Id="rId42" Type="http://schemas.openxmlformats.org/officeDocument/2006/relationships/hyperlink" Target="https://login.consultant.ru/link/?req=doc&amp;base=LAW&amp;n=111136&amp;dst=100009" TargetMode="External"/><Relationship Id="rId47" Type="http://schemas.openxmlformats.org/officeDocument/2006/relationships/hyperlink" Target="https://login.consultant.ru/link/?req=doc&amp;base=LAW&amp;n=351155&amp;dst=100008" TargetMode="External"/><Relationship Id="rId63" Type="http://schemas.openxmlformats.org/officeDocument/2006/relationships/hyperlink" Target="https://login.consultant.ru/link/?req=doc&amp;base=LAW&amp;n=314696&amp;dst=100014" TargetMode="External"/><Relationship Id="rId68" Type="http://schemas.openxmlformats.org/officeDocument/2006/relationships/hyperlink" Target="https://login.consultant.ru/link/?req=doc&amp;base=LAW&amp;n=391056&amp;dst=100177" TargetMode="External"/><Relationship Id="rId7" Type="http://schemas.openxmlformats.org/officeDocument/2006/relationships/hyperlink" Target="https://navigator.krao.ru/"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ogin.consultant.ru/link/?req=doc&amp;base=LAW&amp;n=420803&amp;dst=100356" TargetMode="External"/><Relationship Id="rId29" Type="http://schemas.openxmlformats.org/officeDocument/2006/relationships/hyperlink" Target="https://login.consultant.ru/link/?req=doc&amp;base=LAW&amp;n=391056&amp;dst=100159" TargetMode="External"/><Relationship Id="rId11" Type="http://schemas.openxmlformats.org/officeDocument/2006/relationships/hyperlink" Target="https://login.consultant.ru/link/?req=doc&amp;base=LAW&amp;n=420997&amp;dst=100110" TargetMode="External"/><Relationship Id="rId24" Type="http://schemas.openxmlformats.org/officeDocument/2006/relationships/hyperlink" Target="https://login.consultant.ru/link/?req=doc&amp;base=LAW&amp;n=391056&amp;dst=100155" TargetMode="External"/><Relationship Id="rId32" Type="http://schemas.openxmlformats.org/officeDocument/2006/relationships/hyperlink" Target="https://login.consultant.ru/link/?req=doc&amp;base=LAW&amp;n=501324" TargetMode="External"/><Relationship Id="rId37" Type="http://schemas.openxmlformats.org/officeDocument/2006/relationships/hyperlink" Target="https://login.consultant.ru/link/?req=doc&amp;base=LAW&amp;n=492035&amp;dst=100579" TargetMode="External"/><Relationship Id="rId40" Type="http://schemas.openxmlformats.org/officeDocument/2006/relationships/hyperlink" Target="https://login.consultant.ru/link/?req=doc&amp;base=LAW&amp;n=313910&amp;dst=100008" TargetMode="External"/><Relationship Id="rId45" Type="http://schemas.openxmlformats.org/officeDocument/2006/relationships/hyperlink" Target="https://login.consultant.ru/link/?req=doc&amp;base=LAW&amp;n=339097&amp;dst=100067" TargetMode="External"/><Relationship Id="rId53" Type="http://schemas.openxmlformats.org/officeDocument/2006/relationships/hyperlink" Target="https://login.consultant.ru/link/?req=doc&amp;base=LAW&amp;n=391056&amp;dst=100161" TargetMode="External"/><Relationship Id="rId58" Type="http://schemas.openxmlformats.org/officeDocument/2006/relationships/hyperlink" Target="https://login.consultant.ru/link/?req=doc&amp;base=LAW&amp;n=495098&amp;dst=100276" TargetMode="External"/><Relationship Id="rId66" Type="http://schemas.openxmlformats.org/officeDocument/2006/relationships/hyperlink" Target="https://login.consultant.ru/link/?req=doc&amp;base=LAW&amp;n=391056&amp;dst=100169" TargetMode="External"/><Relationship Id="rId5" Type="http://schemas.openxmlformats.org/officeDocument/2006/relationships/webSettings" Target="webSettings.xml"/><Relationship Id="rId61" Type="http://schemas.openxmlformats.org/officeDocument/2006/relationships/hyperlink" Target="https://login.consultant.ru/link/?req=doc&amp;base=LAW&amp;n=391056&amp;dst=100167" TargetMode="External"/><Relationship Id="rId19" Type="http://schemas.openxmlformats.org/officeDocument/2006/relationships/hyperlink" Target="https://login.consultant.ru/link/?req=doc&amp;base=LAW&amp;n=483361&amp;dst=100263" TargetMode="External"/><Relationship Id="rId14" Type="http://schemas.openxmlformats.org/officeDocument/2006/relationships/hyperlink" Target="https://login.consultant.ru/link/?req=doc&amp;base=LAW&amp;n=483239" TargetMode="External"/><Relationship Id="rId22" Type="http://schemas.openxmlformats.org/officeDocument/2006/relationships/hyperlink" Target="https://login.consultant.ru/link/?req=doc&amp;base=LAW&amp;n=299386&amp;dst=100009" TargetMode="External"/><Relationship Id="rId27" Type="http://schemas.openxmlformats.org/officeDocument/2006/relationships/hyperlink" Target="https://login.consultant.ru/link/?req=doc&amp;base=LAW&amp;n=391056&amp;dst=100156" TargetMode="External"/><Relationship Id="rId30" Type="http://schemas.openxmlformats.org/officeDocument/2006/relationships/hyperlink" Target="https://login.consultant.ru/link/?req=doc&amp;base=LAW&amp;n=465579" TargetMode="External"/><Relationship Id="rId35" Type="http://schemas.openxmlformats.org/officeDocument/2006/relationships/hyperlink" Target="https://login.consultant.ru/link/?req=doc&amp;base=LAW&amp;n=471078" TargetMode="External"/><Relationship Id="rId43" Type="http://schemas.openxmlformats.org/officeDocument/2006/relationships/hyperlink" Target="https://login.consultant.ru/link/?req=doc&amp;base=LAW&amp;n=339097&amp;dst=100065" TargetMode="External"/><Relationship Id="rId48" Type="http://schemas.openxmlformats.org/officeDocument/2006/relationships/hyperlink" Target="https://login.consultant.ru/link/?req=doc&amp;base=LAW&amp;n=395203&amp;dst=100008" TargetMode="External"/><Relationship Id="rId56" Type="http://schemas.openxmlformats.org/officeDocument/2006/relationships/hyperlink" Target="https://login.consultant.ru/link/?req=doc&amp;base=LAW&amp;n=391056&amp;dst=100162" TargetMode="External"/><Relationship Id="rId64" Type="http://schemas.openxmlformats.org/officeDocument/2006/relationships/hyperlink" Target="https://login.consultant.ru/link/?req=doc&amp;base=LAW&amp;n=314696&amp;dst=100011" TargetMode="External"/><Relationship Id="rId69" Type="http://schemas.openxmlformats.org/officeDocument/2006/relationships/hyperlink" Target="https://login.consultant.ru/link/?req=doc&amp;base=LAW&amp;n=314696&amp;dst=100012" TargetMode="External"/><Relationship Id="rId8" Type="http://schemas.openxmlformats.org/officeDocument/2006/relationships/hyperlink" Target="https://login.consultant.ru/link/?req=doc&amp;base=LAW&amp;n=148607&amp;dst=100010" TargetMode="External"/><Relationship Id="rId51" Type="http://schemas.openxmlformats.org/officeDocument/2006/relationships/hyperlink" Target="https://login.consultant.ru/link/?req=doc&amp;base=LAW&amp;n=396499&amp;dst=100045" TargetMode="External"/><Relationship Id="rId3" Type="http://schemas.microsoft.com/office/2007/relationships/stylesWithEffects" Target="stylesWithEffects.xml"/><Relationship Id="rId12" Type="http://schemas.openxmlformats.org/officeDocument/2006/relationships/hyperlink" Target="https://login.consultant.ru/link/?req=doc&amp;base=LAW&amp;n=479093&amp;dst=101678" TargetMode="External"/><Relationship Id="rId17" Type="http://schemas.openxmlformats.org/officeDocument/2006/relationships/hyperlink" Target="https://login.consultant.ru/link/?req=doc&amp;base=LAW&amp;n=483119&amp;dst=100226" TargetMode="External"/><Relationship Id="rId25" Type="http://schemas.openxmlformats.org/officeDocument/2006/relationships/hyperlink" Target="https://login.consultant.ru/link/?req=doc&amp;base=LAW&amp;n=479093&amp;dst=101680" TargetMode="External"/><Relationship Id="rId33" Type="http://schemas.openxmlformats.org/officeDocument/2006/relationships/hyperlink" Target="https://login.consultant.ru/link/?req=doc&amp;base=LAW&amp;n=481449" TargetMode="External"/><Relationship Id="rId38" Type="http://schemas.openxmlformats.org/officeDocument/2006/relationships/hyperlink" Target="https://login.consultant.ru/link/?req=doc&amp;base=LAW&amp;n=495101&amp;dst=101026" TargetMode="External"/><Relationship Id="rId46" Type="http://schemas.openxmlformats.org/officeDocument/2006/relationships/hyperlink" Target="https://login.consultant.ru/link/?req=doc&amp;base=LAW&amp;n=454865&amp;dst=100009" TargetMode="External"/><Relationship Id="rId59" Type="http://schemas.openxmlformats.org/officeDocument/2006/relationships/hyperlink" Target="https://login.consultant.ru/link/?req=doc&amp;base=LAW&amp;n=391056&amp;dst=100164" TargetMode="External"/><Relationship Id="rId67" Type="http://schemas.openxmlformats.org/officeDocument/2006/relationships/hyperlink" Target="https://login.consultant.ru/link/?req=doc&amp;base=LAW&amp;n=391056&amp;dst=100173" TargetMode="External"/><Relationship Id="rId20" Type="http://schemas.openxmlformats.org/officeDocument/2006/relationships/hyperlink" Target="https://login.consultant.ru/link/?req=doc&amp;base=LAW&amp;n=483052" TargetMode="External"/><Relationship Id="rId41" Type="http://schemas.openxmlformats.org/officeDocument/2006/relationships/hyperlink" Target="https://login.consultant.ru/link/?req=doc&amp;base=LAW&amp;n=479093&amp;dst=101681" TargetMode="External"/><Relationship Id="rId54" Type="http://schemas.openxmlformats.org/officeDocument/2006/relationships/hyperlink" Target="https://login.consultant.ru/link/?req=doc&amp;base=LAW&amp;n=490540&amp;dst=100020" TargetMode="External"/><Relationship Id="rId62" Type="http://schemas.openxmlformats.org/officeDocument/2006/relationships/hyperlink" Target="https://login.consultant.ru/link/?req=doc&amp;base=LAW&amp;n=314696&amp;dst=100010" TargetMode="External"/><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navigator.krao.ru/" TargetMode="External"/><Relationship Id="rId15" Type="http://schemas.openxmlformats.org/officeDocument/2006/relationships/hyperlink" Target="https://login.consultant.ru/link/?req=doc&amp;base=LAW&amp;n=483415" TargetMode="External"/><Relationship Id="rId23" Type="http://schemas.openxmlformats.org/officeDocument/2006/relationships/hyperlink" Target="https://login.consultant.ru/link/?req=doc&amp;base=LAW&amp;n=145358&amp;dst=100011" TargetMode="External"/><Relationship Id="rId28" Type="http://schemas.openxmlformats.org/officeDocument/2006/relationships/hyperlink" Target="https://login.consultant.ru/link/?req=doc&amp;base=LAW&amp;n=391056&amp;dst=100158" TargetMode="External"/><Relationship Id="rId36" Type="http://schemas.openxmlformats.org/officeDocument/2006/relationships/hyperlink" Target="https://login.consultant.ru/link/?req=doc&amp;base=LAW&amp;n=492049" TargetMode="External"/><Relationship Id="rId49" Type="http://schemas.openxmlformats.org/officeDocument/2006/relationships/hyperlink" Target="https://login.consultant.ru/link/?req=doc&amp;base=LAW&amp;n=386833&amp;dst=100008" TargetMode="External"/><Relationship Id="rId57" Type="http://schemas.openxmlformats.org/officeDocument/2006/relationships/hyperlink" Target="https://login.consultant.ru/link/?req=doc&amp;base=LAW&amp;n=481797&amp;dst=100006" TargetMode="External"/><Relationship Id="rId10" Type="http://schemas.openxmlformats.org/officeDocument/2006/relationships/hyperlink" Target="https://login.consultant.ru/link/?req=doc&amp;base=LAW&amp;n=493282&amp;dst=135" TargetMode="External"/><Relationship Id="rId31" Type="http://schemas.openxmlformats.org/officeDocument/2006/relationships/hyperlink" Target="https://login.consultant.ru/link/?req=doc&amp;base=LAW&amp;n=465579&amp;dst=100112" TargetMode="External"/><Relationship Id="rId44" Type="http://schemas.openxmlformats.org/officeDocument/2006/relationships/hyperlink" Target="https://login.consultant.ru/link/?req=doc&amp;base=LAW&amp;n=479093&amp;dst=101682" TargetMode="External"/><Relationship Id="rId52" Type="http://schemas.openxmlformats.org/officeDocument/2006/relationships/hyperlink" Target="https://login.consultant.ru/link/?req=doc&amp;base=LAW&amp;n=386833&amp;dst=100012" TargetMode="External"/><Relationship Id="rId60" Type="http://schemas.openxmlformats.org/officeDocument/2006/relationships/hyperlink" Target="https://login.consultant.ru/link/?req=doc&amp;base=LAW&amp;n=391056&amp;dst=100165" TargetMode="External"/><Relationship Id="rId65" Type="http://schemas.openxmlformats.org/officeDocument/2006/relationships/hyperlink" Target="https://login.consultant.ru/link/?req=doc&amp;base=LAW&amp;n=469787&amp;dst=100017" TargetMode="External"/><Relationship Id="rId4" Type="http://schemas.openxmlformats.org/officeDocument/2006/relationships/settings" Target="settings.xml"/><Relationship Id="rId9" Type="http://schemas.openxmlformats.org/officeDocument/2006/relationships/hyperlink" Target="https://login.consultant.ru/link/?req=doc&amp;base=LAW&amp;n=391056&amp;dst=100152" TargetMode="External"/><Relationship Id="rId13" Type="http://schemas.openxmlformats.org/officeDocument/2006/relationships/hyperlink" Target="https://login.consultant.ru/link/?req=doc&amp;base=LAW&amp;n=391056&amp;dst=100153" TargetMode="External"/><Relationship Id="rId18" Type="http://schemas.openxmlformats.org/officeDocument/2006/relationships/hyperlink" Target="https://login.consultant.ru/link/?req=doc&amp;base=LAW&amp;n=488090&amp;dst=100183" TargetMode="External"/><Relationship Id="rId39" Type="http://schemas.openxmlformats.org/officeDocument/2006/relationships/hyperlink" Target="https://login.consultant.ru/link/?req=doc&amp;base=LAW&amp;n=391056&amp;dst=100160" TargetMode="External"/><Relationship Id="rId34" Type="http://schemas.openxmlformats.org/officeDocument/2006/relationships/hyperlink" Target="https://login.consultant.ru/link/?req=doc&amp;base=LAW&amp;n=480012" TargetMode="External"/><Relationship Id="rId50" Type="http://schemas.openxmlformats.org/officeDocument/2006/relationships/hyperlink" Target="https://login.consultant.ru/link/?req=doc&amp;base=LAW&amp;n=396499&amp;dst=100010" TargetMode="External"/><Relationship Id="rId55" Type="http://schemas.openxmlformats.org/officeDocument/2006/relationships/hyperlink" Target="https://login.consultant.ru/link/?req=doc&amp;base=LAW&amp;n=490540&amp;dst=1003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10</Pages>
  <Words>4938</Words>
  <Characters>28150</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GUZAK</Company>
  <LinksUpToDate>false</LinksUpToDate>
  <CharactersWithSpaces>33022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plehanova</dc:creator>
  <cp:lastModifiedBy>Плеханова Елена Владимировна</cp:lastModifiedBy>
  <cp:revision>5</cp:revision>
  <cp:lastPrinted>2025-04-07T08:30:00Z</cp:lastPrinted>
  <dcterms:created xsi:type="dcterms:W3CDTF">2025-04-07T08:24:00Z</dcterms:created>
  <dcterms:modified xsi:type="dcterms:W3CDTF">2025-04-07T09:04:00Z</dcterms:modified>
</cp:coreProperties>
</file>